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D95" w:rsidRPr="004D141F" w:rsidRDefault="00DF2D95" w:rsidP="00DF2D95">
      <w:pPr>
        <w:pStyle w:val="af2"/>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Pr>
          <w:rFonts w:hint="eastAsia"/>
        </w:rPr>
        <w:t>調查報告</w:t>
      </w:r>
    </w:p>
    <w:p w:rsidR="00E25849" w:rsidRPr="000B70EB" w:rsidRDefault="00E25849" w:rsidP="00142226">
      <w:pPr>
        <w:pStyle w:val="1"/>
      </w:pPr>
      <w:bookmarkStart w:id="24" w:name="_Toc524892368"/>
      <w:bookmarkStart w:id="25" w:name="_Toc524895638"/>
      <w:bookmarkStart w:id="26" w:name="_Toc524896184"/>
      <w:bookmarkStart w:id="27" w:name="_Toc524896214"/>
      <w:bookmarkStart w:id="28" w:name="_Toc524902720"/>
      <w:bookmarkStart w:id="29" w:name="_Toc525066139"/>
      <w:bookmarkStart w:id="30" w:name="_Toc525070829"/>
      <w:bookmarkStart w:id="31" w:name="_Toc525938369"/>
      <w:bookmarkStart w:id="32" w:name="_Toc525939217"/>
      <w:bookmarkStart w:id="33" w:name="_Toc525939722"/>
      <w:bookmarkStart w:id="34" w:name="_Toc421794865"/>
      <w:bookmarkStart w:id="35" w:name="_Toc422834150"/>
      <w:bookmarkStart w:id="36" w:name="_Toc529218256"/>
      <w:bookmarkStart w:id="37" w:name="_Toc529222679"/>
      <w:bookmarkStart w:id="38" w:name="_Toc529223101"/>
      <w:bookmarkStart w:id="39" w:name="_Toc529223852"/>
      <w:bookmarkStart w:id="40" w:name="_Toc529228248"/>
      <w:bookmarkStart w:id="41" w:name="_Toc2400384"/>
      <w:bookmarkStart w:id="42" w:name="_Toc4316179"/>
      <w:bookmarkStart w:id="43" w:name="_Toc4473320"/>
      <w:bookmarkStart w:id="44" w:name="_Toc69556887"/>
      <w:bookmarkStart w:id="45" w:name="_Toc69556936"/>
      <w:bookmarkStart w:id="46" w:name="_Toc69609810"/>
      <w:bookmarkStart w:id="47" w:name="_Toc70241806"/>
      <w:bookmarkStart w:id="48" w:name="_Toc70242195"/>
      <w:bookmarkStart w:id="49" w:name="_Toc48756312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0B70EB">
        <w:rPr>
          <w:rFonts w:hint="eastAsia"/>
        </w:rPr>
        <w:t>案　　由：</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roofErr w:type="gramStart"/>
      <w:r w:rsidR="00142226" w:rsidRPr="000B70EB">
        <w:rPr>
          <w:rFonts w:hint="eastAsia"/>
        </w:rPr>
        <w:t>據訴</w:t>
      </w:r>
      <w:proofErr w:type="gramEnd"/>
      <w:r w:rsidR="00142226" w:rsidRPr="000B70EB">
        <w:rPr>
          <w:rFonts w:hint="eastAsia"/>
        </w:rPr>
        <w:t>，為東</w:t>
      </w:r>
      <w:r w:rsidR="00213C9B" w:rsidRPr="000B70EB">
        <w:rPr>
          <w:rFonts w:ascii="新細明體" w:eastAsia="新細明體" w:hAnsi="新細明體" w:hint="eastAsia"/>
        </w:rPr>
        <w:t>○</w:t>
      </w:r>
      <w:r w:rsidR="00142226" w:rsidRPr="000B70EB">
        <w:rPr>
          <w:rFonts w:hint="eastAsia"/>
        </w:rPr>
        <w:t>大學林姓教授所提科技部</w:t>
      </w:r>
      <w:proofErr w:type="gramStart"/>
      <w:r w:rsidR="00142226" w:rsidRPr="000B70EB">
        <w:rPr>
          <w:rFonts w:hint="eastAsia"/>
        </w:rPr>
        <w:t>101</w:t>
      </w:r>
      <w:proofErr w:type="gramEnd"/>
      <w:r w:rsidR="00142226" w:rsidRPr="000B70EB">
        <w:rPr>
          <w:rFonts w:hint="eastAsia"/>
        </w:rPr>
        <w:t>年度提升</w:t>
      </w:r>
      <w:r w:rsidR="000B70EB">
        <w:rPr>
          <w:rFonts w:hAnsi="標楷體" w:hint="eastAsia"/>
        </w:rPr>
        <w:t>○</w:t>
      </w:r>
      <w:r w:rsidR="00142226" w:rsidRPr="000B70EB">
        <w:rPr>
          <w:rFonts w:hint="eastAsia"/>
        </w:rPr>
        <w:t>校研發</w:t>
      </w:r>
      <w:r w:rsidR="00F2649E" w:rsidRPr="000B70EB">
        <w:rPr>
          <w:rFonts w:hAnsi="標楷體" w:hint="eastAsia"/>
        </w:rPr>
        <w:t>○○</w:t>
      </w:r>
      <w:r w:rsidR="00142226" w:rsidRPr="000B70EB">
        <w:rPr>
          <w:rFonts w:hint="eastAsia"/>
        </w:rPr>
        <w:t>專案計畫「都市</w:t>
      </w:r>
      <w:r w:rsidR="00F2649E" w:rsidRPr="000B70EB">
        <w:rPr>
          <w:rFonts w:hAnsi="標楷體" w:hint="eastAsia"/>
        </w:rPr>
        <w:t>○○</w:t>
      </w:r>
      <w:r w:rsidR="00142226" w:rsidRPr="000B70EB">
        <w:rPr>
          <w:rFonts w:hint="eastAsia"/>
        </w:rPr>
        <w:t>環境系統</w:t>
      </w:r>
      <w:r w:rsidR="00BA5073" w:rsidRPr="000B70EB">
        <w:rPr>
          <w:rFonts w:hAnsi="標楷體" w:hint="eastAsia"/>
        </w:rPr>
        <w:t>○○</w:t>
      </w:r>
      <w:r w:rsidR="00142226" w:rsidRPr="000B70EB">
        <w:rPr>
          <w:rFonts w:hint="eastAsia"/>
        </w:rPr>
        <w:t>、評估與規劃</w:t>
      </w:r>
      <w:proofErr w:type="gramStart"/>
      <w:r w:rsidR="00142226" w:rsidRPr="000B70EB">
        <w:rPr>
          <w:rFonts w:hint="eastAsia"/>
        </w:rPr>
        <w:t>—</w:t>
      </w:r>
      <w:proofErr w:type="gramEnd"/>
      <w:r w:rsidR="00142226" w:rsidRPr="000B70EB">
        <w:rPr>
          <w:rFonts w:hint="eastAsia"/>
        </w:rPr>
        <w:t>架構</w:t>
      </w:r>
      <w:r w:rsidR="00F2649E" w:rsidRPr="000B70EB">
        <w:rPr>
          <w:rFonts w:hAnsi="標楷體" w:hint="eastAsia"/>
        </w:rPr>
        <w:t>○○</w:t>
      </w:r>
      <w:r w:rsidR="00142226" w:rsidRPr="000B70EB">
        <w:rPr>
          <w:rFonts w:hint="eastAsia"/>
        </w:rPr>
        <w:t>都市之實務探究」，該計畫之子計畫四主持人周姓教授所提之計畫書，涉違反學術倫理事件，該部</w:t>
      </w:r>
      <w:proofErr w:type="gramStart"/>
      <w:r w:rsidR="00142226" w:rsidRPr="000B70EB">
        <w:rPr>
          <w:rFonts w:hint="eastAsia"/>
        </w:rPr>
        <w:t>疑</w:t>
      </w:r>
      <w:proofErr w:type="gramEnd"/>
      <w:r w:rsidR="00142226" w:rsidRPr="000B70EB">
        <w:rPr>
          <w:rFonts w:hint="eastAsia"/>
        </w:rPr>
        <w:t>未依規定處理等情</w:t>
      </w:r>
      <w:r w:rsidR="00CE5BD8" w:rsidRPr="000B70EB">
        <w:rPr>
          <w:rFonts w:hint="eastAsia"/>
        </w:rPr>
        <w:t>。</w:t>
      </w:r>
      <w:bookmarkEnd w:id="49"/>
    </w:p>
    <w:p w:rsidR="0086194A" w:rsidRPr="003A5B94" w:rsidRDefault="0086194A" w:rsidP="00213C9B">
      <w:pPr>
        <w:pStyle w:val="5"/>
        <w:widowControl/>
        <w:numPr>
          <w:ilvl w:val="0"/>
          <w:numId w:val="0"/>
        </w:numPr>
        <w:overflowPunct/>
        <w:autoSpaceDE/>
        <w:autoSpaceDN/>
        <w:ind w:left="2041"/>
        <w:jc w:val="left"/>
      </w:pPr>
    </w:p>
    <w:p w:rsidR="0086194A" w:rsidRDefault="00387873" w:rsidP="0086194A">
      <w:pPr>
        <w:pStyle w:val="1"/>
      </w:pPr>
      <w:bookmarkStart w:id="50" w:name="_Toc487563318"/>
      <w:r>
        <w:rPr>
          <w:rFonts w:hint="eastAsia"/>
        </w:rPr>
        <w:t>調查意見</w:t>
      </w:r>
      <w:r w:rsidR="0086194A">
        <w:rPr>
          <w:rFonts w:hint="eastAsia"/>
        </w:rPr>
        <w:t>：</w:t>
      </w:r>
      <w:bookmarkEnd w:id="50"/>
    </w:p>
    <w:p w:rsidR="00BE5071" w:rsidRPr="007408B5" w:rsidRDefault="00461A1B" w:rsidP="007408B5">
      <w:pPr>
        <w:pStyle w:val="2"/>
        <w:rPr>
          <w:b/>
        </w:rPr>
      </w:pPr>
      <w:bookmarkStart w:id="51" w:name="_Toc487563319"/>
      <w:bookmarkStart w:id="52" w:name="_Toc484446560"/>
      <w:bookmarkStart w:id="53" w:name="_Toc484619721"/>
      <w:proofErr w:type="gramStart"/>
      <w:r>
        <w:rPr>
          <w:rFonts w:hint="eastAsia"/>
          <w:b/>
        </w:rPr>
        <w:t>系爭子計畫</w:t>
      </w:r>
      <w:proofErr w:type="gramEnd"/>
      <w:r w:rsidR="00337A23" w:rsidRPr="007408B5">
        <w:rPr>
          <w:rFonts w:hint="eastAsia"/>
          <w:b/>
        </w:rPr>
        <w:t>相關</w:t>
      </w:r>
      <w:r w:rsidR="009E14B0" w:rsidRPr="007408B5">
        <w:rPr>
          <w:rFonts w:hint="eastAsia"/>
          <w:b/>
        </w:rPr>
        <w:t>章節</w:t>
      </w:r>
      <w:r w:rsidR="00B05A89" w:rsidRPr="007408B5">
        <w:rPr>
          <w:rFonts w:hint="eastAsia"/>
          <w:b/>
        </w:rPr>
        <w:t>文字既遭他計畫作者</w:t>
      </w:r>
      <w:r w:rsidR="00DC44B7" w:rsidRPr="007408B5">
        <w:rPr>
          <w:rFonts w:hint="eastAsia"/>
          <w:b/>
        </w:rPr>
        <w:t>比對認</w:t>
      </w:r>
      <w:r w:rsidR="009E14B0" w:rsidRPr="007408B5">
        <w:rPr>
          <w:rFonts w:hint="eastAsia"/>
          <w:b/>
        </w:rPr>
        <w:t>與</w:t>
      </w:r>
      <w:r w:rsidR="00D54466">
        <w:rPr>
          <w:rFonts w:hint="eastAsia"/>
          <w:b/>
        </w:rPr>
        <w:t>其</w:t>
      </w:r>
      <w:r w:rsidR="009E14B0" w:rsidRPr="007408B5">
        <w:rPr>
          <w:rFonts w:hint="eastAsia"/>
          <w:b/>
        </w:rPr>
        <w:t>計畫</w:t>
      </w:r>
      <w:r w:rsidR="00D85E79" w:rsidRPr="007408B5">
        <w:rPr>
          <w:rFonts w:hint="eastAsia"/>
          <w:b/>
        </w:rPr>
        <w:t>相關文字</w:t>
      </w:r>
      <w:r w:rsidR="00337A23" w:rsidRPr="007408B5">
        <w:rPr>
          <w:rFonts w:hint="eastAsia"/>
          <w:b/>
        </w:rPr>
        <w:t>重疊達90</w:t>
      </w:r>
      <w:r w:rsidR="00975948">
        <w:rPr>
          <w:rFonts w:hint="eastAsia"/>
          <w:b/>
        </w:rPr>
        <w:t>%</w:t>
      </w:r>
      <w:r w:rsidR="00337A23" w:rsidRPr="007408B5">
        <w:rPr>
          <w:rFonts w:hint="eastAsia"/>
          <w:b/>
        </w:rPr>
        <w:t>以上，</w:t>
      </w:r>
      <w:proofErr w:type="gramStart"/>
      <w:r w:rsidR="00C52EFD" w:rsidRPr="007408B5">
        <w:rPr>
          <w:rFonts w:hint="eastAsia"/>
          <w:b/>
        </w:rPr>
        <w:t>科技部</w:t>
      </w:r>
      <w:r w:rsidR="00045826" w:rsidRPr="007408B5">
        <w:rPr>
          <w:rFonts w:hint="eastAsia"/>
          <w:b/>
        </w:rPr>
        <w:t>委</w:t>
      </w:r>
      <w:r w:rsidR="00A14EC9" w:rsidRPr="007408B5">
        <w:rPr>
          <w:rFonts w:hint="eastAsia"/>
          <w:b/>
        </w:rPr>
        <w:t>外</w:t>
      </w:r>
      <w:proofErr w:type="gramEnd"/>
      <w:r w:rsidR="0055046D" w:rsidRPr="007408B5">
        <w:rPr>
          <w:rFonts w:hint="eastAsia"/>
          <w:b/>
        </w:rPr>
        <w:t>專家學者</w:t>
      </w:r>
      <w:r w:rsidR="00AD404F" w:rsidRPr="007408B5">
        <w:rPr>
          <w:rFonts w:hint="eastAsia"/>
          <w:b/>
        </w:rPr>
        <w:t>亦</w:t>
      </w:r>
      <w:proofErr w:type="gramStart"/>
      <w:r w:rsidR="0055046D" w:rsidRPr="007408B5">
        <w:rPr>
          <w:rFonts w:hint="eastAsia"/>
          <w:b/>
        </w:rPr>
        <w:t>多數</w:t>
      </w:r>
      <w:r w:rsidR="00356CFE" w:rsidRPr="007408B5">
        <w:rPr>
          <w:rFonts w:hint="eastAsia"/>
          <w:b/>
        </w:rPr>
        <w:t>咸</w:t>
      </w:r>
      <w:proofErr w:type="gramEnd"/>
      <w:r w:rsidR="0055046D" w:rsidRPr="007408B5">
        <w:rPr>
          <w:rFonts w:hint="eastAsia"/>
          <w:b/>
        </w:rPr>
        <w:t>認有抄襲之虞，</w:t>
      </w:r>
      <w:r w:rsidR="007408B5">
        <w:rPr>
          <w:rFonts w:hint="eastAsia"/>
          <w:b/>
        </w:rPr>
        <w:t>並認相關文字逾</w:t>
      </w:r>
      <w:r w:rsidR="007408B5" w:rsidRPr="007408B5">
        <w:rPr>
          <w:rFonts w:hint="eastAsia"/>
          <w:b/>
        </w:rPr>
        <w:t>90</w:t>
      </w:r>
      <w:r w:rsidR="00975948">
        <w:rPr>
          <w:rFonts w:hint="eastAsia"/>
          <w:b/>
        </w:rPr>
        <w:t>%</w:t>
      </w:r>
      <w:r w:rsidR="007408B5">
        <w:rPr>
          <w:rFonts w:hint="eastAsia"/>
          <w:b/>
        </w:rPr>
        <w:t>以上</w:t>
      </w:r>
      <w:r w:rsidR="007408B5" w:rsidRPr="007408B5">
        <w:rPr>
          <w:rFonts w:hint="eastAsia"/>
          <w:b/>
        </w:rPr>
        <w:t>內容與</w:t>
      </w:r>
      <w:r w:rsidR="007408B5">
        <w:rPr>
          <w:rFonts w:hint="eastAsia"/>
          <w:b/>
        </w:rPr>
        <w:t>他</w:t>
      </w:r>
      <w:r w:rsidR="007408B5" w:rsidRPr="007408B5">
        <w:rPr>
          <w:rFonts w:hint="eastAsia"/>
          <w:b/>
        </w:rPr>
        <w:t>計畫雷同</w:t>
      </w:r>
      <w:r w:rsidR="007408B5">
        <w:rPr>
          <w:rFonts w:hint="eastAsia"/>
          <w:b/>
        </w:rPr>
        <w:t>，</w:t>
      </w:r>
      <w:r w:rsidR="00A14EC9" w:rsidRPr="007408B5">
        <w:rPr>
          <w:rFonts w:hint="eastAsia"/>
          <w:b/>
        </w:rPr>
        <w:t>且</w:t>
      </w:r>
      <w:r w:rsidR="0055046D" w:rsidRPr="007408B5">
        <w:rPr>
          <w:rFonts w:hint="eastAsia"/>
          <w:b/>
        </w:rPr>
        <w:t>該部</w:t>
      </w:r>
      <w:r w:rsidR="00AD404F" w:rsidRPr="007408B5">
        <w:rPr>
          <w:rFonts w:hint="eastAsia"/>
          <w:b/>
        </w:rPr>
        <w:t>初</w:t>
      </w:r>
      <w:r w:rsidR="0055046D" w:rsidRPr="007408B5">
        <w:rPr>
          <w:rFonts w:hint="eastAsia"/>
          <w:b/>
        </w:rPr>
        <w:t>審</w:t>
      </w:r>
      <w:r w:rsidR="00C52EFD" w:rsidRPr="007408B5">
        <w:rPr>
          <w:rFonts w:hint="eastAsia"/>
          <w:b/>
        </w:rPr>
        <w:t>會議</w:t>
      </w:r>
      <w:r w:rsidR="00B911C6" w:rsidRPr="007408B5">
        <w:rPr>
          <w:rFonts w:hint="eastAsia"/>
          <w:b/>
        </w:rPr>
        <w:t>尤認定</w:t>
      </w:r>
      <w:r w:rsidR="002032B8" w:rsidRPr="007408B5">
        <w:rPr>
          <w:rFonts w:hAnsi="標楷體" w:hint="eastAsia"/>
          <w:b/>
        </w:rPr>
        <w:t>「</w:t>
      </w:r>
      <w:r w:rsidR="0055046D" w:rsidRPr="007408B5">
        <w:rPr>
          <w:rFonts w:hint="eastAsia"/>
          <w:b/>
        </w:rPr>
        <w:t>確有大量沿用</w:t>
      </w:r>
      <w:r w:rsidR="006545AF" w:rsidRPr="007408B5">
        <w:rPr>
          <w:rFonts w:hint="eastAsia"/>
          <w:b/>
        </w:rPr>
        <w:t>他計畫構想</w:t>
      </w:r>
      <w:r w:rsidR="00B911C6" w:rsidRPr="007408B5">
        <w:rPr>
          <w:rFonts w:hint="eastAsia"/>
          <w:b/>
        </w:rPr>
        <w:t>而未註明出處，顯有違反學術倫理規範之疑慮</w:t>
      </w:r>
      <w:r w:rsidR="002032B8" w:rsidRPr="007408B5">
        <w:rPr>
          <w:rFonts w:hAnsi="標楷體" w:hint="eastAsia"/>
          <w:b/>
        </w:rPr>
        <w:t>」</w:t>
      </w:r>
      <w:r w:rsidR="00B911C6" w:rsidRPr="007408B5">
        <w:rPr>
          <w:rFonts w:hint="eastAsia"/>
          <w:b/>
        </w:rPr>
        <w:t>，</w:t>
      </w:r>
      <w:proofErr w:type="gramStart"/>
      <w:r w:rsidR="00BB4987">
        <w:rPr>
          <w:rFonts w:hint="eastAsia"/>
          <w:b/>
        </w:rPr>
        <w:t>詎</w:t>
      </w:r>
      <w:proofErr w:type="gramEnd"/>
      <w:r w:rsidR="00C52EFD" w:rsidRPr="00DC6A75">
        <w:rPr>
          <w:rFonts w:hint="eastAsia"/>
          <w:b/>
        </w:rPr>
        <w:t>該</w:t>
      </w:r>
      <w:proofErr w:type="gramStart"/>
      <w:r w:rsidR="00C52EFD" w:rsidRPr="00DC6A75">
        <w:rPr>
          <w:rFonts w:hint="eastAsia"/>
          <w:b/>
        </w:rPr>
        <w:t>部竟</w:t>
      </w:r>
      <w:r w:rsidR="00B911C6" w:rsidRPr="00DC6A75">
        <w:rPr>
          <w:rFonts w:hint="eastAsia"/>
          <w:b/>
        </w:rPr>
        <w:t>率</w:t>
      </w:r>
      <w:r w:rsidR="002032B8" w:rsidRPr="00DC6A75">
        <w:rPr>
          <w:rFonts w:hint="eastAsia"/>
          <w:b/>
        </w:rPr>
        <w:t>認</w:t>
      </w:r>
      <w:proofErr w:type="gramEnd"/>
      <w:r w:rsidR="00B911C6" w:rsidRPr="00DC6A75">
        <w:rPr>
          <w:rFonts w:hAnsi="標楷體" w:hint="eastAsia"/>
          <w:b/>
        </w:rPr>
        <w:t>「未涉及違反學術倫理」而</w:t>
      </w:r>
      <w:r w:rsidR="001101C6" w:rsidRPr="00DC6A75">
        <w:rPr>
          <w:rFonts w:hAnsi="標楷體" w:hint="eastAsia"/>
          <w:b/>
        </w:rPr>
        <w:t>使</w:t>
      </w:r>
      <w:r w:rsidR="00B911C6" w:rsidRPr="00DC6A75">
        <w:rPr>
          <w:rFonts w:hint="eastAsia"/>
          <w:b/>
        </w:rPr>
        <w:t>檢舉案不成立</w:t>
      </w:r>
      <w:r w:rsidR="00B911C6" w:rsidRPr="007408B5">
        <w:rPr>
          <w:rFonts w:hint="eastAsia"/>
          <w:b/>
        </w:rPr>
        <w:t>，</w:t>
      </w:r>
      <w:r w:rsidR="00243727">
        <w:rPr>
          <w:rFonts w:hint="eastAsia"/>
          <w:b/>
        </w:rPr>
        <w:t>顯有輕縱之嫌，</w:t>
      </w:r>
      <w:proofErr w:type="gramStart"/>
      <w:r w:rsidR="00AD404F" w:rsidRPr="007408B5">
        <w:rPr>
          <w:rFonts w:hint="eastAsia"/>
          <w:b/>
        </w:rPr>
        <w:t>洵</w:t>
      </w:r>
      <w:proofErr w:type="gramEnd"/>
      <w:r w:rsidR="00AD404F" w:rsidRPr="007408B5">
        <w:rPr>
          <w:rFonts w:hint="eastAsia"/>
          <w:b/>
        </w:rPr>
        <w:t>與</w:t>
      </w:r>
      <w:r w:rsidR="00A636C2" w:rsidRPr="007408B5">
        <w:rPr>
          <w:rFonts w:hint="eastAsia"/>
          <w:b/>
        </w:rPr>
        <w:t>該部</w:t>
      </w:r>
      <w:r w:rsidR="00A14EC9" w:rsidRPr="007408B5">
        <w:rPr>
          <w:rFonts w:hint="eastAsia"/>
          <w:b/>
        </w:rPr>
        <w:t>審議</w:t>
      </w:r>
      <w:r w:rsidR="00A636C2" w:rsidRPr="007408B5">
        <w:rPr>
          <w:rFonts w:hint="eastAsia"/>
          <w:b/>
        </w:rPr>
        <w:t>規定有違，更背離</w:t>
      </w:r>
      <w:r w:rsidR="00C121C1" w:rsidRPr="007408B5">
        <w:rPr>
          <w:rFonts w:hint="eastAsia"/>
          <w:b/>
        </w:rPr>
        <w:t>一般公認之</w:t>
      </w:r>
      <w:r w:rsidR="00AB1877" w:rsidRPr="007408B5">
        <w:rPr>
          <w:rFonts w:hint="eastAsia"/>
          <w:b/>
        </w:rPr>
        <w:t>價值判斷標準</w:t>
      </w:r>
      <w:r w:rsidR="00BE5071" w:rsidRPr="007408B5">
        <w:rPr>
          <w:rFonts w:hint="eastAsia"/>
          <w:b/>
        </w:rPr>
        <w:t>，</w:t>
      </w:r>
      <w:proofErr w:type="gramStart"/>
      <w:r w:rsidR="00A271A5" w:rsidRPr="007408B5">
        <w:rPr>
          <w:rFonts w:hint="eastAsia"/>
          <w:b/>
        </w:rPr>
        <w:t>難昭公</w:t>
      </w:r>
      <w:proofErr w:type="gramEnd"/>
      <w:r w:rsidR="00A271A5" w:rsidRPr="007408B5">
        <w:rPr>
          <w:rFonts w:hint="eastAsia"/>
          <w:b/>
        </w:rPr>
        <w:t>信，</w:t>
      </w:r>
      <w:r w:rsidR="00AD404F" w:rsidRPr="007408B5">
        <w:rPr>
          <w:rFonts w:hint="eastAsia"/>
          <w:b/>
        </w:rPr>
        <w:t>殊有欠當</w:t>
      </w:r>
      <w:r w:rsidR="00DA144F" w:rsidRPr="007408B5">
        <w:rPr>
          <w:rFonts w:hint="eastAsia"/>
          <w:b/>
        </w:rPr>
        <w:t>：</w:t>
      </w:r>
      <w:bookmarkEnd w:id="51"/>
    </w:p>
    <w:p w:rsidR="00081E07" w:rsidRPr="0091194B" w:rsidRDefault="004453AF" w:rsidP="00EA120D">
      <w:pPr>
        <w:pStyle w:val="3"/>
      </w:pPr>
      <w:bookmarkStart w:id="54" w:name="_Toc487563320"/>
      <w:bookmarkStart w:id="55" w:name="_Toc487563326"/>
      <w:r w:rsidRPr="0091194B">
        <w:rPr>
          <w:rFonts w:hint="eastAsia"/>
        </w:rPr>
        <w:t>按人類之智慧結晶與精神創作可概分為文學、科學、藝術、學術、</w:t>
      </w:r>
      <w:r w:rsidR="00C66078" w:rsidRPr="0091194B">
        <w:rPr>
          <w:rFonts w:hint="eastAsia"/>
        </w:rPr>
        <w:t>哲學、</w:t>
      </w:r>
      <w:r w:rsidRPr="0091194B">
        <w:rPr>
          <w:rFonts w:hint="eastAsia"/>
        </w:rPr>
        <w:t>宗教</w:t>
      </w:r>
      <w:r w:rsidRPr="0091194B">
        <w:rPr>
          <w:rFonts w:hAnsi="標楷體" w:hint="eastAsia"/>
        </w:rPr>
        <w:t>…</w:t>
      </w:r>
      <w:proofErr w:type="gramStart"/>
      <w:r w:rsidRPr="0091194B">
        <w:rPr>
          <w:rFonts w:hAnsi="標楷體" w:hint="eastAsia"/>
        </w:rPr>
        <w:t>…</w:t>
      </w:r>
      <w:proofErr w:type="gramEnd"/>
      <w:r w:rsidRPr="0091194B">
        <w:rPr>
          <w:rFonts w:hint="eastAsia"/>
        </w:rPr>
        <w:t>等</w:t>
      </w:r>
      <w:r w:rsidR="00BB01E3" w:rsidRPr="0091194B">
        <w:rPr>
          <w:rFonts w:hint="eastAsia"/>
        </w:rPr>
        <w:t>類別</w:t>
      </w:r>
      <w:r w:rsidRPr="0091194B">
        <w:rPr>
          <w:rFonts w:hint="eastAsia"/>
        </w:rPr>
        <w:t>，依其原創性程度、應用領域、表現形式要件</w:t>
      </w:r>
      <w:r w:rsidR="003D00CD" w:rsidRPr="0091194B">
        <w:rPr>
          <w:rFonts w:hint="eastAsia"/>
        </w:rPr>
        <w:t>、</w:t>
      </w:r>
      <w:r w:rsidR="0092531C" w:rsidRPr="0091194B">
        <w:rPr>
          <w:rFonts w:hint="eastAsia"/>
        </w:rPr>
        <w:t>公平競爭性</w:t>
      </w:r>
      <w:r w:rsidRPr="0091194B">
        <w:rPr>
          <w:rFonts w:hint="eastAsia"/>
        </w:rPr>
        <w:t>，分別為</w:t>
      </w:r>
      <w:r w:rsidRPr="00F83220">
        <w:rPr>
          <w:rFonts w:hint="eastAsia"/>
        </w:rPr>
        <w:t>專利法、著作權法、商標法及公平交易法等</w:t>
      </w:r>
      <w:r w:rsidRPr="0091194B">
        <w:rPr>
          <w:rFonts w:hint="eastAsia"/>
        </w:rPr>
        <w:t>智慧財產權</w:t>
      </w:r>
      <w:r w:rsidR="00C66078" w:rsidRPr="0091194B">
        <w:rPr>
          <w:rFonts w:hint="eastAsia"/>
        </w:rPr>
        <w:t>相關</w:t>
      </w:r>
      <w:r w:rsidRPr="0091194B">
        <w:rPr>
          <w:rFonts w:hint="eastAsia"/>
        </w:rPr>
        <w:t>法</w:t>
      </w:r>
      <w:r w:rsidR="00C66078" w:rsidRPr="0091194B">
        <w:rPr>
          <w:rFonts w:hint="eastAsia"/>
        </w:rPr>
        <w:t>律</w:t>
      </w:r>
      <w:r w:rsidRPr="0091194B">
        <w:rPr>
          <w:rFonts w:hint="eastAsia"/>
        </w:rPr>
        <w:t>所規範</w:t>
      </w:r>
      <w:r w:rsidR="003D00CD" w:rsidRPr="0091194B">
        <w:rPr>
          <w:rFonts w:hint="eastAsia"/>
        </w:rPr>
        <w:t>及</w:t>
      </w:r>
      <w:r w:rsidRPr="0091194B">
        <w:rPr>
          <w:rFonts w:hint="eastAsia"/>
        </w:rPr>
        <w:t>保護</w:t>
      </w:r>
      <w:r w:rsidR="00BB01E3" w:rsidRPr="0091194B">
        <w:rPr>
          <w:rFonts w:hint="eastAsia"/>
        </w:rPr>
        <w:t>。</w:t>
      </w:r>
      <w:r w:rsidR="00A22F21" w:rsidRPr="0091194B">
        <w:rPr>
          <w:rFonts w:hint="eastAsia"/>
        </w:rPr>
        <w:t>其中</w:t>
      </w:r>
      <w:r w:rsidR="00BB01E3" w:rsidRPr="0091194B">
        <w:rPr>
          <w:rFonts w:hint="eastAsia"/>
        </w:rPr>
        <w:t>學術上</w:t>
      </w:r>
      <w:r w:rsidR="00A22F21" w:rsidRPr="0091194B">
        <w:rPr>
          <w:rFonts w:hint="eastAsia"/>
        </w:rPr>
        <w:t>之</w:t>
      </w:r>
      <w:r w:rsidR="00BB01E3" w:rsidRPr="0091194B">
        <w:rPr>
          <w:rFonts w:hint="eastAsia"/>
        </w:rPr>
        <w:t>創作為</w:t>
      </w:r>
      <w:r w:rsidR="00A22F21" w:rsidRPr="0091194B">
        <w:rPr>
          <w:rFonts w:hint="eastAsia"/>
        </w:rPr>
        <w:t>國家</w:t>
      </w:r>
      <w:r w:rsidR="00BB01E3" w:rsidRPr="0091194B">
        <w:rPr>
          <w:rFonts w:hint="eastAsia"/>
        </w:rPr>
        <w:t>科技</w:t>
      </w:r>
      <w:r w:rsidR="003D00CD" w:rsidRPr="0091194B">
        <w:rPr>
          <w:rFonts w:hint="eastAsia"/>
        </w:rPr>
        <w:t>進步</w:t>
      </w:r>
      <w:r w:rsidR="00BB01E3" w:rsidRPr="0091194B">
        <w:rPr>
          <w:rFonts w:hint="eastAsia"/>
        </w:rPr>
        <w:t>或</w:t>
      </w:r>
      <w:r w:rsidR="002B5B03" w:rsidRPr="0091194B">
        <w:rPr>
          <w:rFonts w:hint="eastAsia"/>
        </w:rPr>
        <w:t>創新</w:t>
      </w:r>
      <w:r w:rsidR="00BB01E3" w:rsidRPr="0091194B">
        <w:rPr>
          <w:rFonts w:hint="eastAsia"/>
        </w:rPr>
        <w:t>理論</w:t>
      </w:r>
      <w:r w:rsidR="002B5B03" w:rsidRPr="0091194B">
        <w:rPr>
          <w:rFonts w:hint="eastAsia"/>
        </w:rPr>
        <w:t>奠基</w:t>
      </w:r>
      <w:r w:rsidR="00BB01E3" w:rsidRPr="0091194B">
        <w:rPr>
          <w:rFonts w:hint="eastAsia"/>
        </w:rPr>
        <w:t>之</w:t>
      </w:r>
      <w:r w:rsidR="003D00CD" w:rsidRPr="0091194B">
        <w:rPr>
          <w:rFonts w:hint="eastAsia"/>
        </w:rPr>
        <w:t>根本所</w:t>
      </w:r>
      <w:proofErr w:type="gramStart"/>
      <w:r w:rsidR="003D00CD" w:rsidRPr="0091194B">
        <w:rPr>
          <w:rFonts w:hint="eastAsia"/>
        </w:rPr>
        <w:t>繫</w:t>
      </w:r>
      <w:proofErr w:type="gramEnd"/>
      <w:r w:rsidR="00BB01E3" w:rsidRPr="0091194B">
        <w:rPr>
          <w:rFonts w:hint="eastAsia"/>
        </w:rPr>
        <w:t>，</w:t>
      </w:r>
      <w:r w:rsidR="003D00CD" w:rsidRPr="0091194B">
        <w:rPr>
          <w:rFonts w:hint="eastAsia"/>
        </w:rPr>
        <w:t>除</w:t>
      </w:r>
      <w:r w:rsidR="00BB01E3" w:rsidRPr="0091194B">
        <w:rPr>
          <w:rFonts w:hint="eastAsia"/>
        </w:rPr>
        <w:t>引領</w:t>
      </w:r>
      <w:r w:rsidR="003D00CD" w:rsidRPr="0091194B">
        <w:rPr>
          <w:rFonts w:hint="eastAsia"/>
        </w:rPr>
        <w:t>國家</w:t>
      </w:r>
      <w:r w:rsidR="00BB01E3" w:rsidRPr="0091194B">
        <w:rPr>
          <w:rFonts w:hint="eastAsia"/>
        </w:rPr>
        <w:t>產業革新</w:t>
      </w:r>
      <w:r w:rsidR="003D00CD" w:rsidRPr="0091194B">
        <w:rPr>
          <w:rFonts w:hint="eastAsia"/>
        </w:rPr>
        <w:t>之外</w:t>
      </w:r>
      <w:r w:rsidR="00BB01E3" w:rsidRPr="0091194B">
        <w:rPr>
          <w:rFonts w:hint="eastAsia"/>
        </w:rPr>
        <w:t>，</w:t>
      </w:r>
      <w:r w:rsidR="00D74C1C" w:rsidRPr="0091194B">
        <w:rPr>
          <w:rFonts w:hint="eastAsia"/>
        </w:rPr>
        <w:t>尤</w:t>
      </w:r>
      <w:r w:rsidR="003D00CD" w:rsidRPr="0091194B">
        <w:rPr>
          <w:rFonts w:hint="eastAsia"/>
        </w:rPr>
        <w:t>促使</w:t>
      </w:r>
      <w:r w:rsidR="00D74C1C" w:rsidRPr="0091194B">
        <w:rPr>
          <w:rFonts w:hint="eastAsia"/>
        </w:rPr>
        <w:t>國民</w:t>
      </w:r>
      <w:r w:rsidR="003D00CD" w:rsidRPr="0091194B">
        <w:rPr>
          <w:rFonts w:hint="eastAsia"/>
        </w:rPr>
        <w:t>教育與知識水準向上提升，</w:t>
      </w:r>
      <w:r w:rsidR="00EC4497" w:rsidRPr="0091194B">
        <w:rPr>
          <w:rFonts w:hint="eastAsia"/>
        </w:rPr>
        <w:t>故</w:t>
      </w:r>
      <w:r w:rsidR="00844FD8" w:rsidRPr="0091194B">
        <w:rPr>
          <w:rFonts w:hint="eastAsia"/>
        </w:rPr>
        <w:t>確保學術創作之自由</w:t>
      </w:r>
      <w:r w:rsidR="00D0439A" w:rsidRPr="0091194B">
        <w:rPr>
          <w:rFonts w:hint="eastAsia"/>
        </w:rPr>
        <w:t>與</w:t>
      </w:r>
      <w:r w:rsidR="00844FD8" w:rsidRPr="0091194B">
        <w:rPr>
          <w:rFonts w:hint="eastAsia"/>
        </w:rPr>
        <w:t>價值，</w:t>
      </w:r>
      <w:r w:rsidR="00A22F21" w:rsidRPr="0091194B">
        <w:rPr>
          <w:rFonts w:hint="eastAsia"/>
        </w:rPr>
        <w:t>主管機關</w:t>
      </w:r>
      <w:r w:rsidR="00844FD8" w:rsidRPr="0091194B">
        <w:rPr>
          <w:rFonts w:hint="eastAsia"/>
        </w:rPr>
        <w:t>顯責無旁貸，</w:t>
      </w:r>
      <w:r w:rsidR="00EC4497" w:rsidRPr="00303178">
        <w:rPr>
          <w:rFonts w:hint="eastAsia"/>
        </w:rPr>
        <w:t>自</w:t>
      </w:r>
      <w:r w:rsidR="00967AA2" w:rsidRPr="00303178">
        <w:rPr>
          <w:rFonts w:hint="eastAsia"/>
        </w:rPr>
        <w:t>應</w:t>
      </w:r>
      <w:r w:rsidR="00715D07" w:rsidRPr="00303178">
        <w:rPr>
          <w:rFonts w:hint="eastAsia"/>
        </w:rPr>
        <w:t>健全</w:t>
      </w:r>
      <w:r w:rsidR="00715D07" w:rsidRPr="0091194B">
        <w:rPr>
          <w:rFonts w:hint="eastAsia"/>
        </w:rPr>
        <w:t>相關管理、審查</w:t>
      </w:r>
      <w:r w:rsidR="00EC4497" w:rsidRPr="0091194B">
        <w:rPr>
          <w:rFonts w:hint="eastAsia"/>
        </w:rPr>
        <w:t>與</w:t>
      </w:r>
      <w:r w:rsidR="00715D07" w:rsidRPr="0091194B">
        <w:rPr>
          <w:rFonts w:hint="eastAsia"/>
        </w:rPr>
        <w:t>查處規範</w:t>
      </w:r>
      <w:r w:rsidR="00EC4497" w:rsidRPr="0091194B">
        <w:rPr>
          <w:rFonts w:hint="eastAsia"/>
        </w:rPr>
        <w:t>及機制</w:t>
      </w:r>
      <w:r w:rsidR="00715D07" w:rsidRPr="0091194B">
        <w:rPr>
          <w:rFonts w:hint="eastAsia"/>
        </w:rPr>
        <w:t>，</w:t>
      </w:r>
      <w:r w:rsidR="00844FD8" w:rsidRPr="0091194B">
        <w:rPr>
          <w:rFonts w:hint="eastAsia"/>
        </w:rPr>
        <w:t>以</w:t>
      </w:r>
      <w:r w:rsidR="00715D07" w:rsidRPr="0091194B">
        <w:rPr>
          <w:rFonts w:hint="eastAsia"/>
        </w:rPr>
        <w:t>杜絕任何</w:t>
      </w:r>
      <w:r w:rsidR="00BB01E3" w:rsidRPr="0091194B">
        <w:rPr>
          <w:rFonts w:hint="eastAsia"/>
        </w:rPr>
        <w:t>違反學術倫理之創作。</w:t>
      </w:r>
      <w:r w:rsidR="00901877" w:rsidRPr="0091194B">
        <w:rPr>
          <w:rFonts w:hint="eastAsia"/>
        </w:rPr>
        <w:t>縱</w:t>
      </w:r>
      <w:r w:rsidR="00844FD8" w:rsidRPr="0091194B">
        <w:rPr>
          <w:rFonts w:hint="eastAsia"/>
        </w:rPr>
        <w:t>使</w:t>
      </w:r>
      <w:r w:rsidR="002B5B03" w:rsidRPr="0091194B">
        <w:rPr>
          <w:rFonts w:hint="eastAsia"/>
        </w:rPr>
        <w:t>學術創作依其完成進度、</w:t>
      </w:r>
      <w:r w:rsidR="00E21C6D" w:rsidRPr="0091194B">
        <w:rPr>
          <w:rFonts w:hint="eastAsia"/>
        </w:rPr>
        <w:t>成果之有無、</w:t>
      </w:r>
      <w:r w:rsidR="002B5B03" w:rsidRPr="0091194B">
        <w:rPr>
          <w:rFonts w:hint="eastAsia"/>
        </w:rPr>
        <w:t>審查通過難易及其對人類文明之貢獻程度，</w:t>
      </w:r>
      <w:r w:rsidR="00E21C6D" w:rsidRPr="0091194B">
        <w:rPr>
          <w:rFonts w:hint="eastAsia"/>
        </w:rPr>
        <w:t>分別享</w:t>
      </w:r>
      <w:r w:rsidR="002B5B03" w:rsidRPr="0091194B">
        <w:rPr>
          <w:rFonts w:hint="eastAsia"/>
        </w:rPr>
        <w:t>有不同之評價及價值</w:t>
      </w:r>
      <w:r w:rsidR="00E21C6D" w:rsidRPr="0091194B">
        <w:rPr>
          <w:rFonts w:hint="eastAsia"/>
        </w:rPr>
        <w:t>，然而，</w:t>
      </w:r>
      <w:r w:rsidR="0061019E" w:rsidRPr="0091194B">
        <w:rPr>
          <w:rFonts w:hint="eastAsia"/>
        </w:rPr>
        <w:t>在計畫發想及申請階段所形成之構想書或計畫書，尚未對學術專業領域產生重大</w:t>
      </w:r>
      <w:proofErr w:type="gramStart"/>
      <w:r w:rsidR="0061019E" w:rsidRPr="0091194B">
        <w:rPr>
          <w:rFonts w:hint="eastAsia"/>
        </w:rPr>
        <w:t>貢獻或尚難以</w:t>
      </w:r>
      <w:proofErr w:type="gramEnd"/>
      <w:r w:rsidR="0061019E" w:rsidRPr="0091194B">
        <w:rPr>
          <w:rFonts w:hint="eastAsia"/>
        </w:rPr>
        <w:t>窺見其未來價值，雖與</w:t>
      </w:r>
      <w:r w:rsidR="00844FD8" w:rsidRPr="0091194B">
        <w:rPr>
          <w:rFonts w:hint="eastAsia"/>
        </w:rPr>
        <w:t>研究成果階段且經嚴謹審查之出版品，</w:t>
      </w:r>
      <w:r w:rsidR="0061019E" w:rsidRPr="0091194B">
        <w:rPr>
          <w:rFonts w:hint="eastAsia"/>
        </w:rPr>
        <w:t>難以等量或</w:t>
      </w:r>
      <w:proofErr w:type="gramStart"/>
      <w:r w:rsidR="0061019E" w:rsidRPr="0091194B">
        <w:rPr>
          <w:rFonts w:hint="eastAsia"/>
        </w:rPr>
        <w:t>等價齊觀</w:t>
      </w:r>
      <w:proofErr w:type="gramEnd"/>
      <w:r w:rsidR="0061019E" w:rsidRPr="0091194B">
        <w:rPr>
          <w:rFonts w:hint="eastAsia"/>
        </w:rPr>
        <w:t>，</w:t>
      </w:r>
      <w:r w:rsidR="00F55EE1" w:rsidRPr="0091194B">
        <w:rPr>
          <w:rFonts w:hint="eastAsia"/>
        </w:rPr>
        <w:t>惟</w:t>
      </w:r>
      <w:r w:rsidR="00844FD8" w:rsidRPr="0091194B">
        <w:rPr>
          <w:rFonts w:hint="eastAsia"/>
        </w:rPr>
        <w:t>如已具有一定程度原創性，足以表達作者獨特與個別性，</w:t>
      </w:r>
      <w:r w:rsidR="00066211" w:rsidRPr="0091194B">
        <w:rPr>
          <w:rFonts w:hint="eastAsia"/>
        </w:rPr>
        <w:t>非以是否通過相關審查或已公開為必要，</w:t>
      </w:r>
      <w:r w:rsidR="00844FD8" w:rsidRPr="0091194B">
        <w:rPr>
          <w:rFonts w:hint="eastAsia"/>
        </w:rPr>
        <w:t>即應受著作權法或相關法</w:t>
      </w:r>
      <w:r w:rsidR="00154691">
        <w:rPr>
          <w:rFonts w:hint="eastAsia"/>
        </w:rPr>
        <w:t>律</w:t>
      </w:r>
      <w:r w:rsidR="00844FD8" w:rsidRPr="0091194B">
        <w:rPr>
          <w:rFonts w:hint="eastAsia"/>
        </w:rPr>
        <w:t>規範保護，不容他人任意剽竊、抄襲</w:t>
      </w:r>
      <w:r w:rsidR="00066211" w:rsidRPr="0091194B">
        <w:rPr>
          <w:rFonts w:hint="eastAsia"/>
        </w:rPr>
        <w:t>。</w:t>
      </w:r>
      <w:proofErr w:type="gramStart"/>
      <w:r w:rsidR="00EA120D" w:rsidRPr="0091194B">
        <w:rPr>
          <w:rFonts w:hint="eastAsia"/>
        </w:rPr>
        <w:t>爰</w:t>
      </w:r>
      <w:proofErr w:type="gramEnd"/>
      <w:r w:rsidR="00EA120D" w:rsidRPr="0091194B">
        <w:rPr>
          <w:rFonts w:hint="eastAsia"/>
        </w:rPr>
        <w:t>其</w:t>
      </w:r>
      <w:r w:rsidR="00081E07" w:rsidRPr="0091194B">
        <w:rPr>
          <w:rFonts w:hint="eastAsia"/>
        </w:rPr>
        <w:t>是否抄襲之審查認定，</w:t>
      </w:r>
      <w:r w:rsidR="00EA120D" w:rsidRPr="0091194B">
        <w:rPr>
          <w:rFonts w:hint="eastAsia"/>
        </w:rPr>
        <w:t>必</w:t>
      </w:r>
      <w:r w:rsidR="00081E07" w:rsidRPr="0091194B">
        <w:rPr>
          <w:rFonts w:hint="eastAsia"/>
        </w:rPr>
        <w:t>須先判斷被抄襲對象是否</w:t>
      </w:r>
      <w:r w:rsidR="00EA120D" w:rsidRPr="0091194B">
        <w:rPr>
          <w:rFonts w:hint="eastAsia"/>
        </w:rPr>
        <w:t>具有一定程度之原創性，至</w:t>
      </w:r>
      <w:r w:rsidR="00081E07" w:rsidRPr="0091194B">
        <w:rPr>
          <w:rFonts w:hint="eastAsia"/>
        </w:rPr>
        <w:t>抄襲</w:t>
      </w:r>
      <w:r w:rsidR="00EA120D" w:rsidRPr="0091194B">
        <w:rPr>
          <w:rFonts w:hint="eastAsia"/>
        </w:rPr>
        <w:t>之</w:t>
      </w:r>
      <w:r w:rsidR="00081E07" w:rsidRPr="0091194B">
        <w:rPr>
          <w:rFonts w:hint="eastAsia"/>
        </w:rPr>
        <w:t>有無則係屬學術專業判斷範疇，具有高度專業性，有其判斷餘地，各界固應尊重，惟其不能</w:t>
      </w:r>
      <w:r w:rsidR="00690A59">
        <w:rPr>
          <w:rFonts w:hint="eastAsia"/>
        </w:rPr>
        <w:t>背</w:t>
      </w:r>
      <w:r w:rsidR="00081E07" w:rsidRPr="0091194B">
        <w:rPr>
          <w:rFonts w:hint="eastAsia"/>
        </w:rPr>
        <w:t>離</w:t>
      </w:r>
      <w:proofErr w:type="gramStart"/>
      <w:r w:rsidR="00081E07" w:rsidRPr="0091194B">
        <w:rPr>
          <w:rFonts w:hint="eastAsia"/>
        </w:rPr>
        <w:t>社會通念</w:t>
      </w:r>
      <w:proofErr w:type="gramEnd"/>
      <w:r w:rsidR="00081E07" w:rsidRPr="0091194B">
        <w:rPr>
          <w:rFonts w:hint="eastAsia"/>
        </w:rPr>
        <w:t>、一般公認之價值判斷標準及經驗法則，倘有恣意濫用及其他違法情事，更非不得依法撤銷或變更。</w:t>
      </w:r>
      <w:r w:rsidR="00FB1632" w:rsidRPr="0091194B">
        <w:rPr>
          <w:rFonts w:hint="eastAsia"/>
        </w:rPr>
        <w:t>以上</w:t>
      </w:r>
      <w:r w:rsidR="00081E07" w:rsidRPr="0091194B">
        <w:rPr>
          <w:rFonts w:hint="eastAsia"/>
        </w:rPr>
        <w:t>分別有司法院釋字</w:t>
      </w:r>
      <w:r w:rsidR="00556B3C" w:rsidRPr="0091194B">
        <w:rPr>
          <w:rFonts w:hint="eastAsia"/>
        </w:rPr>
        <w:t>第380號、第</w:t>
      </w:r>
      <w:r w:rsidR="00081E07" w:rsidRPr="0091194B">
        <w:rPr>
          <w:rFonts w:hint="eastAsia"/>
        </w:rPr>
        <w:t>462號解釋、最高行政法院</w:t>
      </w:r>
      <w:proofErr w:type="gramStart"/>
      <w:r w:rsidR="00081E07" w:rsidRPr="0091194B">
        <w:rPr>
          <w:rFonts w:hint="eastAsia"/>
        </w:rPr>
        <w:t>106年度裁字第253號</w:t>
      </w:r>
      <w:proofErr w:type="gramEnd"/>
      <w:r w:rsidR="00081E07" w:rsidRPr="0091194B">
        <w:rPr>
          <w:rFonts w:hint="eastAsia"/>
        </w:rPr>
        <w:t>裁定、95年度判字第2143號、99年度判字第30號、第961號、</w:t>
      </w:r>
      <w:proofErr w:type="gramStart"/>
      <w:r w:rsidR="00081E07" w:rsidRPr="0091194B">
        <w:rPr>
          <w:rFonts w:hint="eastAsia"/>
        </w:rPr>
        <w:t>103</w:t>
      </w:r>
      <w:proofErr w:type="gramEnd"/>
      <w:r w:rsidR="00081E07" w:rsidRPr="0091194B">
        <w:rPr>
          <w:rFonts w:hint="eastAsia"/>
        </w:rPr>
        <w:t>年度判字第442號、第458號</w:t>
      </w:r>
      <w:r w:rsidR="00081E07" w:rsidRPr="0091194B">
        <w:rPr>
          <w:rFonts w:hAnsi="標楷體" w:hint="eastAsia"/>
        </w:rPr>
        <w:t>…</w:t>
      </w:r>
      <w:proofErr w:type="gramStart"/>
      <w:r w:rsidR="00081E07" w:rsidRPr="0091194B">
        <w:rPr>
          <w:rFonts w:hAnsi="標楷體" w:hint="eastAsia"/>
        </w:rPr>
        <w:t>…</w:t>
      </w:r>
      <w:proofErr w:type="gramEnd"/>
      <w:r w:rsidR="00081E07" w:rsidRPr="0091194B">
        <w:rPr>
          <w:rFonts w:hint="eastAsia"/>
        </w:rPr>
        <w:t>等判決</w:t>
      </w:r>
      <w:r w:rsidR="00EA120D" w:rsidRPr="0091194B">
        <w:rPr>
          <w:rFonts w:hint="eastAsia"/>
        </w:rPr>
        <w:t>、最高法院97年度</w:t>
      </w:r>
      <w:r w:rsidR="004A0133">
        <w:rPr>
          <w:rFonts w:hint="eastAsia"/>
        </w:rPr>
        <w:t>台</w:t>
      </w:r>
      <w:r w:rsidR="00EA120D" w:rsidRPr="0091194B">
        <w:rPr>
          <w:rFonts w:hint="eastAsia"/>
        </w:rPr>
        <w:t>上字第1214號民事判決要旨</w:t>
      </w:r>
      <w:r w:rsidR="00081E07" w:rsidRPr="0091194B">
        <w:rPr>
          <w:rFonts w:hint="eastAsia"/>
        </w:rPr>
        <w:t>及相關文獻理論</w:t>
      </w:r>
      <w:r w:rsidR="00556B3C" w:rsidRPr="0091194B">
        <w:rPr>
          <w:rStyle w:val="afe"/>
        </w:rPr>
        <w:footnoteReference w:id="1"/>
      </w:r>
      <w:r w:rsidR="00081E07" w:rsidRPr="0091194B">
        <w:rPr>
          <w:rFonts w:hint="eastAsia"/>
        </w:rPr>
        <w:t>，足資參照。</w:t>
      </w:r>
    </w:p>
    <w:p w:rsidR="004453AF" w:rsidRPr="009872CF" w:rsidRDefault="004453AF" w:rsidP="00D963AF">
      <w:pPr>
        <w:pStyle w:val="3"/>
        <w:numPr>
          <w:ilvl w:val="2"/>
          <w:numId w:val="1"/>
        </w:numPr>
      </w:pPr>
      <w:bookmarkStart w:id="56" w:name="_Toc487563321"/>
      <w:bookmarkEnd w:id="54"/>
      <w:r w:rsidRPr="005D6FAF">
        <w:rPr>
          <w:rFonts w:hint="eastAsia"/>
        </w:rPr>
        <w:t>經查，東大林教授、周教授分別擔任</w:t>
      </w:r>
      <w:proofErr w:type="gramStart"/>
      <w:r w:rsidRPr="005D6FAF">
        <w:rPr>
          <w:rFonts w:hint="eastAsia"/>
        </w:rPr>
        <w:t>系爭子計畫</w:t>
      </w:r>
      <w:proofErr w:type="gramEnd"/>
      <w:r w:rsidRPr="005D6FAF">
        <w:rPr>
          <w:rFonts w:hint="eastAsia"/>
        </w:rPr>
        <w:t>之總主持人及主持人，</w:t>
      </w:r>
      <w:proofErr w:type="gramStart"/>
      <w:r w:rsidRPr="005D6FAF">
        <w:rPr>
          <w:rFonts w:hint="eastAsia"/>
        </w:rPr>
        <w:t>疑</w:t>
      </w:r>
      <w:proofErr w:type="gramEnd"/>
      <w:r w:rsidRPr="005D6FAF">
        <w:rPr>
          <w:rFonts w:hint="eastAsia"/>
        </w:rPr>
        <w:t>涉嫌大量抄襲</w:t>
      </w:r>
      <w:proofErr w:type="gramStart"/>
      <w:r>
        <w:rPr>
          <w:rFonts w:hint="eastAsia"/>
        </w:rPr>
        <w:t>同校</w:t>
      </w:r>
      <w:r w:rsidRPr="005D6FAF">
        <w:rPr>
          <w:rFonts w:hint="eastAsia"/>
        </w:rPr>
        <w:t>侯</w:t>
      </w:r>
      <w:r>
        <w:rPr>
          <w:rFonts w:hint="eastAsia"/>
        </w:rPr>
        <w:t>姓</w:t>
      </w:r>
      <w:proofErr w:type="gramEnd"/>
      <w:r w:rsidRPr="005D6FAF">
        <w:rPr>
          <w:rFonts w:hint="eastAsia"/>
        </w:rPr>
        <w:t>教授</w:t>
      </w:r>
      <w:r>
        <w:rPr>
          <w:rFonts w:hint="eastAsia"/>
        </w:rPr>
        <w:t>(下稱侯教授)</w:t>
      </w:r>
      <w:r w:rsidRPr="005D6FAF">
        <w:rPr>
          <w:rFonts w:hint="eastAsia"/>
        </w:rPr>
        <w:t>所提能源國家型科技計畫：</w:t>
      </w:r>
      <w:r w:rsidRPr="009872CF">
        <w:rPr>
          <w:rFonts w:hint="eastAsia"/>
        </w:rPr>
        <w:t>「</w:t>
      </w:r>
      <w:r w:rsidR="00F074E0">
        <w:rPr>
          <w:rFonts w:hint="eastAsia"/>
        </w:rPr>
        <w:t>都市之</w:t>
      </w:r>
      <w:r w:rsidR="00BA5073" w:rsidRPr="000B70EB">
        <w:rPr>
          <w:rFonts w:hAnsi="標楷體" w:hint="eastAsia"/>
        </w:rPr>
        <w:t>○</w:t>
      </w:r>
      <w:r w:rsidR="00F074E0" w:rsidRPr="000B70EB">
        <w:rPr>
          <w:rFonts w:hint="eastAsia"/>
        </w:rPr>
        <w:t>：</w:t>
      </w:r>
      <w:r w:rsidR="00BA5073" w:rsidRPr="000B70EB">
        <w:rPr>
          <w:rFonts w:hAnsi="標楷體" w:hint="eastAsia"/>
        </w:rPr>
        <w:t>○○</w:t>
      </w:r>
      <w:r w:rsidRPr="005D6FAF">
        <w:rPr>
          <w:rFonts w:hint="eastAsia"/>
        </w:rPr>
        <w:t>公園規劃設計、管理模式與推動策略(下稱被抄襲計畫)</w:t>
      </w:r>
      <w:r w:rsidRPr="009872CF">
        <w:rPr>
          <w:rFonts w:hint="eastAsia"/>
        </w:rPr>
        <w:t>」</w:t>
      </w:r>
      <w:r w:rsidRPr="005D6FAF">
        <w:rPr>
          <w:rFonts w:hint="eastAsia"/>
        </w:rPr>
        <w:t>構想書內容(原作者為</w:t>
      </w:r>
      <w:r>
        <w:rPr>
          <w:rFonts w:hint="eastAsia"/>
        </w:rPr>
        <w:t>同校</w:t>
      </w:r>
      <w:proofErr w:type="gramStart"/>
      <w:r w:rsidRPr="005D6FAF">
        <w:rPr>
          <w:rFonts w:hint="eastAsia"/>
        </w:rPr>
        <w:t>蔡</w:t>
      </w:r>
      <w:proofErr w:type="gramEnd"/>
      <w:r>
        <w:rPr>
          <w:rFonts w:hint="eastAsia"/>
        </w:rPr>
        <w:t>姓</w:t>
      </w:r>
      <w:r w:rsidRPr="005D6FAF">
        <w:rPr>
          <w:rFonts w:hint="eastAsia"/>
        </w:rPr>
        <w:t>教授</w:t>
      </w:r>
      <w:r>
        <w:rPr>
          <w:rFonts w:hAnsi="標楷體" w:hint="eastAsia"/>
        </w:rPr>
        <w:t>【下稱蔡教授】</w:t>
      </w:r>
      <w:r w:rsidRPr="005D6FAF">
        <w:rPr>
          <w:rFonts w:hint="eastAsia"/>
        </w:rPr>
        <w:t>)</w:t>
      </w:r>
      <w:r>
        <w:rPr>
          <w:rFonts w:hint="eastAsia"/>
        </w:rPr>
        <w:t>，吳君爰</w:t>
      </w:r>
      <w:r w:rsidRPr="003E1A77">
        <w:rPr>
          <w:rFonts w:hint="eastAsia"/>
        </w:rPr>
        <w:t>於105年5月26日</w:t>
      </w:r>
      <w:r>
        <w:rPr>
          <w:rFonts w:hint="eastAsia"/>
        </w:rPr>
        <w:t>檢具事證</w:t>
      </w:r>
      <w:r w:rsidRPr="003E1A77">
        <w:rPr>
          <w:rFonts w:hint="eastAsia"/>
        </w:rPr>
        <w:t>向科技部檢舉</w:t>
      </w:r>
      <w:r>
        <w:rPr>
          <w:rFonts w:hint="eastAsia"/>
        </w:rPr>
        <w:t>，旋經</w:t>
      </w:r>
      <w:proofErr w:type="gramStart"/>
      <w:r>
        <w:rPr>
          <w:rFonts w:hint="eastAsia"/>
        </w:rPr>
        <w:t>該部依該</w:t>
      </w:r>
      <w:proofErr w:type="gramEnd"/>
      <w:r w:rsidRPr="003F2FAB">
        <w:rPr>
          <w:rFonts w:hint="eastAsia"/>
        </w:rPr>
        <w:t>部學術倫理案件處理及審議要點</w:t>
      </w:r>
      <w:r>
        <w:rPr>
          <w:rFonts w:hint="eastAsia"/>
        </w:rPr>
        <w:t>(下稱審議要點)第9點規定，由該部</w:t>
      </w:r>
      <w:proofErr w:type="gramStart"/>
      <w:r>
        <w:rPr>
          <w:rFonts w:hint="eastAsia"/>
        </w:rPr>
        <w:t>人文司依</w:t>
      </w:r>
      <w:proofErr w:type="gramEnd"/>
      <w:r>
        <w:rPr>
          <w:rFonts w:hint="eastAsia"/>
        </w:rPr>
        <w:t>「初審」程序，於同年6月上旬送請</w:t>
      </w:r>
      <w:proofErr w:type="gramStart"/>
      <w:r>
        <w:rPr>
          <w:rFonts w:hint="eastAsia"/>
        </w:rPr>
        <w:t>3位部外專家</w:t>
      </w:r>
      <w:proofErr w:type="gramEnd"/>
      <w:r>
        <w:rPr>
          <w:rFonts w:hint="eastAsia"/>
        </w:rPr>
        <w:t>學者進行資料比對，經該3位專家學者分別於同年7月18、20及</w:t>
      </w:r>
      <w:proofErr w:type="gramStart"/>
      <w:r>
        <w:rPr>
          <w:rFonts w:hint="eastAsia"/>
        </w:rPr>
        <w:t>26日填復審查</w:t>
      </w:r>
      <w:proofErr w:type="gramEnd"/>
      <w:r>
        <w:rPr>
          <w:rFonts w:hint="eastAsia"/>
        </w:rPr>
        <w:t>意見；</w:t>
      </w:r>
      <w:r w:rsidRPr="005D6FAF">
        <w:rPr>
          <w:rFonts w:hint="eastAsia"/>
        </w:rPr>
        <w:t>其中</w:t>
      </w:r>
      <w:proofErr w:type="gramStart"/>
      <w:r w:rsidRPr="005D6FAF">
        <w:rPr>
          <w:rFonts w:hint="eastAsia"/>
        </w:rPr>
        <w:t>2位認</w:t>
      </w:r>
      <w:proofErr w:type="gramEnd"/>
      <w:r w:rsidRPr="005D6FAF">
        <w:rPr>
          <w:rFonts w:hint="eastAsia"/>
        </w:rPr>
        <w:t>有違反學術倫理之虞，違反類型為抄襲</w:t>
      </w:r>
      <w:r>
        <w:rPr>
          <w:rFonts w:hint="eastAsia"/>
        </w:rPr>
        <w:t>，餘1位認為不構成違反學術倫理。</w:t>
      </w:r>
      <w:r w:rsidRPr="005D6FAF">
        <w:rPr>
          <w:rFonts w:hint="eastAsia"/>
        </w:rPr>
        <w:t>該部人文司嗣於同年8月1日召開系爭學術倫理檢舉案第1次審議會議之決議略</w:t>
      </w:r>
      <w:proofErr w:type="gramStart"/>
      <w:r w:rsidRPr="005D6FAF">
        <w:rPr>
          <w:rFonts w:hint="eastAsia"/>
        </w:rPr>
        <w:t>以</w:t>
      </w:r>
      <w:proofErr w:type="gramEnd"/>
      <w:r w:rsidRPr="005D6FAF">
        <w:rPr>
          <w:rFonts w:hint="eastAsia"/>
        </w:rPr>
        <w:t>：</w:t>
      </w:r>
      <w:r w:rsidRPr="009872CF">
        <w:rPr>
          <w:rFonts w:hint="eastAsia"/>
        </w:rPr>
        <w:t>「本案經書面審查及與會委員討論決議，因被檢舉當事人所主持之系</w:t>
      </w:r>
      <w:proofErr w:type="gramStart"/>
      <w:r w:rsidRPr="009872CF">
        <w:rPr>
          <w:rFonts w:hint="eastAsia"/>
        </w:rPr>
        <w:t>爭子計畫疑</w:t>
      </w:r>
      <w:proofErr w:type="gramEnd"/>
      <w:r w:rsidRPr="009872CF">
        <w:rPr>
          <w:rFonts w:hint="eastAsia"/>
        </w:rPr>
        <w:t>涉抄襲侯教授計畫構想書</w:t>
      </w:r>
      <w:r w:rsidR="002E340C">
        <w:rPr>
          <w:rFonts w:hint="eastAsia"/>
        </w:rPr>
        <w:t>一</w:t>
      </w:r>
      <w:r w:rsidRPr="009872CF">
        <w:rPr>
          <w:rFonts w:hint="eastAsia"/>
        </w:rPr>
        <w:t>節，經查侯教授所提之構想書雖並未獲通過，但內容相當雷同，為慎重起見，建議</w:t>
      </w:r>
      <w:proofErr w:type="gramStart"/>
      <w:r w:rsidRPr="005D6FAF">
        <w:rPr>
          <w:rFonts w:hint="eastAsia"/>
        </w:rPr>
        <w:t>人文司發函</w:t>
      </w:r>
      <w:proofErr w:type="gramEnd"/>
      <w:r w:rsidRPr="005D6FAF">
        <w:rPr>
          <w:rFonts w:hint="eastAsia"/>
        </w:rPr>
        <w:t>請林教授及周教授針對檢舉人所提出之檢舉事項一一提出說明後再議。</w:t>
      </w:r>
      <w:r w:rsidRPr="009872CF">
        <w:rPr>
          <w:rFonts w:hint="eastAsia"/>
        </w:rPr>
        <w:t>」</w:t>
      </w:r>
      <w:r>
        <w:rPr>
          <w:rFonts w:hint="eastAsia"/>
        </w:rPr>
        <w:t>繼而於同年月23日召開第2次審議會議之決議略為：</w:t>
      </w:r>
      <w:r w:rsidRPr="009872CF">
        <w:rPr>
          <w:rFonts w:hint="eastAsia"/>
        </w:rPr>
        <w:t>「</w:t>
      </w:r>
      <w:r>
        <w:rPr>
          <w:rFonts w:hint="eastAsia"/>
        </w:rPr>
        <w:t>侯教授所提構想書並未獲補助，</w:t>
      </w:r>
      <w:r w:rsidRPr="009872CF">
        <w:rPr>
          <w:rFonts w:hint="eastAsia"/>
        </w:rPr>
        <w:t>但子計畫四主持人周教授所提</w:t>
      </w:r>
      <w:proofErr w:type="gramStart"/>
      <w:r w:rsidRPr="009872CF">
        <w:rPr>
          <w:rFonts w:hint="eastAsia"/>
        </w:rPr>
        <w:t>計畫書確有</w:t>
      </w:r>
      <w:proofErr w:type="gramEnd"/>
      <w:r w:rsidRPr="009872CF">
        <w:rPr>
          <w:rFonts w:hint="eastAsia"/>
        </w:rPr>
        <w:t>大量沿用侯教授所提構想書內容，以及吳君指導學生之碩士論文的研究流程圖，而未註明出處，</w:t>
      </w:r>
      <w:proofErr w:type="gramStart"/>
      <w:r w:rsidRPr="009872CF">
        <w:rPr>
          <w:rFonts w:hint="eastAsia"/>
        </w:rPr>
        <w:t>此顯有</w:t>
      </w:r>
      <w:proofErr w:type="gramEnd"/>
      <w:r w:rsidRPr="009872CF">
        <w:rPr>
          <w:rFonts w:hint="eastAsia"/>
        </w:rPr>
        <w:t>違反學術倫理規範之疑慮</w:t>
      </w:r>
      <w:r>
        <w:rPr>
          <w:rFonts w:hint="eastAsia"/>
        </w:rPr>
        <w:t>。其中林教授</w:t>
      </w:r>
      <w:proofErr w:type="gramStart"/>
      <w:r>
        <w:rPr>
          <w:rFonts w:hint="eastAsia"/>
        </w:rPr>
        <w:t>係綜整</w:t>
      </w:r>
      <w:proofErr w:type="gramEnd"/>
      <w:r>
        <w:rPr>
          <w:rFonts w:hint="eastAsia"/>
        </w:rPr>
        <w:t>本案計畫書，故應負有學術督導不周之責。</w:t>
      </w:r>
      <w:proofErr w:type="gramStart"/>
      <w:r>
        <w:rPr>
          <w:rFonts w:hint="eastAsia"/>
        </w:rPr>
        <w:t>然姑念</w:t>
      </w:r>
      <w:proofErr w:type="gramEnd"/>
      <w:r>
        <w:rPr>
          <w:rFonts w:hint="eastAsia"/>
        </w:rPr>
        <w:t>其情節不甚嚴重，故建議請</w:t>
      </w:r>
      <w:proofErr w:type="gramStart"/>
      <w:r>
        <w:rPr>
          <w:rFonts w:hint="eastAsia"/>
        </w:rPr>
        <w:t>人文司發函</w:t>
      </w:r>
      <w:proofErr w:type="gramEnd"/>
      <w:r>
        <w:rPr>
          <w:rFonts w:hint="eastAsia"/>
        </w:rPr>
        <w:t>提醒林教授，並另函告誡周教授以示警告。</w:t>
      </w:r>
      <w:r w:rsidRPr="009872CF">
        <w:rPr>
          <w:rFonts w:hint="eastAsia"/>
        </w:rPr>
        <w:t>」</w:t>
      </w:r>
      <w:r>
        <w:rPr>
          <w:rFonts w:hint="eastAsia"/>
        </w:rPr>
        <w:t>經該部</w:t>
      </w:r>
      <w:proofErr w:type="gramStart"/>
      <w:r>
        <w:rPr>
          <w:rFonts w:hint="eastAsia"/>
        </w:rPr>
        <w:t>人文司審酌</w:t>
      </w:r>
      <w:proofErr w:type="gramEnd"/>
      <w:r>
        <w:rPr>
          <w:rFonts w:hint="eastAsia"/>
        </w:rPr>
        <w:t>後，</w:t>
      </w:r>
      <w:proofErr w:type="gramStart"/>
      <w:r>
        <w:rPr>
          <w:rFonts w:hint="eastAsia"/>
        </w:rPr>
        <w:t>逕</w:t>
      </w:r>
      <w:proofErr w:type="gramEnd"/>
      <w:r>
        <w:rPr>
          <w:rFonts w:hint="eastAsia"/>
        </w:rPr>
        <w:t>認該決議係屬審議要點第9點第1款第3目所定「無須提交學術倫理審議會</w:t>
      </w:r>
      <w:proofErr w:type="gramStart"/>
      <w:r>
        <w:rPr>
          <w:rFonts w:hint="eastAsia"/>
        </w:rPr>
        <w:t>複</w:t>
      </w:r>
      <w:proofErr w:type="gramEnd"/>
      <w:r>
        <w:rPr>
          <w:rFonts w:hint="eastAsia"/>
        </w:rPr>
        <w:t>審，應視情形為適當之處理」階段，尚未進入第9點第1款第2目所定「初審結果認定涉嫌違反學術倫理而須提交學術倫理審議會者」階段，而認檢舉案不成立，遂</w:t>
      </w:r>
      <w:r w:rsidRPr="009872CF">
        <w:rPr>
          <w:rFonts w:hint="eastAsia"/>
        </w:rPr>
        <w:t>於同年12月14日僅發函提醒林教授及周教授，以上有</w:t>
      </w:r>
      <w:proofErr w:type="gramStart"/>
      <w:r w:rsidRPr="009872CF">
        <w:rPr>
          <w:rFonts w:hint="eastAsia"/>
        </w:rPr>
        <w:t>該部查復</w:t>
      </w:r>
      <w:proofErr w:type="gramEnd"/>
      <w:r w:rsidRPr="009872CF">
        <w:rPr>
          <w:rFonts w:hint="eastAsia"/>
        </w:rPr>
        <w:t>：「本案既屬無須提交學術倫理審議會</w:t>
      </w:r>
      <w:proofErr w:type="gramStart"/>
      <w:r w:rsidRPr="009872CF">
        <w:rPr>
          <w:rFonts w:hint="eastAsia"/>
        </w:rPr>
        <w:t>複</w:t>
      </w:r>
      <w:proofErr w:type="gramEnd"/>
      <w:r w:rsidRPr="009872CF">
        <w:rPr>
          <w:rFonts w:hint="eastAsia"/>
        </w:rPr>
        <w:t>審之案件，係屬審議要點第11點：檢舉案件不成立…</w:t>
      </w:r>
      <w:proofErr w:type="gramStart"/>
      <w:r w:rsidRPr="009872CF">
        <w:rPr>
          <w:rFonts w:hint="eastAsia"/>
        </w:rPr>
        <w:t>…</w:t>
      </w:r>
      <w:proofErr w:type="gramEnd"/>
      <w:r w:rsidRPr="009872CF">
        <w:rPr>
          <w:rFonts w:hint="eastAsia"/>
        </w:rPr>
        <w:t>。」等語足</w:t>
      </w:r>
      <w:proofErr w:type="gramStart"/>
      <w:r w:rsidRPr="009872CF">
        <w:rPr>
          <w:rFonts w:hint="eastAsia"/>
        </w:rPr>
        <w:t>稽</w:t>
      </w:r>
      <w:proofErr w:type="gramEnd"/>
      <w:r w:rsidRPr="009872CF">
        <w:rPr>
          <w:rFonts w:hint="eastAsia"/>
        </w:rPr>
        <w:t>。</w:t>
      </w:r>
      <w:bookmarkEnd w:id="56"/>
    </w:p>
    <w:p w:rsidR="004453AF" w:rsidRPr="009872CF" w:rsidRDefault="004453AF" w:rsidP="00D963AF">
      <w:pPr>
        <w:pStyle w:val="3"/>
        <w:numPr>
          <w:ilvl w:val="2"/>
          <w:numId w:val="1"/>
        </w:numPr>
      </w:pPr>
      <w:bookmarkStart w:id="57" w:name="_Toc487563322"/>
      <w:proofErr w:type="gramStart"/>
      <w:r w:rsidRPr="0091194B">
        <w:rPr>
          <w:rFonts w:hint="eastAsia"/>
        </w:rPr>
        <w:t>系爭被抄襲</w:t>
      </w:r>
      <w:proofErr w:type="gramEnd"/>
      <w:r w:rsidRPr="0091194B">
        <w:rPr>
          <w:rFonts w:hint="eastAsia"/>
        </w:rPr>
        <w:t>之計畫構想書，已足以表達原作者蔡教授一定程度之</w:t>
      </w:r>
      <w:r w:rsidR="0091194B">
        <w:rPr>
          <w:rFonts w:hint="eastAsia"/>
        </w:rPr>
        <w:t>原</w:t>
      </w:r>
      <w:r w:rsidRPr="0091194B">
        <w:rPr>
          <w:rFonts w:hint="eastAsia"/>
        </w:rPr>
        <w:t>創性，縱使未經科技部審查通過，亦難與研究成果階段經嚴格審查之出版品同視，然仍不容他人任意剽竊、抄襲，且</w:t>
      </w:r>
      <w:r w:rsidRPr="009872CF">
        <w:rPr>
          <w:rFonts w:hint="eastAsia"/>
        </w:rPr>
        <w:t>原作者蔡教授時值</w:t>
      </w:r>
      <w:r w:rsidR="00F074E0">
        <w:rPr>
          <w:rFonts w:hint="eastAsia"/>
        </w:rPr>
        <w:t>東大</w:t>
      </w:r>
      <w:r w:rsidRPr="009872CF">
        <w:rPr>
          <w:rFonts w:hint="eastAsia"/>
        </w:rPr>
        <w:t>就林教授涉嫌違反學術倫理案調查</w:t>
      </w:r>
      <w:r>
        <w:rPr>
          <w:rFonts w:hint="eastAsia"/>
        </w:rPr>
        <w:t>審議</w:t>
      </w:r>
      <w:r w:rsidRPr="009872CF">
        <w:rPr>
          <w:rFonts w:hint="eastAsia"/>
        </w:rPr>
        <w:t>之際，</w:t>
      </w:r>
      <w:r>
        <w:rPr>
          <w:rFonts w:hint="eastAsia"/>
        </w:rPr>
        <w:t>曾</w:t>
      </w:r>
      <w:r w:rsidRPr="009872CF">
        <w:rPr>
          <w:rFonts w:hint="eastAsia"/>
        </w:rPr>
        <w:t>於105年5月9日</w:t>
      </w:r>
      <w:r>
        <w:rPr>
          <w:rFonts w:hint="eastAsia"/>
        </w:rPr>
        <w:t>提供親筆簽名之書面説明資料載明略以</w:t>
      </w:r>
      <w:r w:rsidRPr="00285531">
        <w:rPr>
          <w:rFonts w:hint="eastAsia"/>
        </w:rPr>
        <w:t>：</w:t>
      </w:r>
      <w:r w:rsidRPr="009872CF">
        <w:rPr>
          <w:rFonts w:hint="eastAsia"/>
        </w:rPr>
        <w:t>「</w:t>
      </w:r>
      <w:proofErr w:type="gramStart"/>
      <w:r w:rsidRPr="00285531">
        <w:rPr>
          <w:rFonts w:hint="eastAsia"/>
        </w:rPr>
        <w:t>系爭子計畫</w:t>
      </w:r>
      <w:proofErr w:type="gramEnd"/>
      <w:r w:rsidRPr="00285531">
        <w:rPr>
          <w:rFonts w:hint="eastAsia"/>
        </w:rPr>
        <w:t>之計畫背景及目的與研究方法之重點</w:t>
      </w:r>
      <w:proofErr w:type="gramStart"/>
      <w:r w:rsidRPr="00285531">
        <w:rPr>
          <w:rFonts w:hint="eastAsia"/>
        </w:rPr>
        <w:t>一</w:t>
      </w:r>
      <w:proofErr w:type="gramEnd"/>
      <w:r w:rsidRPr="00285531">
        <w:rPr>
          <w:rFonts w:hint="eastAsia"/>
        </w:rPr>
        <w:t>與重點二，與</w:t>
      </w:r>
      <w:r>
        <w:rPr>
          <w:rFonts w:hint="eastAsia"/>
        </w:rPr>
        <w:t>本人</w:t>
      </w:r>
      <w:r w:rsidRPr="00285531">
        <w:rPr>
          <w:rFonts w:hint="eastAsia"/>
        </w:rPr>
        <w:t>在99年參與能源計畫之目標構想與子計畫一、子計畫二，</w:t>
      </w:r>
      <w:r w:rsidRPr="009872CF">
        <w:rPr>
          <w:rFonts w:hint="eastAsia"/>
        </w:rPr>
        <w:t>文字重疊而達90%以上。另外該私校計畫之研究架構與吳君指導學生碩士論文之研究流程圖亦有85%相似</w:t>
      </w:r>
      <w:r w:rsidRPr="00285531">
        <w:rPr>
          <w:rFonts w:hint="eastAsia"/>
        </w:rPr>
        <w:t>。</w:t>
      </w:r>
      <w:r w:rsidRPr="009872CF">
        <w:rPr>
          <w:rFonts w:hint="eastAsia"/>
        </w:rPr>
        <w:t>」</w:t>
      </w:r>
      <w:r w:rsidRPr="00285531">
        <w:rPr>
          <w:rFonts w:hint="eastAsia"/>
        </w:rPr>
        <w:t>且</w:t>
      </w:r>
      <w:r>
        <w:rPr>
          <w:rFonts w:hint="eastAsia"/>
        </w:rPr>
        <w:t>上</w:t>
      </w:r>
      <w:proofErr w:type="gramStart"/>
      <w:r>
        <w:rPr>
          <w:rFonts w:hint="eastAsia"/>
        </w:rPr>
        <w:t>揭</w:t>
      </w:r>
      <w:r w:rsidRPr="00285531">
        <w:rPr>
          <w:rFonts w:hint="eastAsia"/>
        </w:rPr>
        <w:t>該部</w:t>
      </w:r>
      <w:proofErr w:type="gramEnd"/>
      <w:r w:rsidRPr="00285531">
        <w:rPr>
          <w:rFonts w:hint="eastAsia"/>
        </w:rPr>
        <w:t>2位明確認定有抄襲之虞</w:t>
      </w:r>
      <w:r>
        <w:rPr>
          <w:rFonts w:hint="eastAsia"/>
        </w:rPr>
        <w:t>的專家學者，</w:t>
      </w:r>
      <w:r w:rsidRPr="00AE3EF1">
        <w:rPr>
          <w:rFonts w:hint="eastAsia"/>
        </w:rPr>
        <w:t>其中1位之審查意見亦載明：「被檢舉之計畫書中，(二)研究計畫之背景及目的與(三)研究方法、進行步驟及執行進度等兩部分之文字內容，有超過90%以上內容與另一計畫書內容雷同」。</w:t>
      </w:r>
      <w:r>
        <w:rPr>
          <w:rFonts w:hint="eastAsia"/>
        </w:rPr>
        <w:t>該部</w:t>
      </w:r>
      <w:r w:rsidRPr="00285531">
        <w:rPr>
          <w:rFonts w:hint="eastAsia"/>
        </w:rPr>
        <w:t>人文司於105年8月23日召開系爭學術倫理檢舉案</w:t>
      </w:r>
      <w:r>
        <w:rPr>
          <w:rFonts w:hint="eastAsia"/>
        </w:rPr>
        <w:t>第1、</w:t>
      </w:r>
      <w:r w:rsidRPr="00285531">
        <w:rPr>
          <w:rFonts w:hint="eastAsia"/>
        </w:rPr>
        <w:t>2次審議會議</w:t>
      </w:r>
      <w:r>
        <w:rPr>
          <w:rFonts w:hint="eastAsia"/>
        </w:rPr>
        <w:t>之</w:t>
      </w:r>
      <w:r w:rsidRPr="00285531">
        <w:rPr>
          <w:rFonts w:hint="eastAsia"/>
        </w:rPr>
        <w:t>決議</w:t>
      </w:r>
      <w:r>
        <w:rPr>
          <w:rFonts w:hint="eastAsia"/>
        </w:rPr>
        <w:t>更分別明載</w:t>
      </w:r>
      <w:r w:rsidRPr="00285531">
        <w:rPr>
          <w:rFonts w:hint="eastAsia"/>
        </w:rPr>
        <w:t>：</w:t>
      </w:r>
      <w:r w:rsidRPr="009872CF">
        <w:rPr>
          <w:rFonts w:hint="eastAsia"/>
        </w:rPr>
        <w:t>「內容相當雷同」</w:t>
      </w:r>
      <w:r w:rsidR="004A0133">
        <w:rPr>
          <w:rFonts w:hint="eastAsia"/>
        </w:rPr>
        <w:t>、</w:t>
      </w:r>
      <w:r w:rsidRPr="009872CF">
        <w:rPr>
          <w:rFonts w:hint="eastAsia"/>
        </w:rPr>
        <w:t>「確有大量沿用侯教授所提之構想書內容…</w:t>
      </w:r>
      <w:proofErr w:type="gramStart"/>
      <w:r w:rsidRPr="009872CF">
        <w:rPr>
          <w:rFonts w:hint="eastAsia"/>
        </w:rPr>
        <w:t>…此顯有</w:t>
      </w:r>
      <w:proofErr w:type="gramEnd"/>
      <w:r w:rsidRPr="009872CF">
        <w:rPr>
          <w:rFonts w:hint="eastAsia"/>
        </w:rPr>
        <w:t>違反學術倫理規範之疑慮</w:t>
      </w:r>
      <w:r>
        <w:rPr>
          <w:rFonts w:hint="eastAsia"/>
        </w:rPr>
        <w:t>。</w:t>
      </w:r>
      <w:r w:rsidRPr="009872CF">
        <w:rPr>
          <w:rFonts w:hint="eastAsia"/>
        </w:rPr>
        <w:t>」</w:t>
      </w:r>
      <w:r w:rsidRPr="004E2D17">
        <w:rPr>
          <w:rFonts w:hint="eastAsia"/>
        </w:rPr>
        <w:t>該</w:t>
      </w:r>
      <w:proofErr w:type="gramStart"/>
      <w:r w:rsidRPr="004E2D17">
        <w:rPr>
          <w:rFonts w:hint="eastAsia"/>
        </w:rPr>
        <w:t>部函</w:t>
      </w:r>
      <w:r w:rsidRPr="009872CF">
        <w:rPr>
          <w:rFonts w:hint="eastAsia"/>
        </w:rPr>
        <w:t>東</w:t>
      </w:r>
      <w:proofErr w:type="gramEnd"/>
      <w:r w:rsidRPr="009872CF">
        <w:rPr>
          <w:rFonts w:hint="eastAsia"/>
        </w:rPr>
        <w:t>大林教授、周教授之主旨及說明甚且分別載明</w:t>
      </w:r>
      <w:r w:rsidR="007B1C0A">
        <w:rPr>
          <w:rFonts w:hint="eastAsia"/>
        </w:rPr>
        <w:t>：</w:t>
      </w:r>
      <w:r w:rsidRPr="009872CF">
        <w:rPr>
          <w:rFonts w:hint="eastAsia"/>
        </w:rPr>
        <w:t>經審查有違反學術倫理情形</w:t>
      </w:r>
      <w:r w:rsidR="007B1C0A">
        <w:rPr>
          <w:rFonts w:hint="eastAsia"/>
        </w:rPr>
        <w:t>、</w:t>
      </w:r>
      <w:r w:rsidRPr="009872CF">
        <w:rPr>
          <w:rFonts w:hint="eastAsia"/>
        </w:rPr>
        <w:t>此舉顯有違反學術倫理規範等語。凡此在</w:t>
      </w:r>
      <w:proofErr w:type="gramStart"/>
      <w:r w:rsidRPr="009872CF">
        <w:rPr>
          <w:rFonts w:hint="eastAsia"/>
        </w:rPr>
        <w:t>在</w:t>
      </w:r>
      <w:proofErr w:type="gramEnd"/>
      <w:r w:rsidRPr="009872CF">
        <w:rPr>
          <w:rFonts w:hint="eastAsia"/>
        </w:rPr>
        <w:t>足</w:t>
      </w:r>
      <w:proofErr w:type="gramStart"/>
      <w:r w:rsidRPr="009872CF">
        <w:rPr>
          <w:rFonts w:hint="eastAsia"/>
        </w:rPr>
        <w:t>證系爭子</w:t>
      </w:r>
      <w:proofErr w:type="gramEnd"/>
      <w:r w:rsidRPr="009872CF">
        <w:rPr>
          <w:rFonts w:hint="eastAsia"/>
        </w:rPr>
        <w:t>計畫確有違反學術倫理疑慮，一般人由上述</w:t>
      </w:r>
      <w:proofErr w:type="gramStart"/>
      <w:r w:rsidRPr="009872CF">
        <w:rPr>
          <w:rFonts w:hint="eastAsia"/>
        </w:rPr>
        <w:t>事證皆顯而易見</w:t>
      </w:r>
      <w:proofErr w:type="gramEnd"/>
      <w:r w:rsidRPr="009872CF">
        <w:rPr>
          <w:rFonts w:hint="eastAsia"/>
        </w:rPr>
        <w:t>，</w:t>
      </w:r>
      <w:proofErr w:type="gramStart"/>
      <w:r w:rsidRPr="009872CF">
        <w:rPr>
          <w:rFonts w:hint="eastAsia"/>
        </w:rPr>
        <w:t>自屬依生活</w:t>
      </w:r>
      <w:proofErr w:type="gramEnd"/>
      <w:r w:rsidRPr="009872CF">
        <w:rPr>
          <w:rFonts w:hint="eastAsia"/>
        </w:rPr>
        <w:t>經驗及基本智識即足以直接可得之判斷，顯無庸置疑，遑論</w:t>
      </w:r>
      <w:proofErr w:type="gramStart"/>
      <w:r w:rsidRPr="009872CF">
        <w:rPr>
          <w:rFonts w:hint="eastAsia"/>
        </w:rPr>
        <w:t>科技部職司</w:t>
      </w:r>
      <w:proofErr w:type="gramEnd"/>
      <w:r w:rsidRPr="009872CF">
        <w:rPr>
          <w:rFonts w:hint="eastAsia"/>
        </w:rPr>
        <w:t>學術研究倫理審查之相關專業人員，</w:t>
      </w:r>
      <w:r>
        <w:rPr>
          <w:rFonts w:hint="eastAsia"/>
        </w:rPr>
        <w:t>更應有此認識，倘如上情節</w:t>
      </w:r>
      <w:r w:rsidRPr="009872CF">
        <w:rPr>
          <w:rFonts w:hint="eastAsia"/>
        </w:rPr>
        <w:t>不</w:t>
      </w:r>
      <w:r>
        <w:rPr>
          <w:rFonts w:hint="eastAsia"/>
        </w:rPr>
        <w:t>謂</w:t>
      </w:r>
      <w:r w:rsidRPr="009872CF">
        <w:rPr>
          <w:rFonts w:hint="eastAsia"/>
        </w:rPr>
        <w:t>違反學術倫理，</w:t>
      </w:r>
      <w:r>
        <w:rPr>
          <w:rFonts w:hint="eastAsia"/>
        </w:rPr>
        <w:t>則</w:t>
      </w:r>
      <w:r w:rsidRPr="009872CF">
        <w:rPr>
          <w:rFonts w:hint="eastAsia"/>
        </w:rPr>
        <w:t>何謂違反學術倫理</w:t>
      </w:r>
      <w:r>
        <w:rPr>
          <w:rFonts w:hint="eastAsia"/>
        </w:rPr>
        <w:t>?</w:t>
      </w:r>
      <w:r w:rsidRPr="009872CF">
        <w:rPr>
          <w:rFonts w:hint="eastAsia"/>
        </w:rPr>
        <w:t>然該</w:t>
      </w:r>
      <w:proofErr w:type="gramStart"/>
      <w:r w:rsidRPr="009872CF">
        <w:rPr>
          <w:rFonts w:hint="eastAsia"/>
        </w:rPr>
        <w:t>部竟逕自率認</w:t>
      </w:r>
      <w:proofErr w:type="gramEnd"/>
      <w:r w:rsidRPr="009872CF">
        <w:rPr>
          <w:rFonts w:hint="eastAsia"/>
        </w:rPr>
        <w:t>「未涉及違反學術倫理」而使檢舉案不成立</w:t>
      </w:r>
      <w:r w:rsidRPr="003F4F5E">
        <w:rPr>
          <w:rFonts w:hint="eastAsia"/>
        </w:rPr>
        <w:t>，</w:t>
      </w:r>
      <w:r>
        <w:rPr>
          <w:rFonts w:hint="eastAsia"/>
        </w:rPr>
        <w:t>顯</w:t>
      </w:r>
      <w:r w:rsidRPr="003F4F5E">
        <w:rPr>
          <w:rFonts w:hint="eastAsia"/>
        </w:rPr>
        <w:t>與一般公認之價值判斷標準有違。</w:t>
      </w:r>
      <w:r w:rsidR="00942FCE">
        <w:rPr>
          <w:rFonts w:hint="eastAsia"/>
        </w:rPr>
        <w:t>以上</w:t>
      </w:r>
      <w:proofErr w:type="gramStart"/>
      <w:r w:rsidR="00942FCE">
        <w:rPr>
          <w:rFonts w:hint="eastAsia"/>
        </w:rPr>
        <w:t>復觀東大林</w:t>
      </w:r>
      <w:proofErr w:type="gramEnd"/>
      <w:r w:rsidR="00942FCE">
        <w:rPr>
          <w:rFonts w:hint="eastAsia"/>
        </w:rPr>
        <w:t>教授於東大調查其</w:t>
      </w:r>
      <w:proofErr w:type="gramStart"/>
      <w:r w:rsidRPr="009872CF">
        <w:rPr>
          <w:rFonts w:hint="eastAsia"/>
        </w:rPr>
        <w:t>疑</w:t>
      </w:r>
      <w:proofErr w:type="gramEnd"/>
      <w:r w:rsidRPr="009872CF">
        <w:rPr>
          <w:rFonts w:hint="eastAsia"/>
        </w:rPr>
        <w:t>涉違反學術倫理案件期間之</w:t>
      </w:r>
      <w:r>
        <w:rPr>
          <w:rFonts w:hint="eastAsia"/>
        </w:rPr>
        <w:t>相關</w:t>
      </w:r>
      <w:r w:rsidR="00942FCE">
        <w:rPr>
          <w:rFonts w:hint="eastAsia"/>
        </w:rPr>
        <w:t>聲明</w:t>
      </w:r>
      <w:r w:rsidR="00ED65AF">
        <w:rPr>
          <w:rFonts w:hint="eastAsia"/>
        </w:rPr>
        <w:t>與</w:t>
      </w:r>
      <w:r w:rsidR="00942FCE">
        <w:rPr>
          <w:rFonts w:hint="eastAsia"/>
        </w:rPr>
        <w:t>其</w:t>
      </w:r>
      <w:r w:rsidRPr="009872CF">
        <w:rPr>
          <w:rFonts w:hint="eastAsia"/>
        </w:rPr>
        <w:t>私下邀集周教授、吳君、蔡教授…</w:t>
      </w:r>
      <w:proofErr w:type="gramStart"/>
      <w:r w:rsidRPr="009872CF">
        <w:rPr>
          <w:rFonts w:hint="eastAsia"/>
        </w:rPr>
        <w:t>…</w:t>
      </w:r>
      <w:proofErr w:type="gramEnd"/>
      <w:r w:rsidRPr="009872CF">
        <w:rPr>
          <w:rFonts w:hint="eastAsia"/>
        </w:rPr>
        <w:t>等相關人員開會協調</w:t>
      </w:r>
      <w:r w:rsidR="00ED65AF">
        <w:rPr>
          <w:rFonts w:hint="eastAsia"/>
        </w:rPr>
        <w:t>及電話溝通</w:t>
      </w:r>
      <w:r w:rsidR="00ED65AF">
        <w:rPr>
          <w:rFonts w:hAnsi="標楷體" w:hint="eastAsia"/>
        </w:rPr>
        <w:t>…</w:t>
      </w:r>
      <w:proofErr w:type="gramStart"/>
      <w:r w:rsidR="00ED65AF">
        <w:rPr>
          <w:rFonts w:hAnsi="標楷體" w:hint="eastAsia"/>
        </w:rPr>
        <w:t>…</w:t>
      </w:r>
      <w:proofErr w:type="gramEnd"/>
      <w:r w:rsidR="00ED65AF">
        <w:rPr>
          <w:rFonts w:hint="eastAsia"/>
        </w:rPr>
        <w:t>等</w:t>
      </w:r>
      <w:r w:rsidRPr="009872CF">
        <w:rPr>
          <w:rFonts w:hint="eastAsia"/>
        </w:rPr>
        <w:t>內容分別略</w:t>
      </w:r>
      <w:proofErr w:type="gramStart"/>
      <w:r w:rsidRPr="009872CF">
        <w:rPr>
          <w:rFonts w:hint="eastAsia"/>
        </w:rPr>
        <w:t>以</w:t>
      </w:r>
      <w:proofErr w:type="gramEnd"/>
      <w:r w:rsidRPr="009872CF">
        <w:rPr>
          <w:rFonts w:hint="eastAsia"/>
        </w:rPr>
        <w:t>：「本人確認</w:t>
      </w:r>
      <w:proofErr w:type="gramStart"/>
      <w:r>
        <w:rPr>
          <w:rFonts w:hint="eastAsia"/>
        </w:rPr>
        <w:t>系爭</w:t>
      </w:r>
      <w:r w:rsidRPr="009872CF">
        <w:rPr>
          <w:rFonts w:hint="eastAsia"/>
        </w:rPr>
        <w:t>子計畫</w:t>
      </w:r>
      <w:proofErr w:type="gramEnd"/>
      <w:r w:rsidRPr="009872CF">
        <w:rPr>
          <w:rFonts w:hint="eastAsia"/>
        </w:rPr>
        <w:t>部分文字有抄襲自侯教授所提研究構想書中蔡老師所撰寫的部分，當時立即召開協調會。本人除道歉外並要求該子計畫四的周教授與吳君應重寫並審視檢驗其研究架構重點…</w:t>
      </w:r>
      <w:proofErr w:type="gramStart"/>
      <w:r w:rsidRPr="009872CF">
        <w:rPr>
          <w:rFonts w:hint="eastAsia"/>
        </w:rPr>
        <w:t>…</w:t>
      </w:r>
      <w:proofErr w:type="gramEnd"/>
      <w:r w:rsidRPr="009872CF">
        <w:rPr>
          <w:rFonts w:hint="eastAsia"/>
        </w:rPr>
        <w:t>」</w:t>
      </w:r>
      <w:r w:rsidR="004A0133">
        <w:rPr>
          <w:rFonts w:hint="eastAsia"/>
        </w:rPr>
        <w:t>、</w:t>
      </w:r>
      <w:r w:rsidRPr="009872CF">
        <w:rPr>
          <w:rFonts w:hint="eastAsia"/>
        </w:rPr>
        <w:t>「這件事如果被告到科技部將會留下紀錄，日後可能不利於升等」</w:t>
      </w:r>
      <w:r w:rsidR="004A0133">
        <w:rPr>
          <w:rFonts w:hint="eastAsia"/>
        </w:rPr>
        <w:t>、</w:t>
      </w:r>
      <w:r w:rsidRPr="009872CF">
        <w:rPr>
          <w:rFonts w:hint="eastAsia"/>
        </w:rPr>
        <w:t>「如果真的去檢舉的話…</w:t>
      </w:r>
      <w:proofErr w:type="gramStart"/>
      <w:r w:rsidRPr="009872CF">
        <w:rPr>
          <w:rFonts w:hint="eastAsia"/>
        </w:rPr>
        <w:t>…</w:t>
      </w:r>
      <w:proofErr w:type="gramEnd"/>
      <w:r w:rsidRPr="009872CF">
        <w:rPr>
          <w:rFonts w:hint="eastAsia"/>
        </w:rPr>
        <w:t>第一個學校名譽受損，因為事實上怎麼講是學校推出去的，那第二</w:t>
      </w:r>
      <w:proofErr w:type="gramStart"/>
      <w:r w:rsidRPr="009872CF">
        <w:rPr>
          <w:rFonts w:hint="eastAsia"/>
        </w:rPr>
        <w:t>個</w:t>
      </w:r>
      <w:proofErr w:type="gramEnd"/>
      <w:r w:rsidRPr="009872CF">
        <w:rPr>
          <w:rFonts w:hint="eastAsia"/>
        </w:rPr>
        <w:t>當然就影響到我們整個計畫團隊，包括我還有包括子計畫所有人都在內」</w:t>
      </w:r>
      <w:r w:rsidR="004A0133">
        <w:rPr>
          <w:rFonts w:hint="eastAsia"/>
        </w:rPr>
        <w:t>、</w:t>
      </w:r>
      <w:r w:rsidRPr="009872CF">
        <w:rPr>
          <w:rFonts w:hint="eastAsia"/>
        </w:rPr>
        <w:t>「在正式場合當然希望能夠再一次的諒解我們，不要講、不可以講，當然這個東西其實是不應該啦」等語，</w:t>
      </w:r>
      <w:proofErr w:type="gramStart"/>
      <w:r>
        <w:rPr>
          <w:rFonts w:hint="eastAsia"/>
        </w:rPr>
        <w:t>尤</w:t>
      </w:r>
      <w:r w:rsidRPr="009872CF">
        <w:rPr>
          <w:rFonts w:hint="eastAsia"/>
        </w:rPr>
        <w:t>證林教授</w:t>
      </w:r>
      <w:proofErr w:type="gramEnd"/>
      <w:r w:rsidRPr="009872CF">
        <w:rPr>
          <w:rFonts w:hint="eastAsia"/>
        </w:rPr>
        <w:t>對</w:t>
      </w:r>
      <w:proofErr w:type="gramStart"/>
      <w:r w:rsidR="00942FCE">
        <w:rPr>
          <w:rFonts w:hint="eastAsia"/>
        </w:rPr>
        <w:t>系爭子計畫</w:t>
      </w:r>
      <w:proofErr w:type="gramEnd"/>
      <w:r w:rsidR="00942FCE">
        <w:rPr>
          <w:rFonts w:hint="eastAsia"/>
        </w:rPr>
        <w:t>確有抄襲情事，除坦承不諱之外，</w:t>
      </w:r>
      <w:proofErr w:type="gramStart"/>
      <w:r w:rsidR="00942FCE">
        <w:rPr>
          <w:rFonts w:hint="eastAsia"/>
        </w:rPr>
        <w:t>亦深悉其</w:t>
      </w:r>
      <w:proofErr w:type="gramEnd"/>
      <w:r w:rsidR="00942FCE">
        <w:rPr>
          <w:rFonts w:hint="eastAsia"/>
        </w:rPr>
        <w:t>損害東大校譽及其</w:t>
      </w:r>
      <w:r w:rsidRPr="009872CF">
        <w:rPr>
          <w:rFonts w:hint="eastAsia"/>
        </w:rPr>
        <w:t>個人名譽之嚴重性，始有道歉並召集相關人員協調處理，甚至</w:t>
      </w:r>
      <w:proofErr w:type="gramStart"/>
      <w:r>
        <w:rPr>
          <w:rFonts w:hint="eastAsia"/>
        </w:rPr>
        <w:t>疑</w:t>
      </w:r>
      <w:proofErr w:type="gramEnd"/>
      <w:r w:rsidRPr="009872CF">
        <w:rPr>
          <w:rFonts w:hint="eastAsia"/>
        </w:rPr>
        <w:t>欲請相關人員封口以息事寧人之舉，</w:t>
      </w:r>
      <w:proofErr w:type="gramStart"/>
      <w:r w:rsidRPr="009872CF">
        <w:rPr>
          <w:rFonts w:hint="eastAsia"/>
        </w:rPr>
        <w:t>詎</w:t>
      </w:r>
      <w:proofErr w:type="gramEnd"/>
      <w:r w:rsidRPr="009872CF">
        <w:rPr>
          <w:rFonts w:hint="eastAsia"/>
        </w:rPr>
        <w:t>科技</w:t>
      </w:r>
      <w:proofErr w:type="gramStart"/>
      <w:r w:rsidRPr="009872CF">
        <w:rPr>
          <w:rFonts w:hint="eastAsia"/>
        </w:rPr>
        <w:t>部竟認</w:t>
      </w:r>
      <w:proofErr w:type="gramEnd"/>
      <w:r w:rsidRPr="009872CF">
        <w:rPr>
          <w:rFonts w:hint="eastAsia"/>
        </w:rPr>
        <w:t>其未涉及違反學術倫理，益加</w:t>
      </w:r>
      <w:proofErr w:type="gramStart"/>
      <w:r w:rsidRPr="009872CF">
        <w:rPr>
          <w:rFonts w:hint="eastAsia"/>
        </w:rPr>
        <w:t>凸</w:t>
      </w:r>
      <w:proofErr w:type="gramEnd"/>
      <w:r w:rsidRPr="009872CF">
        <w:rPr>
          <w:rFonts w:hint="eastAsia"/>
        </w:rPr>
        <w:t>顯該</w:t>
      </w:r>
      <w:proofErr w:type="gramStart"/>
      <w:r w:rsidRPr="009872CF">
        <w:rPr>
          <w:rFonts w:hint="eastAsia"/>
        </w:rPr>
        <w:t>部就系</w:t>
      </w:r>
      <w:proofErr w:type="gramEnd"/>
      <w:r w:rsidRPr="009872CF">
        <w:rPr>
          <w:rFonts w:hint="eastAsia"/>
        </w:rPr>
        <w:t>爭學術倫理案件之審查決定</w:t>
      </w:r>
      <w:r w:rsidR="00D565A7">
        <w:rPr>
          <w:rFonts w:hint="eastAsia"/>
        </w:rPr>
        <w:t>背</w:t>
      </w:r>
      <w:r w:rsidRPr="009872CF">
        <w:rPr>
          <w:rFonts w:hint="eastAsia"/>
        </w:rPr>
        <w:t>離常情，顯有輕縱之嫌，</w:t>
      </w:r>
      <w:proofErr w:type="gramStart"/>
      <w:r w:rsidRPr="009872CF">
        <w:rPr>
          <w:rFonts w:hint="eastAsia"/>
        </w:rPr>
        <w:t>殊難昭公</w:t>
      </w:r>
      <w:proofErr w:type="gramEnd"/>
      <w:r w:rsidRPr="009872CF">
        <w:rPr>
          <w:rFonts w:hint="eastAsia"/>
        </w:rPr>
        <w:t>信。</w:t>
      </w:r>
      <w:bookmarkEnd w:id="57"/>
    </w:p>
    <w:p w:rsidR="004453AF" w:rsidRPr="009872CF" w:rsidRDefault="004453AF" w:rsidP="00D963AF">
      <w:pPr>
        <w:pStyle w:val="3"/>
        <w:numPr>
          <w:ilvl w:val="2"/>
          <w:numId w:val="1"/>
        </w:numPr>
      </w:pPr>
      <w:bookmarkStart w:id="58" w:name="_Toc487563323"/>
      <w:r w:rsidRPr="009872CF">
        <w:rPr>
          <w:rFonts w:hint="eastAsia"/>
        </w:rPr>
        <w:t>雖據科技部表示略</w:t>
      </w:r>
      <w:proofErr w:type="gramStart"/>
      <w:r w:rsidRPr="009872CF">
        <w:rPr>
          <w:rFonts w:hint="eastAsia"/>
        </w:rPr>
        <w:t>以</w:t>
      </w:r>
      <w:proofErr w:type="gramEnd"/>
      <w:r w:rsidRPr="009872CF">
        <w:rPr>
          <w:rFonts w:hint="eastAsia"/>
        </w:rPr>
        <w:t>：「本案雖經審查委員比對認有抄襲之虞，惟既經第2次審議會議討論決議，本案『姑念其情節不甚嚴重』，</w:t>
      </w:r>
      <w:proofErr w:type="gramStart"/>
      <w:r w:rsidRPr="009872CF">
        <w:rPr>
          <w:rFonts w:hint="eastAsia"/>
        </w:rPr>
        <w:t>故建請人文司發函</w:t>
      </w:r>
      <w:proofErr w:type="gramEnd"/>
      <w:r w:rsidRPr="009872CF">
        <w:rPr>
          <w:rFonts w:hint="eastAsia"/>
        </w:rPr>
        <w:t>處理，基於尊重學術研究之專業判斷及審議決議，人文司原則參照該審議決議辦理，分別發函『提醒』林教授及周教授</w:t>
      </w:r>
      <w:r w:rsidRPr="009872CF">
        <w:rPr>
          <w:rFonts w:hAnsi="標楷體" w:hint="eastAsia"/>
        </w:rPr>
        <w:t>…</w:t>
      </w:r>
      <w:proofErr w:type="gramStart"/>
      <w:r w:rsidRPr="009872CF">
        <w:rPr>
          <w:rFonts w:hAnsi="標楷體" w:hint="eastAsia"/>
        </w:rPr>
        <w:t>…</w:t>
      </w:r>
      <w:proofErr w:type="gramEnd"/>
      <w:r w:rsidRPr="009872CF">
        <w:rPr>
          <w:rFonts w:hint="eastAsia"/>
        </w:rPr>
        <w:t>」云云。然依審議要點第9點規定</w:t>
      </w:r>
      <w:r w:rsidRPr="009872CF">
        <w:rPr>
          <w:rStyle w:val="afe"/>
        </w:rPr>
        <w:footnoteReference w:id="2"/>
      </w:r>
      <w:r w:rsidRPr="009872CF">
        <w:rPr>
          <w:rFonts w:hint="eastAsia"/>
        </w:rPr>
        <w:t>，</w:t>
      </w:r>
      <w:r w:rsidRPr="009872CF">
        <w:rPr>
          <w:rFonts w:hAnsi="標楷體" w:hint="eastAsia"/>
        </w:rPr>
        <w:t>科技部受理</w:t>
      </w:r>
      <w:proofErr w:type="gramStart"/>
      <w:r w:rsidRPr="009872CF">
        <w:rPr>
          <w:rFonts w:hAnsi="標楷體" w:hint="eastAsia"/>
        </w:rPr>
        <w:t>疑</w:t>
      </w:r>
      <w:proofErr w:type="gramEnd"/>
      <w:r w:rsidRPr="009872CF">
        <w:rPr>
          <w:rFonts w:hAnsi="標楷體" w:hint="eastAsia"/>
        </w:rPr>
        <w:t>涉違反學術倫理之檢舉案件後，係</w:t>
      </w:r>
      <w:proofErr w:type="gramStart"/>
      <w:r w:rsidRPr="009872CF">
        <w:rPr>
          <w:rFonts w:hint="eastAsia"/>
        </w:rPr>
        <w:t>採</w:t>
      </w:r>
      <w:proofErr w:type="gramEnd"/>
      <w:r w:rsidRPr="009872CF">
        <w:rPr>
          <w:rFonts w:hint="eastAsia"/>
        </w:rPr>
        <w:t>初審及</w:t>
      </w:r>
      <w:proofErr w:type="gramStart"/>
      <w:r w:rsidRPr="009872CF">
        <w:rPr>
          <w:rFonts w:hint="eastAsia"/>
        </w:rPr>
        <w:t>複</w:t>
      </w:r>
      <w:proofErr w:type="gramEnd"/>
      <w:r w:rsidRPr="009872CF">
        <w:rPr>
          <w:rFonts w:hint="eastAsia"/>
        </w:rPr>
        <w:t>審等二階段審查方式</w:t>
      </w:r>
      <w:r w:rsidRPr="009872CF">
        <w:rPr>
          <w:rFonts w:hAnsi="標楷體" w:hint="eastAsia"/>
        </w:rPr>
        <w:t>，經初審後，倘無須續行</w:t>
      </w:r>
      <w:proofErr w:type="gramStart"/>
      <w:r w:rsidRPr="009872CF">
        <w:rPr>
          <w:rFonts w:hAnsi="標楷體" w:hint="eastAsia"/>
        </w:rPr>
        <w:t>複</w:t>
      </w:r>
      <w:proofErr w:type="gramEnd"/>
      <w:r w:rsidRPr="009872CF">
        <w:rPr>
          <w:rFonts w:hAnsi="標楷體" w:hint="eastAsia"/>
        </w:rPr>
        <w:t>審，即檢舉案不成立，其前提要件係</w:t>
      </w:r>
      <w:r w:rsidRPr="00A72346">
        <w:rPr>
          <w:rFonts w:hAnsi="標楷體" w:hint="eastAsia"/>
        </w:rPr>
        <w:t>初審結果「未涉及違反學術倫理」。</w:t>
      </w:r>
      <w:proofErr w:type="gramStart"/>
      <w:r w:rsidRPr="009872CF">
        <w:rPr>
          <w:rFonts w:hAnsi="標楷體" w:hint="eastAsia"/>
        </w:rPr>
        <w:t>查系爭子</w:t>
      </w:r>
      <w:proofErr w:type="gramEnd"/>
      <w:r w:rsidRPr="009872CF">
        <w:rPr>
          <w:rFonts w:hAnsi="標楷體" w:hint="eastAsia"/>
        </w:rPr>
        <w:t>計畫確有違反學術倫理疑慮(</w:t>
      </w:r>
      <w:proofErr w:type="gramStart"/>
      <w:r w:rsidRPr="009872CF">
        <w:rPr>
          <w:rFonts w:hAnsi="標楷體" w:hint="eastAsia"/>
        </w:rPr>
        <w:t>已詳前述</w:t>
      </w:r>
      <w:proofErr w:type="gramEnd"/>
      <w:r w:rsidRPr="009872CF">
        <w:rPr>
          <w:rFonts w:hAnsi="標楷體" w:hint="eastAsia"/>
        </w:rPr>
        <w:t>)，</w:t>
      </w:r>
      <w:proofErr w:type="gramStart"/>
      <w:r w:rsidRPr="009872CF">
        <w:rPr>
          <w:rFonts w:hAnsi="標楷體" w:hint="eastAsia"/>
        </w:rPr>
        <w:t>縱</w:t>
      </w:r>
      <w:r w:rsidRPr="009872CF">
        <w:rPr>
          <w:rFonts w:hint="eastAsia"/>
        </w:rPr>
        <w:t>上揭該部</w:t>
      </w:r>
      <w:proofErr w:type="gramEnd"/>
      <w:r w:rsidRPr="009872CF">
        <w:rPr>
          <w:rFonts w:hAnsi="標楷體" w:hint="eastAsia"/>
        </w:rPr>
        <w:t>第2次</w:t>
      </w:r>
      <w:r>
        <w:rPr>
          <w:rFonts w:hAnsi="標楷體" w:hint="eastAsia"/>
        </w:rPr>
        <w:t>初</w:t>
      </w:r>
      <w:r w:rsidRPr="009872CF">
        <w:rPr>
          <w:rFonts w:hAnsi="標楷體" w:hint="eastAsia"/>
        </w:rPr>
        <w:t>審會議決議指出「姑念其情節不甚嚴重」，卻未排除其「違反學術倫理」之疑慮，</w:t>
      </w:r>
      <w:proofErr w:type="gramStart"/>
      <w:r w:rsidRPr="009872CF">
        <w:rPr>
          <w:rFonts w:hAnsi="標楷體" w:hint="eastAsia"/>
        </w:rPr>
        <w:t>此觀該</w:t>
      </w:r>
      <w:proofErr w:type="gramEnd"/>
      <w:r w:rsidRPr="009872CF">
        <w:rPr>
          <w:rFonts w:hAnsi="標楷體" w:hint="eastAsia"/>
        </w:rPr>
        <w:t>會議決議載明：「</w:t>
      </w:r>
      <w:r w:rsidRPr="009872CF">
        <w:rPr>
          <w:rFonts w:hint="eastAsia"/>
        </w:rPr>
        <w:t>確有大量沿用侯教授所提之構想書內容，以及吳君指導學生之碩士論文的研究流程圖，而未註明出處，</w:t>
      </w:r>
      <w:proofErr w:type="gramStart"/>
      <w:r w:rsidRPr="00877EFD">
        <w:rPr>
          <w:rFonts w:hint="eastAsia"/>
        </w:rPr>
        <w:t>此顯有</w:t>
      </w:r>
      <w:proofErr w:type="gramEnd"/>
      <w:r w:rsidRPr="00877EFD">
        <w:rPr>
          <w:rFonts w:hint="eastAsia"/>
        </w:rPr>
        <w:t>違反學術倫理規範之疑慮</w:t>
      </w:r>
      <w:r w:rsidRPr="009872CF">
        <w:rPr>
          <w:rFonts w:hAnsi="標楷體" w:hint="eastAsia"/>
        </w:rPr>
        <w:t>」</w:t>
      </w:r>
      <w:proofErr w:type="gramStart"/>
      <w:r w:rsidRPr="009872CF">
        <w:rPr>
          <w:rFonts w:hAnsi="標楷體" w:hint="eastAsia"/>
        </w:rPr>
        <w:t>等語甚明</w:t>
      </w:r>
      <w:proofErr w:type="gramEnd"/>
      <w:r w:rsidRPr="009872CF">
        <w:rPr>
          <w:rFonts w:hAnsi="標楷體" w:hint="eastAsia"/>
        </w:rPr>
        <w:t>。則既有「顯有違反學術倫理規範」之疑慮，焉能認定「未涉及」違反學術倫理，</w:t>
      </w:r>
      <w:r w:rsidRPr="00877EFD">
        <w:rPr>
          <w:rFonts w:hAnsi="標楷體" w:hint="eastAsia"/>
        </w:rPr>
        <w:t>益證該</w:t>
      </w:r>
      <w:proofErr w:type="gramStart"/>
      <w:r w:rsidRPr="00877EFD">
        <w:rPr>
          <w:rFonts w:hAnsi="標楷體" w:hint="eastAsia"/>
        </w:rPr>
        <w:t>部系爭審</w:t>
      </w:r>
      <w:proofErr w:type="gramEnd"/>
      <w:r w:rsidRPr="00877EFD">
        <w:rPr>
          <w:rFonts w:hAnsi="標楷體" w:hint="eastAsia"/>
        </w:rPr>
        <w:t>認結果明顯矛盾難</w:t>
      </w:r>
      <w:proofErr w:type="gramStart"/>
      <w:r w:rsidRPr="00877EFD">
        <w:rPr>
          <w:rFonts w:hAnsi="標楷體" w:hint="eastAsia"/>
        </w:rPr>
        <w:t>採</w:t>
      </w:r>
      <w:proofErr w:type="gramEnd"/>
      <w:r w:rsidRPr="00877EFD">
        <w:rPr>
          <w:rFonts w:hAnsi="標楷體" w:hint="eastAsia"/>
        </w:rPr>
        <w:t>，顯已失所附麗</w:t>
      </w:r>
      <w:r w:rsidRPr="009872CF">
        <w:rPr>
          <w:rFonts w:hAnsi="標楷體" w:hint="eastAsia"/>
        </w:rPr>
        <w:t>；</w:t>
      </w:r>
      <w:proofErr w:type="gramStart"/>
      <w:r w:rsidRPr="009872CF">
        <w:rPr>
          <w:rFonts w:hAnsi="標楷體" w:hint="eastAsia"/>
        </w:rPr>
        <w:t>況該部既稱</w:t>
      </w:r>
      <w:proofErr w:type="gramEnd"/>
      <w:r w:rsidRPr="009872CF">
        <w:rPr>
          <w:rFonts w:hAnsi="標楷體" w:hint="eastAsia"/>
        </w:rPr>
        <w:t>「</w:t>
      </w:r>
      <w:r w:rsidRPr="009872CF">
        <w:rPr>
          <w:rFonts w:hint="eastAsia"/>
        </w:rPr>
        <w:t>基於尊重學術研究之專業判斷及審議決議，原則參照該審議決議辦理</w:t>
      </w:r>
      <w:r w:rsidRPr="009872CF">
        <w:rPr>
          <w:rFonts w:hAnsi="標楷體" w:hint="eastAsia"/>
        </w:rPr>
        <w:t>」等語，該部自應依</w:t>
      </w:r>
      <w:r w:rsidRPr="009872CF">
        <w:rPr>
          <w:rFonts w:hint="eastAsia"/>
        </w:rPr>
        <w:t>上開</w:t>
      </w:r>
      <w:r w:rsidRPr="009872CF">
        <w:rPr>
          <w:rFonts w:hAnsi="標楷體" w:hint="eastAsia"/>
        </w:rPr>
        <w:t>未明載：「無須</w:t>
      </w:r>
      <w:r w:rsidRPr="009872CF">
        <w:rPr>
          <w:rFonts w:hint="eastAsia"/>
        </w:rPr>
        <w:t>提交學術倫理審議會</w:t>
      </w:r>
      <w:proofErr w:type="gramStart"/>
      <w:r w:rsidRPr="009872CF">
        <w:rPr>
          <w:rFonts w:hAnsi="標楷體" w:hint="eastAsia"/>
        </w:rPr>
        <w:t>複</w:t>
      </w:r>
      <w:proofErr w:type="gramEnd"/>
      <w:r w:rsidRPr="009872CF">
        <w:rPr>
          <w:rFonts w:hAnsi="標楷體" w:hint="eastAsia"/>
        </w:rPr>
        <w:t>審」之決議，續行</w:t>
      </w:r>
      <w:proofErr w:type="gramStart"/>
      <w:r w:rsidRPr="009872CF">
        <w:rPr>
          <w:rFonts w:hAnsi="標楷體" w:hint="eastAsia"/>
        </w:rPr>
        <w:t>複</w:t>
      </w:r>
      <w:proofErr w:type="gramEnd"/>
      <w:r w:rsidRPr="009872CF">
        <w:rPr>
          <w:rFonts w:hAnsi="標楷體" w:hint="eastAsia"/>
        </w:rPr>
        <w:t>審作業，始符合審議要點規定，</w:t>
      </w:r>
      <w:proofErr w:type="gramStart"/>
      <w:r w:rsidRPr="009872CF">
        <w:rPr>
          <w:rFonts w:hAnsi="標楷體" w:hint="eastAsia"/>
        </w:rPr>
        <w:t>詎</w:t>
      </w:r>
      <w:proofErr w:type="gramEnd"/>
      <w:r w:rsidRPr="009872CF">
        <w:rPr>
          <w:rFonts w:hAnsi="標楷體" w:hint="eastAsia"/>
        </w:rPr>
        <w:t>該部卻</w:t>
      </w:r>
      <w:proofErr w:type="gramStart"/>
      <w:r w:rsidRPr="009872CF">
        <w:rPr>
          <w:rFonts w:hAnsi="標楷體" w:hint="eastAsia"/>
        </w:rPr>
        <w:t>不</w:t>
      </w:r>
      <w:proofErr w:type="gramEnd"/>
      <w:r w:rsidRPr="009872CF">
        <w:rPr>
          <w:rFonts w:hAnsi="標楷體" w:hint="eastAsia"/>
        </w:rPr>
        <w:t>此</w:t>
      </w:r>
      <w:proofErr w:type="gramStart"/>
      <w:r w:rsidRPr="009872CF">
        <w:rPr>
          <w:rFonts w:hAnsi="標楷體" w:hint="eastAsia"/>
        </w:rPr>
        <w:t>之</w:t>
      </w:r>
      <w:proofErr w:type="gramEnd"/>
      <w:r w:rsidRPr="009872CF">
        <w:rPr>
          <w:rFonts w:hAnsi="標楷體" w:hint="eastAsia"/>
        </w:rPr>
        <w:t>圖，</w:t>
      </w:r>
      <w:proofErr w:type="gramStart"/>
      <w:r w:rsidRPr="009872CF">
        <w:rPr>
          <w:rFonts w:hAnsi="標楷體" w:hint="eastAsia"/>
        </w:rPr>
        <w:t>率認檢舉</w:t>
      </w:r>
      <w:proofErr w:type="gramEnd"/>
      <w:r w:rsidRPr="009872CF">
        <w:rPr>
          <w:rFonts w:hAnsi="標楷體" w:hint="eastAsia"/>
        </w:rPr>
        <w:t>案不成立。</w:t>
      </w:r>
      <w:bookmarkEnd w:id="58"/>
    </w:p>
    <w:p w:rsidR="004453AF" w:rsidRPr="009872CF" w:rsidRDefault="004453AF" w:rsidP="00D963AF">
      <w:pPr>
        <w:pStyle w:val="3"/>
        <w:numPr>
          <w:ilvl w:val="2"/>
          <w:numId w:val="1"/>
        </w:numPr>
      </w:pPr>
      <w:bookmarkStart w:id="59" w:name="_Toc487563324"/>
      <w:r w:rsidRPr="009872CF">
        <w:rPr>
          <w:rFonts w:hAnsi="標楷體" w:hint="eastAsia"/>
        </w:rPr>
        <w:t>又，縱</w:t>
      </w:r>
      <w:r>
        <w:rPr>
          <w:rFonts w:hAnsi="標楷體" w:hint="eastAsia"/>
        </w:rPr>
        <w:t>科技</w:t>
      </w:r>
      <w:r w:rsidRPr="009872CF">
        <w:rPr>
          <w:rFonts w:hAnsi="標楷體" w:hint="eastAsia"/>
        </w:rPr>
        <w:t>部一再於本院函</w:t>
      </w:r>
      <w:proofErr w:type="gramStart"/>
      <w:r w:rsidRPr="009872CF">
        <w:rPr>
          <w:rFonts w:hAnsi="標楷體" w:hint="eastAsia"/>
        </w:rPr>
        <w:t>詢</w:t>
      </w:r>
      <w:proofErr w:type="gramEnd"/>
      <w:r w:rsidRPr="009872CF">
        <w:rPr>
          <w:rFonts w:hAnsi="標楷體" w:hint="eastAsia"/>
        </w:rPr>
        <w:t>及詢問時指稱：</w:t>
      </w:r>
      <w:r w:rsidRPr="009872CF">
        <w:rPr>
          <w:rFonts w:hint="eastAsia"/>
        </w:rPr>
        <w:t>「依審議要點第</w:t>
      </w:r>
      <w:r w:rsidRPr="009872CF">
        <w:t>3</w:t>
      </w:r>
      <w:r w:rsidRPr="009872CF">
        <w:rPr>
          <w:rFonts w:hint="eastAsia"/>
        </w:rPr>
        <w:t>點第</w:t>
      </w:r>
      <w:r w:rsidRPr="009872CF">
        <w:t>3</w:t>
      </w:r>
      <w:r w:rsidRPr="009872CF">
        <w:rPr>
          <w:rFonts w:hint="eastAsia"/>
        </w:rPr>
        <w:t>款規定，有關『抄襲』之認定，係『援用他人之申請資料、研究資料或研究成果未註明出處。註明出處不當情節重大者，以抄襲論』，</w:t>
      </w:r>
      <w:proofErr w:type="gramStart"/>
      <w:r w:rsidRPr="009872CF">
        <w:rPr>
          <w:rFonts w:hint="eastAsia"/>
        </w:rPr>
        <w:t>且須致有</w:t>
      </w:r>
      <w:proofErr w:type="gramEnd"/>
      <w:r w:rsidRPr="009872CF">
        <w:rPr>
          <w:rFonts w:hint="eastAsia"/>
        </w:rPr>
        <w:t>嚴重影響本部審查判斷或資源分配公正之虞者。</w:t>
      </w:r>
      <w:r w:rsidRPr="009872CF">
        <w:rPr>
          <w:rFonts w:hAnsi="標楷體" w:hint="eastAsia"/>
        </w:rPr>
        <w:t>」云云，</w:t>
      </w:r>
      <w:proofErr w:type="gramStart"/>
      <w:r>
        <w:rPr>
          <w:rFonts w:hAnsi="標楷體" w:hint="eastAsia"/>
        </w:rPr>
        <w:t>然</w:t>
      </w:r>
      <w:r w:rsidRPr="009872CF">
        <w:rPr>
          <w:rFonts w:hAnsi="標楷體" w:hint="eastAsia"/>
        </w:rPr>
        <w:t>查該部所</w:t>
      </w:r>
      <w:proofErr w:type="gramEnd"/>
      <w:r w:rsidRPr="009872CF">
        <w:rPr>
          <w:rFonts w:hAnsi="標楷體" w:hint="eastAsia"/>
        </w:rPr>
        <w:t>稱「嚴重影響該部審查判斷或資源分配公正之虞」者</w:t>
      </w:r>
      <w:r w:rsidRPr="00390468">
        <w:rPr>
          <w:rFonts w:hAnsi="標楷體" w:hint="eastAsia"/>
        </w:rPr>
        <w:t>，雖已明定於審議要點第3點，惟此要件不無全憑該部主觀判斷，毫無客觀參</w:t>
      </w:r>
      <w:proofErr w:type="gramStart"/>
      <w:r w:rsidRPr="00390468">
        <w:rPr>
          <w:rFonts w:hAnsi="標楷體" w:hint="eastAsia"/>
        </w:rPr>
        <w:t>採</w:t>
      </w:r>
      <w:proofErr w:type="gramEnd"/>
      <w:r w:rsidRPr="00390468">
        <w:rPr>
          <w:rFonts w:hAnsi="標楷體" w:hint="eastAsia"/>
        </w:rPr>
        <w:t>標準，</w:t>
      </w:r>
      <w:proofErr w:type="gramStart"/>
      <w:r w:rsidRPr="00390468">
        <w:rPr>
          <w:rFonts w:hAnsi="標楷體" w:hint="eastAsia"/>
        </w:rPr>
        <w:t>除未周妥</w:t>
      </w:r>
      <w:proofErr w:type="gramEnd"/>
      <w:r w:rsidRPr="00390468">
        <w:rPr>
          <w:rFonts w:hAnsi="標楷體" w:hint="eastAsia"/>
        </w:rPr>
        <w:t>考量學術自由價值及作者原創性應如何</w:t>
      </w:r>
      <w:r>
        <w:rPr>
          <w:rFonts w:hAnsi="標楷體" w:hint="eastAsia"/>
        </w:rPr>
        <w:t>有效</w:t>
      </w:r>
      <w:r w:rsidRPr="00390468">
        <w:rPr>
          <w:rFonts w:hAnsi="標楷體" w:hint="eastAsia"/>
        </w:rPr>
        <w:t>確保之外，對國內研究發展及相關專業、產業有無造成可能</w:t>
      </w:r>
      <w:r>
        <w:rPr>
          <w:rFonts w:hAnsi="標楷體" w:hint="eastAsia"/>
        </w:rPr>
        <w:t>之負面</w:t>
      </w:r>
      <w:r w:rsidRPr="00390468">
        <w:rPr>
          <w:rFonts w:hAnsi="標楷體" w:hint="eastAsia"/>
        </w:rPr>
        <w:t>衝擊或構成潛在不正當競爭環境，更未納入</w:t>
      </w:r>
      <w:r>
        <w:rPr>
          <w:rFonts w:hAnsi="標楷體" w:hint="eastAsia"/>
        </w:rPr>
        <w:t>妥適</w:t>
      </w:r>
      <w:r w:rsidRPr="00390468">
        <w:rPr>
          <w:rFonts w:hAnsi="標楷體" w:hint="eastAsia"/>
        </w:rPr>
        <w:t>評估，</w:t>
      </w:r>
      <w:r w:rsidRPr="009872CF">
        <w:rPr>
          <w:rFonts w:hAnsi="標楷體" w:hint="eastAsia"/>
        </w:rPr>
        <w:t>如何取信於各界，</w:t>
      </w:r>
      <w:r w:rsidRPr="00732E20">
        <w:rPr>
          <w:rFonts w:hAnsi="標楷體" w:hint="eastAsia"/>
        </w:rPr>
        <w:t>即</w:t>
      </w:r>
      <w:r w:rsidRPr="009872CF">
        <w:rPr>
          <w:rFonts w:hAnsi="標楷體" w:hint="eastAsia"/>
        </w:rPr>
        <w:t>有疑慮，</w:t>
      </w:r>
      <w:proofErr w:type="gramStart"/>
      <w:r w:rsidRPr="009872CF">
        <w:rPr>
          <w:rFonts w:hAnsi="標楷體" w:hint="eastAsia"/>
        </w:rPr>
        <w:t>且系爭子</w:t>
      </w:r>
      <w:proofErr w:type="gramEnd"/>
      <w:r w:rsidRPr="009872CF">
        <w:rPr>
          <w:rFonts w:hAnsi="標楷體" w:hint="eastAsia"/>
        </w:rPr>
        <w:t>計畫既有抄襲疑慮，斯時本不應通過該部審查，然該</w:t>
      </w:r>
      <w:proofErr w:type="gramStart"/>
      <w:r w:rsidRPr="009872CF">
        <w:rPr>
          <w:rFonts w:hAnsi="標楷體" w:hint="eastAsia"/>
        </w:rPr>
        <w:t>部卻率讓</w:t>
      </w:r>
      <w:proofErr w:type="gramEnd"/>
      <w:r w:rsidRPr="009872CF">
        <w:rPr>
          <w:rFonts w:hAnsi="標楷體" w:hint="eastAsia"/>
        </w:rPr>
        <w:t>其通過而獲取國家大量補助經費，致</w:t>
      </w:r>
      <w:r>
        <w:rPr>
          <w:rFonts w:hAnsi="標楷體" w:hint="eastAsia"/>
        </w:rPr>
        <w:t>有</w:t>
      </w:r>
      <w:r w:rsidRPr="009872CF">
        <w:rPr>
          <w:rFonts w:hAnsi="標楷體" w:hint="eastAsia"/>
        </w:rPr>
        <w:t>剝奪或排擠其他學者研究資源之虞，自屬影響國家研究資源分配之公正性，從而顯已充分符合</w:t>
      </w:r>
      <w:proofErr w:type="gramStart"/>
      <w:r w:rsidRPr="009872CF">
        <w:rPr>
          <w:rFonts w:hAnsi="標楷體" w:hint="eastAsia"/>
        </w:rPr>
        <w:t>該部所稱</w:t>
      </w:r>
      <w:proofErr w:type="gramEnd"/>
      <w:r w:rsidRPr="009872CF">
        <w:rPr>
          <w:rFonts w:hAnsi="標楷體" w:hint="eastAsia"/>
        </w:rPr>
        <w:t>上開違反學術倫理之要件，</w:t>
      </w:r>
      <w:proofErr w:type="gramStart"/>
      <w:r w:rsidRPr="009872CF">
        <w:rPr>
          <w:rFonts w:hAnsi="標楷體" w:hint="eastAsia"/>
        </w:rPr>
        <w:t>殆</w:t>
      </w:r>
      <w:proofErr w:type="gramEnd"/>
      <w:r w:rsidRPr="009872CF">
        <w:rPr>
          <w:rFonts w:hAnsi="標楷體" w:hint="eastAsia"/>
        </w:rPr>
        <w:t>無疑義。</w:t>
      </w:r>
      <w:proofErr w:type="gramStart"/>
      <w:r w:rsidRPr="009872CF">
        <w:rPr>
          <w:rFonts w:hAnsi="標楷體" w:hint="eastAsia"/>
        </w:rPr>
        <w:t>俱此益</w:t>
      </w:r>
      <w:proofErr w:type="gramEnd"/>
      <w:r w:rsidRPr="009872CF">
        <w:rPr>
          <w:rFonts w:hAnsi="標楷體" w:hint="eastAsia"/>
        </w:rPr>
        <w:t>證該</w:t>
      </w:r>
      <w:proofErr w:type="gramStart"/>
      <w:r w:rsidRPr="009872CF">
        <w:rPr>
          <w:rFonts w:hAnsi="標楷體" w:hint="eastAsia"/>
        </w:rPr>
        <w:t>部前揭陳</w:t>
      </w:r>
      <w:proofErr w:type="gramEnd"/>
      <w:r w:rsidRPr="009872CF">
        <w:rPr>
          <w:rFonts w:hAnsi="標楷體" w:hint="eastAsia"/>
        </w:rPr>
        <w:t>詞及理由，</w:t>
      </w:r>
      <w:r w:rsidR="00D36127">
        <w:rPr>
          <w:rFonts w:hAnsi="標楷體" w:hint="eastAsia"/>
        </w:rPr>
        <w:t>實不足</w:t>
      </w:r>
      <w:proofErr w:type="gramStart"/>
      <w:r w:rsidR="00DE6B79">
        <w:rPr>
          <w:rFonts w:hAnsi="標楷體" w:hint="eastAsia"/>
        </w:rPr>
        <w:t>採</w:t>
      </w:r>
      <w:proofErr w:type="gramEnd"/>
      <w:r w:rsidR="00DE6B79">
        <w:rPr>
          <w:rFonts w:hAnsi="標楷體" w:hint="eastAsia"/>
        </w:rPr>
        <w:t>，在</w:t>
      </w:r>
      <w:proofErr w:type="gramStart"/>
      <w:r w:rsidR="00DE6B79">
        <w:rPr>
          <w:rFonts w:hAnsi="標楷體" w:hint="eastAsia"/>
        </w:rPr>
        <w:t>在凸</w:t>
      </w:r>
      <w:proofErr w:type="gramEnd"/>
      <w:r w:rsidR="00DE6B79">
        <w:rPr>
          <w:rFonts w:hAnsi="標楷體" w:hint="eastAsia"/>
        </w:rPr>
        <w:t>顯該部針對系爭</w:t>
      </w:r>
      <w:r w:rsidRPr="009872CF">
        <w:rPr>
          <w:rFonts w:hAnsi="標楷體" w:hint="eastAsia"/>
        </w:rPr>
        <w:t>學術倫理案件之審查決定，</w:t>
      </w:r>
      <w:proofErr w:type="gramStart"/>
      <w:r w:rsidRPr="009872CF">
        <w:rPr>
          <w:rFonts w:hint="eastAsia"/>
        </w:rPr>
        <w:t>洵</w:t>
      </w:r>
      <w:proofErr w:type="gramEnd"/>
      <w:r w:rsidRPr="009872CF">
        <w:rPr>
          <w:rFonts w:hint="eastAsia"/>
        </w:rPr>
        <w:t>與該部審議要點規定有違，更背離一般公認之價值判斷標準</w:t>
      </w:r>
      <w:r w:rsidRPr="009872CF">
        <w:rPr>
          <w:rFonts w:hint="eastAsia"/>
          <w:b/>
        </w:rPr>
        <w:t>，</w:t>
      </w:r>
      <w:r w:rsidRPr="009872CF">
        <w:rPr>
          <w:rFonts w:hAnsi="標楷體" w:hint="eastAsia"/>
        </w:rPr>
        <w:t>至為灼然。</w:t>
      </w:r>
      <w:bookmarkEnd w:id="59"/>
    </w:p>
    <w:p w:rsidR="004453AF" w:rsidRDefault="004453AF" w:rsidP="00D963AF">
      <w:pPr>
        <w:pStyle w:val="3"/>
        <w:numPr>
          <w:ilvl w:val="2"/>
          <w:numId w:val="1"/>
        </w:numPr>
      </w:pPr>
      <w:bookmarkStart w:id="60" w:name="_Toc487563325"/>
      <w:r>
        <w:rPr>
          <w:rFonts w:hint="eastAsia"/>
        </w:rPr>
        <w:t>綜上，</w:t>
      </w:r>
      <w:proofErr w:type="gramStart"/>
      <w:r>
        <w:rPr>
          <w:rFonts w:hint="eastAsia"/>
        </w:rPr>
        <w:t>系爭子計畫</w:t>
      </w:r>
      <w:proofErr w:type="gramEnd"/>
      <w:r w:rsidR="00942FCE">
        <w:rPr>
          <w:rFonts w:hint="eastAsia"/>
        </w:rPr>
        <w:t>相關章節文字既遭他計畫作者比對後認與其</w:t>
      </w:r>
      <w:r w:rsidRPr="00067331">
        <w:rPr>
          <w:rFonts w:hint="eastAsia"/>
        </w:rPr>
        <w:t>計畫相關文字重疊達90%以上，研究架構並與某碩士論文研究流程圖近85%相似，</w:t>
      </w:r>
      <w:proofErr w:type="gramStart"/>
      <w:r w:rsidRPr="00067331">
        <w:rPr>
          <w:rFonts w:hint="eastAsia"/>
        </w:rPr>
        <w:t>科技部委外</w:t>
      </w:r>
      <w:proofErr w:type="gramEnd"/>
      <w:r w:rsidRPr="00067331">
        <w:rPr>
          <w:rFonts w:hint="eastAsia"/>
        </w:rPr>
        <w:t>專家學者亦</w:t>
      </w:r>
      <w:proofErr w:type="gramStart"/>
      <w:r w:rsidRPr="00067331">
        <w:rPr>
          <w:rFonts w:hint="eastAsia"/>
        </w:rPr>
        <w:t>多數咸</w:t>
      </w:r>
      <w:proofErr w:type="gramEnd"/>
      <w:r w:rsidRPr="00067331">
        <w:rPr>
          <w:rFonts w:hint="eastAsia"/>
        </w:rPr>
        <w:t>認有抄襲之虞，並認相關文字逾90%以上內容與他計畫雷同，且該部初審會議尤認定「確有大量沿用他計畫構想而未註明出處，顯有違反學術倫理規範之疑慮」，</w:t>
      </w:r>
      <w:proofErr w:type="gramStart"/>
      <w:r>
        <w:rPr>
          <w:rFonts w:hint="eastAsia"/>
        </w:rPr>
        <w:t>詎</w:t>
      </w:r>
      <w:proofErr w:type="gramEnd"/>
      <w:r w:rsidRPr="00067331">
        <w:rPr>
          <w:rFonts w:hint="eastAsia"/>
        </w:rPr>
        <w:t>該</w:t>
      </w:r>
      <w:proofErr w:type="gramStart"/>
      <w:r w:rsidRPr="00067331">
        <w:rPr>
          <w:rFonts w:hint="eastAsia"/>
        </w:rPr>
        <w:t>部竟率認</w:t>
      </w:r>
      <w:proofErr w:type="gramEnd"/>
      <w:r w:rsidRPr="00067331">
        <w:rPr>
          <w:rFonts w:hint="eastAsia"/>
        </w:rPr>
        <w:t>「未涉及違反學術倫理」而使檢舉案不成立，</w:t>
      </w:r>
      <w:r>
        <w:rPr>
          <w:rFonts w:hint="eastAsia"/>
        </w:rPr>
        <w:t>顯有輕縱之嫌，</w:t>
      </w:r>
      <w:proofErr w:type="gramStart"/>
      <w:r w:rsidRPr="00067331">
        <w:rPr>
          <w:rFonts w:hint="eastAsia"/>
        </w:rPr>
        <w:t>洵</w:t>
      </w:r>
      <w:proofErr w:type="gramEnd"/>
      <w:r w:rsidRPr="00067331">
        <w:rPr>
          <w:rFonts w:hint="eastAsia"/>
        </w:rPr>
        <w:t>與該部審議規定有違，更背離一般公認之價值判斷標準，</w:t>
      </w:r>
      <w:proofErr w:type="gramStart"/>
      <w:r w:rsidRPr="00067331">
        <w:rPr>
          <w:rFonts w:hint="eastAsia"/>
        </w:rPr>
        <w:t>難昭公</w:t>
      </w:r>
      <w:proofErr w:type="gramEnd"/>
      <w:r w:rsidRPr="00067331">
        <w:rPr>
          <w:rFonts w:hint="eastAsia"/>
        </w:rPr>
        <w:t>信，殊有欠當</w:t>
      </w:r>
      <w:r>
        <w:rPr>
          <w:rFonts w:hint="eastAsia"/>
        </w:rPr>
        <w:t>。</w:t>
      </w:r>
      <w:bookmarkEnd w:id="60"/>
    </w:p>
    <w:p w:rsidR="00B1509D" w:rsidRPr="004F6A0C" w:rsidRDefault="004453AF" w:rsidP="004F6A0C">
      <w:pPr>
        <w:pStyle w:val="2"/>
        <w:rPr>
          <w:b/>
        </w:rPr>
      </w:pPr>
      <w:proofErr w:type="gramStart"/>
      <w:r>
        <w:rPr>
          <w:rFonts w:hint="eastAsia"/>
          <w:b/>
        </w:rPr>
        <w:t>系爭子計畫</w:t>
      </w:r>
      <w:proofErr w:type="gramEnd"/>
      <w:r w:rsidRPr="004F6A0C">
        <w:rPr>
          <w:rFonts w:hint="eastAsia"/>
          <w:b/>
        </w:rPr>
        <w:t>涉有抄襲，且主持人之學歷及專長</w:t>
      </w:r>
      <w:r>
        <w:rPr>
          <w:rFonts w:hint="eastAsia"/>
          <w:b/>
        </w:rPr>
        <w:t>亦有</w:t>
      </w:r>
      <w:r w:rsidRPr="004F6A0C">
        <w:rPr>
          <w:rFonts w:hint="eastAsia"/>
          <w:b/>
        </w:rPr>
        <w:t>適格疑慮</w:t>
      </w:r>
      <w:r>
        <w:rPr>
          <w:rFonts w:hint="eastAsia"/>
          <w:b/>
        </w:rPr>
        <w:t>，</w:t>
      </w:r>
      <w:r w:rsidRPr="004F6A0C">
        <w:rPr>
          <w:rFonts w:hint="eastAsia"/>
          <w:b/>
        </w:rPr>
        <w:t>卻通過科技部審查而獲取國家大量經費補助，致影響國家資源分配之公正性，</w:t>
      </w:r>
      <w:r>
        <w:rPr>
          <w:rFonts w:hint="eastAsia"/>
          <w:b/>
        </w:rPr>
        <w:t>惟</w:t>
      </w:r>
      <w:proofErr w:type="gramStart"/>
      <w:r w:rsidRPr="004F6A0C">
        <w:rPr>
          <w:rFonts w:hint="eastAsia"/>
          <w:b/>
        </w:rPr>
        <w:t>該部</w:t>
      </w:r>
      <w:r>
        <w:rPr>
          <w:rFonts w:hint="eastAsia"/>
          <w:b/>
        </w:rPr>
        <w:t>迄</w:t>
      </w:r>
      <w:r w:rsidRPr="004F6A0C">
        <w:rPr>
          <w:rFonts w:hint="eastAsia"/>
          <w:b/>
        </w:rPr>
        <w:t>未能</w:t>
      </w:r>
      <w:proofErr w:type="gramEnd"/>
      <w:r w:rsidRPr="004F6A0C">
        <w:rPr>
          <w:rFonts w:hint="eastAsia"/>
          <w:b/>
        </w:rPr>
        <w:t>切實檢討正視，主</w:t>
      </w:r>
      <w:r w:rsidRPr="00851733">
        <w:rPr>
          <w:rFonts w:hint="eastAsia"/>
          <w:b/>
        </w:rPr>
        <w:t>動</w:t>
      </w:r>
      <w:proofErr w:type="gramStart"/>
      <w:r w:rsidRPr="00851733">
        <w:rPr>
          <w:rFonts w:hint="eastAsia"/>
          <w:b/>
        </w:rPr>
        <w:t>勾</w:t>
      </w:r>
      <w:proofErr w:type="gramEnd"/>
      <w:r w:rsidRPr="00851733">
        <w:rPr>
          <w:rFonts w:hint="eastAsia"/>
          <w:b/>
        </w:rPr>
        <w:t>稽查核機制盡付闕如，將國家研究倫理及計畫審查公信力付託於專家學者之把關及申請人之自律，無異坐</w:t>
      </w:r>
      <w:r w:rsidR="00877EFD" w:rsidRPr="00851733">
        <w:rPr>
          <w:rFonts w:hint="eastAsia"/>
          <w:b/>
        </w:rPr>
        <w:t>視少數</w:t>
      </w:r>
      <w:r w:rsidRPr="00851733">
        <w:rPr>
          <w:rFonts w:hint="eastAsia"/>
          <w:b/>
        </w:rPr>
        <w:t>欠缺自律能力之學術研究人員</w:t>
      </w:r>
      <w:r w:rsidR="00877EFD" w:rsidRPr="00851733">
        <w:rPr>
          <w:rFonts w:hint="eastAsia"/>
          <w:b/>
        </w:rPr>
        <w:t>有</w:t>
      </w:r>
      <w:r w:rsidRPr="00851733">
        <w:rPr>
          <w:rFonts w:hint="eastAsia"/>
          <w:b/>
        </w:rPr>
        <w:t>違規</w:t>
      </w:r>
      <w:r w:rsidR="006624C6">
        <w:rPr>
          <w:rFonts w:hint="eastAsia"/>
          <w:b/>
        </w:rPr>
        <w:t>可乘</w:t>
      </w:r>
      <w:r w:rsidR="00877EFD" w:rsidRPr="00851733">
        <w:rPr>
          <w:rFonts w:hint="eastAsia"/>
          <w:b/>
        </w:rPr>
        <w:t>之機</w:t>
      </w:r>
      <w:r w:rsidRPr="00851733">
        <w:rPr>
          <w:rFonts w:hint="eastAsia"/>
          <w:b/>
        </w:rPr>
        <w:t>，</w:t>
      </w:r>
      <w:proofErr w:type="gramStart"/>
      <w:r w:rsidRPr="00851733">
        <w:rPr>
          <w:rFonts w:hint="eastAsia"/>
          <w:b/>
        </w:rPr>
        <w:t>凸</w:t>
      </w:r>
      <w:proofErr w:type="gramEnd"/>
      <w:r w:rsidRPr="00851733">
        <w:rPr>
          <w:rFonts w:hint="eastAsia"/>
          <w:b/>
        </w:rPr>
        <w:t>顯該部研究</w:t>
      </w:r>
      <w:r w:rsidRPr="004F6A0C">
        <w:rPr>
          <w:rFonts w:hint="eastAsia"/>
          <w:b/>
        </w:rPr>
        <w:t>計畫審查機制</w:t>
      </w:r>
      <w:r>
        <w:rPr>
          <w:rFonts w:hint="eastAsia"/>
          <w:b/>
        </w:rPr>
        <w:t>未</w:t>
      </w:r>
      <w:proofErr w:type="gramStart"/>
      <w:r>
        <w:rPr>
          <w:rFonts w:hint="eastAsia"/>
          <w:b/>
        </w:rPr>
        <w:t>臻健全，</w:t>
      </w:r>
      <w:proofErr w:type="gramEnd"/>
      <w:r w:rsidRPr="004F6A0C">
        <w:rPr>
          <w:rFonts w:hint="eastAsia"/>
          <w:b/>
        </w:rPr>
        <w:t>亟應檢討改善，以求周妥：</w:t>
      </w:r>
      <w:bookmarkEnd w:id="55"/>
    </w:p>
    <w:p w:rsidR="00B1509D" w:rsidRDefault="00B1509D" w:rsidP="00B1509D">
      <w:pPr>
        <w:pStyle w:val="3"/>
      </w:pPr>
      <w:bookmarkStart w:id="61" w:name="_Toc487563327"/>
      <w:r>
        <w:rPr>
          <w:rFonts w:hint="eastAsia"/>
        </w:rPr>
        <w:t>按科技</w:t>
      </w:r>
      <w:r w:rsidRPr="00154692">
        <w:rPr>
          <w:rFonts w:hint="eastAsia"/>
        </w:rPr>
        <w:t>部</w:t>
      </w:r>
      <w:r>
        <w:rPr>
          <w:rFonts w:hint="eastAsia"/>
        </w:rPr>
        <w:t>針對</w:t>
      </w:r>
      <w:r w:rsidRPr="00154692">
        <w:rPr>
          <w:rFonts w:hint="eastAsia"/>
        </w:rPr>
        <w:t>研究計畫</w:t>
      </w:r>
      <w:r>
        <w:rPr>
          <w:rFonts w:hint="eastAsia"/>
        </w:rPr>
        <w:t>之經費補助，除</w:t>
      </w:r>
      <w:proofErr w:type="gramStart"/>
      <w:r>
        <w:rPr>
          <w:rFonts w:hint="eastAsia"/>
        </w:rPr>
        <w:t>攸</w:t>
      </w:r>
      <w:proofErr w:type="gramEnd"/>
      <w:r>
        <w:rPr>
          <w:rFonts w:hint="eastAsia"/>
        </w:rPr>
        <w:t>關</w:t>
      </w:r>
      <w:r w:rsidRPr="00FB1079">
        <w:rPr>
          <w:rFonts w:hint="eastAsia"/>
        </w:rPr>
        <w:t>我國科技研發水準</w:t>
      </w:r>
      <w:r>
        <w:rPr>
          <w:rFonts w:hint="eastAsia"/>
        </w:rPr>
        <w:t>之厚實與提升，以及研究人員專業能力</w:t>
      </w:r>
      <w:r w:rsidR="00276EFF">
        <w:rPr>
          <w:rFonts w:hint="eastAsia"/>
        </w:rPr>
        <w:t>及成就</w:t>
      </w:r>
      <w:r>
        <w:rPr>
          <w:rFonts w:hint="eastAsia"/>
        </w:rPr>
        <w:t>之</w:t>
      </w:r>
      <w:proofErr w:type="gramStart"/>
      <w:r>
        <w:rPr>
          <w:rFonts w:hint="eastAsia"/>
        </w:rPr>
        <w:t>肯認外</w:t>
      </w:r>
      <w:proofErr w:type="gramEnd"/>
      <w:r>
        <w:rPr>
          <w:rFonts w:hint="eastAsia"/>
        </w:rPr>
        <w:t>，尤與國家整體研究資源之分配與效益，關係至深且</w:t>
      </w:r>
      <w:proofErr w:type="gramStart"/>
      <w:r>
        <w:rPr>
          <w:rFonts w:hint="eastAsia"/>
        </w:rPr>
        <w:t>鉅</w:t>
      </w:r>
      <w:proofErr w:type="gramEnd"/>
      <w:r>
        <w:rPr>
          <w:rFonts w:hint="eastAsia"/>
        </w:rPr>
        <w:t>，相關審查程序、准駁標準及計畫主持人資格等把關機制，自應力求專業、公正、客觀、透明及嚴謹，</w:t>
      </w:r>
      <w:r w:rsidRPr="00276EFF">
        <w:rPr>
          <w:rFonts w:hint="eastAsia"/>
        </w:rPr>
        <w:t>此分別</w:t>
      </w:r>
      <w:proofErr w:type="gramStart"/>
      <w:r w:rsidRPr="00276EFF">
        <w:rPr>
          <w:rFonts w:hint="eastAsia"/>
        </w:rPr>
        <w:t>觀該部</w:t>
      </w:r>
      <w:proofErr w:type="gramEnd"/>
      <w:r w:rsidRPr="00276EFF">
        <w:rPr>
          <w:rFonts w:hAnsi="標楷體" w:hint="eastAsia"/>
        </w:rPr>
        <w:t>「</w:t>
      </w:r>
      <w:r w:rsidRPr="00276EFF">
        <w:rPr>
          <w:rFonts w:hint="eastAsia"/>
        </w:rPr>
        <w:t>補助專題研究計畫作業要點</w:t>
      </w:r>
      <w:r w:rsidRPr="00276EFF">
        <w:rPr>
          <w:rFonts w:hAnsi="標楷體" w:hint="eastAsia"/>
        </w:rPr>
        <w:t>」</w:t>
      </w:r>
      <w:r w:rsidRPr="00276EFF">
        <w:rPr>
          <w:rFonts w:hint="eastAsia"/>
        </w:rPr>
        <w:t>及</w:t>
      </w:r>
      <w:r w:rsidRPr="00276EFF">
        <w:rPr>
          <w:rFonts w:hAnsi="標楷體" w:hint="eastAsia"/>
        </w:rPr>
        <w:t>「</w:t>
      </w:r>
      <w:r w:rsidRPr="00276EFF">
        <w:rPr>
          <w:rFonts w:hint="eastAsia"/>
        </w:rPr>
        <w:t>補助專題研究計畫經費處理原則</w:t>
      </w:r>
      <w:r w:rsidRPr="00276EFF">
        <w:rPr>
          <w:rFonts w:hAnsi="標楷體" w:hint="eastAsia"/>
        </w:rPr>
        <w:t>」…</w:t>
      </w:r>
      <w:proofErr w:type="gramStart"/>
      <w:r w:rsidRPr="00276EFF">
        <w:rPr>
          <w:rFonts w:hAnsi="標楷體" w:hint="eastAsia"/>
        </w:rPr>
        <w:t>…</w:t>
      </w:r>
      <w:proofErr w:type="gramEnd"/>
      <w:r w:rsidRPr="00276EFF">
        <w:rPr>
          <w:rFonts w:hint="eastAsia"/>
        </w:rPr>
        <w:t>等相關規定意旨自明。</w:t>
      </w:r>
      <w:bookmarkEnd w:id="61"/>
    </w:p>
    <w:p w:rsidR="00B1509D" w:rsidRPr="005817EE" w:rsidRDefault="00B1509D" w:rsidP="00B1509D">
      <w:pPr>
        <w:pStyle w:val="3"/>
      </w:pPr>
      <w:bookmarkStart w:id="62" w:name="_Toc487563328"/>
      <w:r>
        <w:rPr>
          <w:rFonts w:hint="eastAsia"/>
        </w:rPr>
        <w:t>據</w:t>
      </w:r>
      <w:proofErr w:type="gramStart"/>
      <w:r>
        <w:rPr>
          <w:rFonts w:hint="eastAsia"/>
        </w:rPr>
        <w:t>科技部查復</w:t>
      </w:r>
      <w:proofErr w:type="gramEnd"/>
      <w:r>
        <w:rPr>
          <w:rFonts w:hint="eastAsia"/>
        </w:rPr>
        <w:t>，原行政院國家科學委員會(下稱原國科會)自100年11月2日至101年1月9日公告並發文徵求</w:t>
      </w:r>
      <w:proofErr w:type="gramStart"/>
      <w:r>
        <w:rPr>
          <w:rFonts w:hint="eastAsia"/>
        </w:rPr>
        <w:t>101</w:t>
      </w:r>
      <w:proofErr w:type="gramEnd"/>
      <w:r>
        <w:rPr>
          <w:rFonts w:hint="eastAsia"/>
        </w:rPr>
        <w:t>年度</w:t>
      </w:r>
      <w:r w:rsidRPr="00890512">
        <w:rPr>
          <w:rFonts w:hint="eastAsia"/>
        </w:rPr>
        <w:t>「私立大學校院發展研發特色專案計畫</w:t>
      </w:r>
      <w:r w:rsidR="00C47782">
        <w:rPr>
          <w:rFonts w:hint="eastAsia"/>
        </w:rPr>
        <w:t>(下稱私校研發特色計畫)</w:t>
      </w:r>
      <w:r w:rsidRPr="00890512">
        <w:rPr>
          <w:rFonts w:hint="eastAsia"/>
        </w:rPr>
        <w:t>」</w:t>
      </w:r>
      <w:r>
        <w:rPr>
          <w:rFonts w:hint="eastAsia"/>
        </w:rPr>
        <w:t>，東大林教授</w:t>
      </w:r>
      <w:proofErr w:type="gramStart"/>
      <w:r>
        <w:rPr>
          <w:rFonts w:hint="eastAsia"/>
        </w:rPr>
        <w:t>爰</w:t>
      </w:r>
      <w:proofErr w:type="gramEnd"/>
      <w:r>
        <w:rPr>
          <w:rFonts w:hint="eastAsia"/>
        </w:rPr>
        <w:t>提出系爭研究計畫申請案，經原國科會</w:t>
      </w:r>
      <w:proofErr w:type="gramStart"/>
      <w:r>
        <w:rPr>
          <w:rFonts w:hint="eastAsia"/>
        </w:rPr>
        <w:t>採</w:t>
      </w:r>
      <w:proofErr w:type="gramEnd"/>
      <w:r>
        <w:rPr>
          <w:rFonts w:hint="eastAsia"/>
        </w:rPr>
        <w:t>會外3位專家學者初審(平均成績77.7分)及1位專家學者</w:t>
      </w:r>
      <w:proofErr w:type="gramStart"/>
      <w:r>
        <w:rPr>
          <w:rFonts w:hint="eastAsia"/>
        </w:rPr>
        <w:t>複</w:t>
      </w:r>
      <w:proofErr w:type="gramEnd"/>
      <w:r>
        <w:rPr>
          <w:rFonts w:hint="eastAsia"/>
        </w:rPr>
        <w:t>審(78分)後，提請該會同年6月6日私校研發特色計畫</w:t>
      </w:r>
      <w:proofErr w:type="gramStart"/>
      <w:r>
        <w:rPr>
          <w:rFonts w:hint="eastAsia"/>
        </w:rPr>
        <w:t>複</w:t>
      </w:r>
      <w:proofErr w:type="gramEnd"/>
      <w:r>
        <w:rPr>
          <w:rFonts w:hint="eastAsia"/>
        </w:rPr>
        <w:t>審會議審查後獲推薦，</w:t>
      </w:r>
      <w:proofErr w:type="gramStart"/>
      <w:r>
        <w:rPr>
          <w:rFonts w:hint="eastAsia"/>
        </w:rPr>
        <w:t>續經該</w:t>
      </w:r>
      <w:proofErr w:type="gramEnd"/>
      <w:r>
        <w:rPr>
          <w:rFonts w:hint="eastAsia"/>
        </w:rPr>
        <w:t>會於同年月20日召開</w:t>
      </w:r>
      <w:r w:rsidRPr="009B2D25">
        <w:rPr>
          <w:rFonts w:hint="eastAsia"/>
        </w:rPr>
        <w:t>第1843次業務會報</w:t>
      </w:r>
      <w:r>
        <w:rPr>
          <w:rFonts w:hint="eastAsia"/>
        </w:rPr>
        <w:t>審查通過，核定補助3年經費</w:t>
      </w:r>
      <w:r w:rsidRPr="004920FA">
        <w:rPr>
          <w:rFonts w:hint="eastAsia"/>
        </w:rPr>
        <w:t>合計</w:t>
      </w:r>
      <w:r w:rsidRPr="00386267">
        <w:rPr>
          <w:rFonts w:hint="eastAsia"/>
        </w:rPr>
        <w:t>新臺幣(下同)8,044,000元</w:t>
      </w:r>
      <w:r>
        <w:rPr>
          <w:rFonts w:hint="eastAsia"/>
        </w:rPr>
        <w:t>。關於</w:t>
      </w:r>
      <w:r w:rsidRPr="00BF3E66">
        <w:rPr>
          <w:rFonts w:hAnsi="標楷體" w:hint="eastAsia"/>
        </w:rPr>
        <w:t>「</w:t>
      </w:r>
      <w:proofErr w:type="gramStart"/>
      <w:r w:rsidRPr="00E8774F">
        <w:rPr>
          <w:rFonts w:hint="eastAsia"/>
        </w:rPr>
        <w:t>系爭子計畫</w:t>
      </w:r>
      <w:proofErr w:type="gramEnd"/>
      <w:r w:rsidRPr="00E8774F">
        <w:rPr>
          <w:rFonts w:hint="eastAsia"/>
        </w:rPr>
        <w:t>涉有抄襲疑慮，卻通過</w:t>
      </w:r>
      <w:r>
        <w:rPr>
          <w:rFonts w:hint="eastAsia"/>
        </w:rPr>
        <w:t>原國科會</w:t>
      </w:r>
      <w:r w:rsidRPr="00E8774F">
        <w:rPr>
          <w:rFonts w:hint="eastAsia"/>
        </w:rPr>
        <w:t>審查</w:t>
      </w:r>
      <w:r w:rsidRPr="00BF3E66">
        <w:rPr>
          <w:rFonts w:hAnsi="標楷體" w:hint="eastAsia"/>
        </w:rPr>
        <w:t>」等情</w:t>
      </w:r>
      <w:r w:rsidRPr="00E8774F">
        <w:rPr>
          <w:rFonts w:hint="eastAsia"/>
        </w:rPr>
        <w:t>，</w:t>
      </w:r>
      <w:r>
        <w:rPr>
          <w:rFonts w:hint="eastAsia"/>
        </w:rPr>
        <w:t>雖據科技部分別表示略</w:t>
      </w:r>
      <w:proofErr w:type="gramStart"/>
      <w:r>
        <w:rPr>
          <w:rFonts w:hint="eastAsia"/>
        </w:rPr>
        <w:t>以</w:t>
      </w:r>
      <w:proofErr w:type="gramEnd"/>
      <w:r>
        <w:rPr>
          <w:rFonts w:hint="eastAsia"/>
        </w:rPr>
        <w:t>：</w:t>
      </w:r>
      <w:r w:rsidRPr="00BF3E66">
        <w:rPr>
          <w:rFonts w:hAnsi="標楷體" w:hint="eastAsia"/>
        </w:rPr>
        <w:t>「</w:t>
      </w:r>
      <w:r>
        <w:rPr>
          <w:rFonts w:hAnsi="標楷體" w:hint="eastAsia"/>
        </w:rPr>
        <w:t>本</w:t>
      </w:r>
      <w:r>
        <w:rPr>
          <w:rFonts w:hint="eastAsia"/>
        </w:rPr>
        <w:t>部審查研究計畫申請案時，會先就申請人資格進行確認，如符合申請人資格則進入專業審查。經查侯教授所提計畫構想書(</w:t>
      </w:r>
      <w:r w:rsidR="00461A1B">
        <w:rPr>
          <w:rFonts w:hint="eastAsia"/>
        </w:rPr>
        <w:t>系</w:t>
      </w:r>
      <w:proofErr w:type="gramStart"/>
      <w:r w:rsidR="00461A1B">
        <w:rPr>
          <w:rFonts w:hint="eastAsia"/>
        </w:rPr>
        <w:t>爭子計畫</w:t>
      </w:r>
      <w:r>
        <w:rPr>
          <w:rFonts w:hint="eastAsia"/>
        </w:rPr>
        <w:t>疑</w:t>
      </w:r>
      <w:proofErr w:type="gramEnd"/>
      <w:r>
        <w:rPr>
          <w:rFonts w:hint="eastAsia"/>
        </w:rPr>
        <w:t>涉抄襲對象)之計畫名稱及參與計畫人員，與系爭研究計畫並不全然相同，既分屬不同計畫項下之申請案，則該等計畫依其學術內涵分別送請各該領域之專業審查委員進行評審作業，</w:t>
      </w:r>
      <w:proofErr w:type="gramStart"/>
      <w:r>
        <w:rPr>
          <w:rFonts w:hint="eastAsia"/>
        </w:rPr>
        <w:t>該部如僅</w:t>
      </w:r>
      <w:proofErr w:type="gramEnd"/>
      <w:r>
        <w:rPr>
          <w:rFonts w:hint="eastAsia"/>
        </w:rPr>
        <w:t>就計畫名稱或參與計畫人員，實難判斷有計畫書雷同之情事</w:t>
      </w:r>
      <w:r w:rsidRPr="00BF3E66">
        <w:rPr>
          <w:rFonts w:hAnsi="標楷體" w:hint="eastAsia"/>
        </w:rPr>
        <w:t>」</w:t>
      </w:r>
      <w:r w:rsidR="00664812">
        <w:rPr>
          <w:rFonts w:hAnsi="標楷體" w:hint="eastAsia"/>
        </w:rPr>
        <w:t>、</w:t>
      </w:r>
      <w:r w:rsidRPr="00BF3E66">
        <w:rPr>
          <w:rFonts w:hAnsi="標楷體" w:hint="eastAsia"/>
        </w:rPr>
        <w:t>「</w:t>
      </w:r>
      <w:r>
        <w:rPr>
          <w:rFonts w:hint="eastAsia"/>
        </w:rPr>
        <w:t>申請人於提出計畫申請時必須簽署聲明書聲明：</w:t>
      </w:r>
      <w:r w:rsidRPr="00BF3E66">
        <w:rPr>
          <w:rFonts w:hAnsi="標楷體" w:hint="eastAsia"/>
        </w:rPr>
        <w:t>『</w:t>
      </w:r>
      <w:r>
        <w:rPr>
          <w:rFonts w:hint="eastAsia"/>
        </w:rPr>
        <w:t>研究計畫申請補助之內容，並未向</w:t>
      </w:r>
      <w:proofErr w:type="gramStart"/>
      <w:r>
        <w:rPr>
          <w:rFonts w:hint="eastAsia"/>
        </w:rPr>
        <w:t>科技部或其他</w:t>
      </w:r>
      <w:proofErr w:type="gramEnd"/>
      <w:r w:rsidR="00113E9B">
        <w:rPr>
          <w:rFonts w:hint="eastAsia"/>
        </w:rPr>
        <w:t>機構重複申請補助，如有</w:t>
      </w:r>
      <w:proofErr w:type="gramStart"/>
      <w:r w:rsidR="00113E9B">
        <w:rPr>
          <w:rFonts w:hint="eastAsia"/>
        </w:rPr>
        <w:t>不</w:t>
      </w:r>
      <w:proofErr w:type="gramEnd"/>
      <w:r w:rsidR="00113E9B">
        <w:rPr>
          <w:rFonts w:hint="eastAsia"/>
        </w:rPr>
        <w:t>實情事，本人願負一切責任。特此聲明，以資</w:t>
      </w:r>
      <w:r>
        <w:rPr>
          <w:rFonts w:hint="eastAsia"/>
        </w:rPr>
        <w:t>為憑</w:t>
      </w:r>
      <w:r w:rsidRPr="00BF3E66">
        <w:rPr>
          <w:rFonts w:hAnsi="標楷體" w:hint="eastAsia"/>
        </w:rPr>
        <w:t>』</w:t>
      </w:r>
      <w:r>
        <w:rPr>
          <w:rFonts w:hint="eastAsia"/>
        </w:rPr>
        <w:t>。</w:t>
      </w:r>
      <w:proofErr w:type="gramStart"/>
      <w:r>
        <w:rPr>
          <w:rFonts w:hint="eastAsia"/>
        </w:rPr>
        <w:t>爰</w:t>
      </w:r>
      <w:proofErr w:type="gramEnd"/>
      <w:r>
        <w:rPr>
          <w:rFonts w:hint="eastAsia"/>
        </w:rPr>
        <w:t>此，</w:t>
      </w:r>
      <w:r w:rsidR="00E2454B">
        <w:rPr>
          <w:rFonts w:hint="eastAsia"/>
        </w:rPr>
        <w:t>本</w:t>
      </w:r>
      <w:r>
        <w:rPr>
          <w:rFonts w:hint="eastAsia"/>
        </w:rPr>
        <w:t>部對於各項研究計畫之補助申請案，皆依規定之審查程序，就計畫內容是否符合本部所規劃推動之任務導向重點研究項目進行專業學術審查，經審查通過者即可獲得核定補助研究計畫經費，</w:t>
      </w:r>
      <w:r w:rsidRPr="00877EFD">
        <w:rPr>
          <w:rFonts w:hint="eastAsia"/>
        </w:rPr>
        <w:t>並無主動於計畫申請補助階段，及就計畫名稱或參與計畫人員進行計畫內容是否違反學術倫理行為進行比對或查核</w:t>
      </w:r>
      <w:r w:rsidRPr="00BF3E66">
        <w:rPr>
          <w:rFonts w:hAnsi="標楷體" w:hint="eastAsia"/>
        </w:rPr>
        <w:t>」云云。</w:t>
      </w:r>
      <w:proofErr w:type="gramStart"/>
      <w:r>
        <w:rPr>
          <w:rFonts w:hint="eastAsia"/>
        </w:rPr>
        <w:t>惟查</w:t>
      </w:r>
      <w:proofErr w:type="gramEnd"/>
      <w:r>
        <w:rPr>
          <w:rFonts w:hint="eastAsia"/>
        </w:rPr>
        <w:t>，</w:t>
      </w:r>
      <w:proofErr w:type="gramStart"/>
      <w:r>
        <w:rPr>
          <w:rFonts w:hint="eastAsia"/>
        </w:rPr>
        <w:t>科技部所稱</w:t>
      </w:r>
      <w:proofErr w:type="gramEnd"/>
      <w:r>
        <w:rPr>
          <w:rFonts w:hint="eastAsia"/>
        </w:rPr>
        <w:t>專業審查委員，以系爭研究計畫為例，負責初審</w:t>
      </w:r>
      <w:r w:rsidRPr="005B6D3F">
        <w:rPr>
          <w:rFonts w:hint="eastAsia"/>
        </w:rPr>
        <w:t>及</w:t>
      </w:r>
      <w:proofErr w:type="gramStart"/>
      <w:r>
        <w:rPr>
          <w:rFonts w:hint="eastAsia"/>
        </w:rPr>
        <w:t>複</w:t>
      </w:r>
      <w:proofErr w:type="gramEnd"/>
      <w:r w:rsidRPr="005B6D3F">
        <w:rPr>
          <w:rFonts w:hint="eastAsia"/>
        </w:rPr>
        <w:t>審</w:t>
      </w:r>
      <w:r>
        <w:rPr>
          <w:rFonts w:hint="eastAsia"/>
        </w:rPr>
        <w:t>之專家學者分別</w:t>
      </w:r>
      <w:r w:rsidR="006171C3">
        <w:rPr>
          <w:rFonts w:hint="eastAsia"/>
        </w:rPr>
        <w:t>僅</w:t>
      </w:r>
      <w:r>
        <w:rPr>
          <w:rFonts w:hint="eastAsia"/>
        </w:rPr>
        <w:t>3位及1位，縱後續尚須提交該部</w:t>
      </w:r>
      <w:proofErr w:type="gramStart"/>
      <w:r>
        <w:rPr>
          <w:rFonts w:hint="eastAsia"/>
        </w:rPr>
        <w:t>複</w:t>
      </w:r>
      <w:proofErr w:type="gramEnd"/>
      <w:r w:rsidRPr="00747A87">
        <w:rPr>
          <w:rFonts w:hint="eastAsia"/>
        </w:rPr>
        <w:t>審會議</w:t>
      </w:r>
      <w:r>
        <w:rPr>
          <w:rFonts w:hint="eastAsia"/>
        </w:rPr>
        <w:t>及</w:t>
      </w:r>
      <w:r w:rsidRPr="00747A87">
        <w:rPr>
          <w:rFonts w:hint="eastAsia"/>
        </w:rPr>
        <w:t>業務會報</w:t>
      </w:r>
      <w:r>
        <w:rPr>
          <w:rFonts w:hint="eastAsia"/>
        </w:rPr>
        <w:t>，然該等會議皆多按前揭專家學者意見照單全收，顯流於形式，亦即</w:t>
      </w:r>
      <w:proofErr w:type="gramStart"/>
      <w:r>
        <w:rPr>
          <w:rFonts w:hint="eastAsia"/>
        </w:rPr>
        <w:t>不</w:t>
      </w:r>
      <w:proofErr w:type="gramEnd"/>
      <w:r>
        <w:rPr>
          <w:rFonts w:hint="eastAsia"/>
        </w:rPr>
        <w:t>無由</w:t>
      </w:r>
      <w:proofErr w:type="gramStart"/>
      <w:r>
        <w:rPr>
          <w:rFonts w:hint="eastAsia"/>
        </w:rPr>
        <w:t>該部所稱</w:t>
      </w:r>
      <w:proofErr w:type="gramEnd"/>
      <w:r>
        <w:rPr>
          <w:rFonts w:hint="eastAsia"/>
        </w:rPr>
        <w:t>之專家學者決定國家研究經費補助與否</w:t>
      </w:r>
      <w:r w:rsidR="00113E9B">
        <w:rPr>
          <w:rFonts w:hint="eastAsia"/>
        </w:rPr>
        <w:t>之嫌</w:t>
      </w:r>
      <w:r>
        <w:rPr>
          <w:rFonts w:hint="eastAsia"/>
        </w:rPr>
        <w:t>，倘該等專家學者專業不足或未盡超然、中立、嚴謹與公正，</w:t>
      </w:r>
      <w:proofErr w:type="gramStart"/>
      <w:r>
        <w:rPr>
          <w:rFonts w:hint="eastAsia"/>
        </w:rPr>
        <w:t>該部又缺乏</w:t>
      </w:r>
      <w:proofErr w:type="gramEnd"/>
      <w:r>
        <w:rPr>
          <w:rFonts w:hint="eastAsia"/>
        </w:rPr>
        <w:t>主動查核、複核或抽檢機制，則該部將國家研究倫理及研究</w:t>
      </w:r>
      <w:r w:rsidR="00386267">
        <w:rPr>
          <w:rFonts w:hint="eastAsia"/>
        </w:rPr>
        <w:t>計畫審查</w:t>
      </w:r>
      <w:r>
        <w:rPr>
          <w:rFonts w:hint="eastAsia"/>
        </w:rPr>
        <w:t>公信力</w:t>
      </w:r>
      <w:r w:rsidR="00113E9B">
        <w:rPr>
          <w:rFonts w:hint="eastAsia"/>
        </w:rPr>
        <w:t>付託</w:t>
      </w:r>
      <w:r w:rsidRPr="00BF3E66">
        <w:rPr>
          <w:rFonts w:hAnsi="標楷體" w:hint="eastAsia"/>
        </w:rPr>
        <w:t>於該等</w:t>
      </w:r>
      <w:r>
        <w:rPr>
          <w:rFonts w:hint="eastAsia"/>
        </w:rPr>
        <w:t>專業審查委員把關及申請人自律之舉，</w:t>
      </w:r>
      <w:r w:rsidRPr="00356099">
        <w:rPr>
          <w:rFonts w:hint="eastAsia"/>
        </w:rPr>
        <w:t>無異坐</w:t>
      </w:r>
      <w:r w:rsidR="00877EFD" w:rsidRPr="00356099">
        <w:rPr>
          <w:rFonts w:hint="eastAsia"/>
        </w:rPr>
        <w:t>視少數</w:t>
      </w:r>
      <w:r w:rsidR="00113E9B" w:rsidRPr="00356099">
        <w:rPr>
          <w:rFonts w:hint="eastAsia"/>
        </w:rPr>
        <w:t>欠缺自律能力之</w:t>
      </w:r>
      <w:r w:rsidRPr="00356099">
        <w:rPr>
          <w:rFonts w:hint="eastAsia"/>
        </w:rPr>
        <w:t>學術研究人員</w:t>
      </w:r>
      <w:r w:rsidR="00877EFD" w:rsidRPr="00356099">
        <w:rPr>
          <w:rFonts w:hint="eastAsia"/>
        </w:rPr>
        <w:t>有</w:t>
      </w:r>
      <w:r w:rsidRPr="00356099">
        <w:rPr>
          <w:rFonts w:hint="eastAsia"/>
        </w:rPr>
        <w:t>違規</w:t>
      </w:r>
      <w:r w:rsidR="006624C6">
        <w:rPr>
          <w:rFonts w:hint="eastAsia"/>
        </w:rPr>
        <w:t>可乘</w:t>
      </w:r>
      <w:r w:rsidR="00877EFD" w:rsidRPr="00356099">
        <w:rPr>
          <w:rFonts w:hint="eastAsia"/>
        </w:rPr>
        <w:t>之機</w:t>
      </w:r>
      <w:r w:rsidR="006171C3">
        <w:rPr>
          <w:rFonts w:hint="eastAsia"/>
        </w:rPr>
        <w:t>，亦即</w:t>
      </w:r>
      <w:r w:rsidR="00B224A9">
        <w:rPr>
          <w:rFonts w:hint="eastAsia"/>
        </w:rPr>
        <w:t>吳君</w:t>
      </w:r>
      <w:r w:rsidR="006171C3">
        <w:rPr>
          <w:rFonts w:hint="eastAsia"/>
        </w:rPr>
        <w:t>如</w:t>
      </w:r>
      <w:r w:rsidR="006171C3" w:rsidRPr="008473AF">
        <w:rPr>
          <w:rFonts w:hint="eastAsia"/>
        </w:rPr>
        <w:t>未向該部檢舉</w:t>
      </w:r>
      <w:proofErr w:type="gramStart"/>
      <w:r w:rsidR="00461A1B">
        <w:rPr>
          <w:rFonts w:hint="eastAsia"/>
        </w:rPr>
        <w:t>系爭子計畫</w:t>
      </w:r>
      <w:proofErr w:type="gramEnd"/>
      <w:r w:rsidR="006171C3" w:rsidRPr="008473AF">
        <w:rPr>
          <w:rFonts w:hint="eastAsia"/>
        </w:rPr>
        <w:t>，該部</w:t>
      </w:r>
      <w:proofErr w:type="gramStart"/>
      <w:r w:rsidR="006171C3" w:rsidRPr="008473AF">
        <w:rPr>
          <w:rFonts w:hint="eastAsia"/>
        </w:rPr>
        <w:t>迄今恐</w:t>
      </w:r>
      <w:r w:rsidR="006171C3">
        <w:rPr>
          <w:rFonts w:hint="eastAsia"/>
        </w:rPr>
        <w:t>猶</w:t>
      </w:r>
      <w:r w:rsidR="00A4580B">
        <w:rPr>
          <w:rFonts w:hint="eastAsia"/>
        </w:rPr>
        <w:t>難</w:t>
      </w:r>
      <w:proofErr w:type="gramEnd"/>
      <w:r w:rsidR="00A4580B">
        <w:rPr>
          <w:rFonts w:hint="eastAsia"/>
        </w:rPr>
        <w:t>察覺系爭</w:t>
      </w:r>
      <w:r w:rsidR="006171C3" w:rsidRPr="008473AF">
        <w:rPr>
          <w:rFonts w:hint="eastAsia"/>
        </w:rPr>
        <w:t>違反學術倫理情事</w:t>
      </w:r>
      <w:r>
        <w:rPr>
          <w:rFonts w:hint="eastAsia"/>
        </w:rPr>
        <w:t>，</w:t>
      </w:r>
      <w:proofErr w:type="gramStart"/>
      <w:r>
        <w:rPr>
          <w:rFonts w:hint="eastAsia"/>
        </w:rPr>
        <w:t>凸</w:t>
      </w:r>
      <w:proofErr w:type="gramEnd"/>
      <w:r>
        <w:rPr>
          <w:rFonts w:hint="eastAsia"/>
        </w:rPr>
        <w:t>顯</w:t>
      </w:r>
      <w:r w:rsidRPr="00BF3E66">
        <w:rPr>
          <w:rFonts w:hAnsi="標楷體" w:hint="eastAsia"/>
        </w:rPr>
        <w:t>科技部現行針對研究計畫申請案件有否違反學術倫理情事，主動</w:t>
      </w:r>
      <w:proofErr w:type="gramStart"/>
      <w:r w:rsidRPr="00BF3E66">
        <w:rPr>
          <w:rFonts w:hAnsi="標楷體" w:hint="eastAsia"/>
        </w:rPr>
        <w:t>勾</w:t>
      </w:r>
      <w:proofErr w:type="gramEnd"/>
      <w:r w:rsidRPr="00BF3E66">
        <w:rPr>
          <w:rFonts w:hAnsi="標楷體" w:hint="eastAsia"/>
        </w:rPr>
        <w:t>稽查核機制盡付闕如</w:t>
      </w:r>
      <w:r w:rsidR="006171C3">
        <w:rPr>
          <w:rFonts w:hAnsi="標楷體" w:hint="eastAsia"/>
        </w:rPr>
        <w:t>之不</w:t>
      </w:r>
      <w:r w:rsidR="006171C3" w:rsidRPr="005817EE">
        <w:rPr>
          <w:rFonts w:hAnsi="標楷體" w:hint="eastAsia"/>
        </w:rPr>
        <w:t>當。</w:t>
      </w:r>
      <w:bookmarkEnd w:id="62"/>
    </w:p>
    <w:p w:rsidR="00C31A8C" w:rsidRDefault="00B1509D" w:rsidP="00B1509D">
      <w:pPr>
        <w:pStyle w:val="3"/>
      </w:pPr>
      <w:bookmarkStart w:id="63" w:name="_Toc487563329"/>
      <w:r w:rsidRPr="009B5BCD">
        <w:rPr>
          <w:rFonts w:hint="eastAsia"/>
        </w:rPr>
        <w:t>復查，</w:t>
      </w:r>
      <w:proofErr w:type="gramStart"/>
      <w:r w:rsidR="00461A1B" w:rsidRPr="009B5BCD">
        <w:rPr>
          <w:rFonts w:hint="eastAsia"/>
        </w:rPr>
        <w:t>系爭子計畫</w:t>
      </w:r>
      <w:proofErr w:type="gramEnd"/>
      <w:r w:rsidRPr="009B5BCD">
        <w:rPr>
          <w:rFonts w:hint="eastAsia"/>
        </w:rPr>
        <w:t>涉有抄襲嫌疑之主持人</w:t>
      </w:r>
      <w:proofErr w:type="gramStart"/>
      <w:r w:rsidRPr="009B5BCD">
        <w:rPr>
          <w:rFonts w:hint="eastAsia"/>
        </w:rPr>
        <w:t>─</w:t>
      </w:r>
      <w:proofErr w:type="gramEnd"/>
      <w:r w:rsidRPr="009B5BCD">
        <w:rPr>
          <w:rFonts w:hint="eastAsia"/>
        </w:rPr>
        <w:t>周教授，學歷為國內公立大學經營管理所博士，研究專長及授課課程為人力資源管理</w:t>
      </w:r>
      <w:r w:rsidR="00050283" w:rsidRPr="009B5BCD">
        <w:rPr>
          <w:rFonts w:hint="eastAsia"/>
        </w:rPr>
        <w:t>、問題分析與決策</w:t>
      </w:r>
      <w:r w:rsidRPr="009B5BCD">
        <w:rPr>
          <w:rFonts w:hint="eastAsia"/>
        </w:rPr>
        <w:t>、服務管理、企業與社會</w:t>
      </w:r>
      <w:r w:rsidR="00050283" w:rsidRPr="009B5BCD">
        <w:rPr>
          <w:rFonts w:hint="eastAsia"/>
        </w:rPr>
        <w:t>、績效評估與管理</w:t>
      </w:r>
      <w:r w:rsidRPr="009B5BCD">
        <w:rPr>
          <w:rFonts w:hint="eastAsia"/>
        </w:rPr>
        <w:t>、人力資源管理、性別友善空間、醫務管理</w:t>
      </w:r>
      <w:r w:rsidRPr="005817EE">
        <w:rPr>
          <w:rFonts w:hint="eastAsia"/>
        </w:rPr>
        <w:t>、漸進式退休，</w:t>
      </w:r>
      <w:proofErr w:type="gramStart"/>
      <w:r w:rsidRPr="005817EE">
        <w:rPr>
          <w:rFonts w:hint="eastAsia"/>
        </w:rPr>
        <w:t>明顯悉與</w:t>
      </w:r>
      <w:r w:rsidR="00461A1B">
        <w:rPr>
          <w:rFonts w:hint="eastAsia"/>
        </w:rPr>
        <w:t>系爭子</w:t>
      </w:r>
      <w:proofErr w:type="gramEnd"/>
      <w:r w:rsidR="00461A1B">
        <w:rPr>
          <w:rFonts w:hint="eastAsia"/>
        </w:rPr>
        <w:t>計畫</w:t>
      </w:r>
      <w:r w:rsidRPr="005817EE">
        <w:rPr>
          <w:rFonts w:hint="eastAsia"/>
        </w:rPr>
        <w:t>所需之</w:t>
      </w:r>
      <w:r w:rsidRPr="009B5BCD">
        <w:rPr>
          <w:rFonts w:hint="eastAsia"/>
        </w:rPr>
        <w:t>「</w:t>
      </w:r>
      <w:r w:rsidRPr="005817EE">
        <w:rPr>
          <w:rFonts w:hint="eastAsia"/>
        </w:rPr>
        <w:t>生態環保、景觀、生命科學、生態調查與評估、生態指標建立、水土資源管理、</w:t>
      </w:r>
      <w:proofErr w:type="gramStart"/>
      <w:r w:rsidRPr="005817EE">
        <w:rPr>
          <w:rFonts w:hint="eastAsia"/>
        </w:rPr>
        <w:t>碳通量</w:t>
      </w:r>
      <w:proofErr w:type="gramEnd"/>
      <w:r w:rsidRPr="005817EE">
        <w:rPr>
          <w:rFonts w:hint="eastAsia"/>
        </w:rPr>
        <w:t>與足跡、綠色生態旅遊</w:t>
      </w:r>
      <w:r w:rsidRPr="009B5BCD">
        <w:rPr>
          <w:rFonts w:hint="eastAsia"/>
        </w:rPr>
        <w:t>」</w:t>
      </w:r>
      <w:r w:rsidRPr="005817EE">
        <w:rPr>
          <w:rFonts w:hint="eastAsia"/>
        </w:rPr>
        <w:t>等專業領域無涉，卻擔任主持人一職，適任資格顯有疑慮，雖據科技部表示：</w:t>
      </w:r>
      <w:r w:rsidRPr="009B5BCD">
        <w:rPr>
          <w:rFonts w:hint="eastAsia"/>
        </w:rPr>
        <w:t>「本案計畫經送初審3位委員及</w:t>
      </w:r>
      <w:proofErr w:type="gramStart"/>
      <w:r w:rsidRPr="009B5BCD">
        <w:rPr>
          <w:rFonts w:hint="eastAsia"/>
        </w:rPr>
        <w:t>複</w:t>
      </w:r>
      <w:proofErr w:type="gramEnd"/>
      <w:r w:rsidRPr="009B5BCD">
        <w:rPr>
          <w:rFonts w:hint="eastAsia"/>
        </w:rPr>
        <w:t>審委員進行學術專業審查，其審查</w:t>
      </w:r>
      <w:proofErr w:type="gramStart"/>
      <w:r w:rsidRPr="009B5BCD">
        <w:rPr>
          <w:rFonts w:hint="eastAsia"/>
        </w:rPr>
        <w:t>意見摘述如下</w:t>
      </w:r>
      <w:proofErr w:type="gramEnd"/>
      <w:r w:rsidRPr="009B5BCD">
        <w:rPr>
          <w:rFonts w:hint="eastAsia"/>
        </w:rPr>
        <w:t>：…</w:t>
      </w:r>
      <w:proofErr w:type="gramStart"/>
      <w:r w:rsidRPr="009B5BCD">
        <w:rPr>
          <w:rFonts w:hint="eastAsia"/>
        </w:rPr>
        <w:t>…</w:t>
      </w:r>
      <w:proofErr w:type="gramEnd"/>
      <w:r w:rsidRPr="009B5BCD">
        <w:rPr>
          <w:rFonts w:hint="eastAsia"/>
        </w:rPr>
        <w:t>各子計畫之主持人近</w:t>
      </w:r>
      <w:proofErr w:type="gramStart"/>
      <w:r w:rsidRPr="009B5BCD">
        <w:rPr>
          <w:rFonts w:hint="eastAsia"/>
        </w:rPr>
        <w:t>5年均有持續性</w:t>
      </w:r>
      <w:proofErr w:type="gramEnd"/>
      <w:r w:rsidRPr="009B5BCD">
        <w:rPr>
          <w:rFonts w:hint="eastAsia"/>
        </w:rPr>
        <w:t>之研究發表，雖未全部直接與本計畫相關，惟其研究成果之質與</w:t>
      </w:r>
      <w:proofErr w:type="gramStart"/>
      <w:r w:rsidRPr="009B5BCD">
        <w:rPr>
          <w:rFonts w:hint="eastAsia"/>
        </w:rPr>
        <w:t>量均屬優良</w:t>
      </w:r>
      <w:proofErr w:type="gramEnd"/>
      <w:r w:rsidRPr="009B5BCD">
        <w:rPr>
          <w:rFonts w:hint="eastAsia"/>
        </w:rPr>
        <w:t>。</w:t>
      </w:r>
      <w:r w:rsidR="00C86B7E" w:rsidRPr="009B5BCD">
        <w:rPr>
          <w:rFonts w:hint="eastAsia"/>
        </w:rPr>
        <w:t>…</w:t>
      </w:r>
      <w:proofErr w:type="gramStart"/>
      <w:r w:rsidR="00C86B7E" w:rsidRPr="009B5BCD">
        <w:rPr>
          <w:rFonts w:hint="eastAsia"/>
        </w:rPr>
        <w:t>…</w:t>
      </w:r>
      <w:proofErr w:type="gramEnd"/>
      <w:r w:rsidRPr="009B5BCD">
        <w:rPr>
          <w:rFonts w:hint="eastAsia"/>
        </w:rPr>
        <w:t>本計畫主持人以及子計畫主持人近年發表之研究論文質與</w:t>
      </w:r>
      <w:proofErr w:type="gramStart"/>
      <w:r w:rsidRPr="009B5BCD">
        <w:rPr>
          <w:rFonts w:hint="eastAsia"/>
        </w:rPr>
        <w:t>量均佳</w:t>
      </w:r>
      <w:proofErr w:type="gramEnd"/>
      <w:r w:rsidRPr="009B5BCD">
        <w:rPr>
          <w:rFonts w:hint="eastAsia"/>
        </w:rPr>
        <w:t>，且學術背景與研究專長，適宜且可勝任本計畫之執行。…</w:t>
      </w:r>
      <w:proofErr w:type="gramStart"/>
      <w:r w:rsidRPr="009B5BCD">
        <w:rPr>
          <w:rFonts w:hint="eastAsia"/>
        </w:rPr>
        <w:t>…</w:t>
      </w:r>
      <w:proofErr w:type="gramEnd"/>
      <w:r w:rsidRPr="009B5BCD">
        <w:rPr>
          <w:rFonts w:hint="eastAsia"/>
        </w:rPr>
        <w:t>本部基於尊重學術研究之專業判斷及審查決定，</w:t>
      </w:r>
      <w:proofErr w:type="gramStart"/>
      <w:r w:rsidRPr="009B5BCD">
        <w:rPr>
          <w:rFonts w:hint="eastAsia"/>
        </w:rPr>
        <w:t>爰</w:t>
      </w:r>
      <w:proofErr w:type="gramEnd"/>
      <w:r w:rsidRPr="009B5BCD">
        <w:rPr>
          <w:rFonts w:hint="eastAsia"/>
        </w:rPr>
        <w:t>予同意核定該項研究計畫。」</w:t>
      </w:r>
      <w:r w:rsidRPr="00B83605">
        <w:rPr>
          <w:rFonts w:hint="eastAsia"/>
        </w:rPr>
        <w:t>云云，</w:t>
      </w:r>
      <w:proofErr w:type="gramStart"/>
      <w:r>
        <w:rPr>
          <w:rFonts w:hint="eastAsia"/>
        </w:rPr>
        <w:t>該部係將</w:t>
      </w:r>
      <w:proofErr w:type="gramEnd"/>
      <w:r>
        <w:rPr>
          <w:rFonts w:hint="eastAsia"/>
        </w:rPr>
        <w:t>研究計畫主持人資格之審查把關</w:t>
      </w:r>
      <w:r w:rsidR="00113E9B">
        <w:rPr>
          <w:rFonts w:hint="eastAsia"/>
        </w:rPr>
        <w:t>委</w:t>
      </w:r>
      <w:r>
        <w:rPr>
          <w:rFonts w:hint="eastAsia"/>
        </w:rPr>
        <w:t>由</w:t>
      </w:r>
      <w:r w:rsidRPr="009B5BCD">
        <w:rPr>
          <w:rFonts w:hint="eastAsia"/>
        </w:rPr>
        <w:t>該等</w:t>
      </w:r>
      <w:r>
        <w:rPr>
          <w:rFonts w:hint="eastAsia"/>
        </w:rPr>
        <w:t>專業審查委員負責，與上述該部將國家研究倫理及研究</w:t>
      </w:r>
      <w:r w:rsidR="00386267">
        <w:rPr>
          <w:rFonts w:hint="eastAsia"/>
        </w:rPr>
        <w:t>計畫審查</w:t>
      </w:r>
      <w:r>
        <w:rPr>
          <w:rFonts w:hint="eastAsia"/>
        </w:rPr>
        <w:t>公信力</w:t>
      </w:r>
      <w:r w:rsidR="00113E9B">
        <w:rPr>
          <w:rFonts w:hint="eastAsia"/>
        </w:rPr>
        <w:t>付託</w:t>
      </w:r>
      <w:r w:rsidRPr="009B5BCD">
        <w:rPr>
          <w:rFonts w:hint="eastAsia"/>
        </w:rPr>
        <w:t>於該等</w:t>
      </w:r>
      <w:r>
        <w:rPr>
          <w:rFonts w:hint="eastAsia"/>
        </w:rPr>
        <w:t>專業審查委員把關及申請人自律之舉，</w:t>
      </w:r>
      <w:proofErr w:type="gramStart"/>
      <w:r>
        <w:rPr>
          <w:rFonts w:hint="eastAsia"/>
        </w:rPr>
        <w:t>說詞如出一轍</w:t>
      </w:r>
      <w:proofErr w:type="gramEnd"/>
      <w:r>
        <w:rPr>
          <w:rFonts w:hint="eastAsia"/>
        </w:rPr>
        <w:t>。然而，一般人由周教授學歷、</w:t>
      </w:r>
      <w:r w:rsidRPr="007C2E36">
        <w:rPr>
          <w:rFonts w:hint="eastAsia"/>
        </w:rPr>
        <w:t>研究專長及授課課程</w:t>
      </w:r>
      <w:r>
        <w:rPr>
          <w:rFonts w:hint="eastAsia"/>
        </w:rPr>
        <w:t>，即可輕易判斷與</w:t>
      </w:r>
      <w:proofErr w:type="gramStart"/>
      <w:r w:rsidR="00461A1B">
        <w:rPr>
          <w:rFonts w:hint="eastAsia"/>
        </w:rPr>
        <w:t>系爭子計畫</w:t>
      </w:r>
      <w:proofErr w:type="gramEnd"/>
      <w:r w:rsidRPr="00C504A5">
        <w:rPr>
          <w:rFonts w:hint="eastAsia"/>
        </w:rPr>
        <w:t>所需專業領域明顯</w:t>
      </w:r>
      <w:r w:rsidR="00CF65B9" w:rsidRPr="00C504A5">
        <w:rPr>
          <w:rFonts w:hint="eastAsia"/>
        </w:rPr>
        <w:t>不符</w:t>
      </w:r>
      <w:r w:rsidRPr="00C504A5">
        <w:rPr>
          <w:rFonts w:hint="eastAsia"/>
        </w:rPr>
        <w:t>，</w:t>
      </w:r>
      <w:proofErr w:type="gramStart"/>
      <w:r w:rsidRPr="00C504A5">
        <w:rPr>
          <w:rFonts w:hint="eastAsia"/>
        </w:rPr>
        <w:t>縱該部或</w:t>
      </w:r>
      <w:proofErr w:type="gramEnd"/>
      <w:r w:rsidRPr="00C504A5">
        <w:rPr>
          <w:rFonts w:hint="eastAsia"/>
        </w:rPr>
        <w:t>以周教授過往類似研究計畫、論文參與經</w:t>
      </w:r>
      <w:r w:rsidR="00942FCE">
        <w:rPr>
          <w:rFonts w:hint="eastAsia"/>
        </w:rPr>
        <w:t>驗權充之，然</w:t>
      </w:r>
      <w:proofErr w:type="gramStart"/>
      <w:r w:rsidR="00942FCE">
        <w:rPr>
          <w:rFonts w:hint="eastAsia"/>
        </w:rPr>
        <w:t>該部此意圖</w:t>
      </w:r>
      <w:proofErr w:type="gramEnd"/>
      <w:r w:rsidR="00942FCE">
        <w:rPr>
          <w:rFonts w:hint="eastAsia"/>
        </w:rPr>
        <w:t>飾詞</w:t>
      </w:r>
      <w:proofErr w:type="gramStart"/>
      <w:r w:rsidR="00942FCE">
        <w:rPr>
          <w:rFonts w:hint="eastAsia"/>
        </w:rPr>
        <w:t>諉</w:t>
      </w:r>
      <w:proofErr w:type="gramEnd"/>
      <w:r w:rsidR="00942FCE">
        <w:rPr>
          <w:rFonts w:hint="eastAsia"/>
        </w:rPr>
        <w:t>責之舉措，反倒</w:t>
      </w:r>
      <w:proofErr w:type="gramStart"/>
      <w:r w:rsidR="00942FCE">
        <w:rPr>
          <w:rFonts w:hint="eastAsia"/>
        </w:rPr>
        <w:t>凸</w:t>
      </w:r>
      <w:proofErr w:type="gramEnd"/>
      <w:r w:rsidR="00942FCE">
        <w:rPr>
          <w:rFonts w:hint="eastAsia"/>
        </w:rPr>
        <w:t>顯周教授之前參與非其</w:t>
      </w:r>
      <w:r w:rsidRPr="00C504A5">
        <w:rPr>
          <w:rFonts w:hint="eastAsia"/>
        </w:rPr>
        <w:t>專長領域之研究計畫，</w:t>
      </w:r>
      <w:proofErr w:type="gramStart"/>
      <w:r w:rsidRPr="00C504A5">
        <w:rPr>
          <w:rFonts w:hint="eastAsia"/>
        </w:rPr>
        <w:t>又究係</w:t>
      </w:r>
      <w:proofErr w:type="gramEnd"/>
      <w:r w:rsidRPr="00C504A5">
        <w:rPr>
          <w:rFonts w:hint="eastAsia"/>
        </w:rPr>
        <w:t>如何獲審查通過，在</w:t>
      </w:r>
      <w:proofErr w:type="gramStart"/>
      <w:r w:rsidRPr="00C504A5">
        <w:rPr>
          <w:rFonts w:hint="eastAsia"/>
        </w:rPr>
        <w:t>在</w:t>
      </w:r>
      <w:proofErr w:type="gramEnd"/>
      <w:r w:rsidRPr="00C504A5">
        <w:rPr>
          <w:rFonts w:hint="eastAsia"/>
        </w:rPr>
        <w:t>啟人</w:t>
      </w:r>
      <w:proofErr w:type="gramStart"/>
      <w:r w:rsidRPr="00C504A5">
        <w:rPr>
          <w:rFonts w:hint="eastAsia"/>
        </w:rPr>
        <w:t>疑</w:t>
      </w:r>
      <w:proofErr w:type="gramEnd"/>
      <w:r w:rsidRPr="00C504A5">
        <w:rPr>
          <w:rFonts w:hint="eastAsia"/>
        </w:rPr>
        <w:t>竇，足見該</w:t>
      </w:r>
      <w:proofErr w:type="gramStart"/>
      <w:r w:rsidRPr="00C504A5">
        <w:rPr>
          <w:rFonts w:hint="eastAsia"/>
        </w:rPr>
        <w:t>部前揭說詞甚</w:t>
      </w:r>
      <w:proofErr w:type="gramEnd"/>
      <w:r w:rsidRPr="00C504A5">
        <w:rPr>
          <w:rFonts w:hint="eastAsia"/>
        </w:rPr>
        <w:t>難取信</w:t>
      </w:r>
      <w:r w:rsidR="00CF65B9" w:rsidRPr="00C504A5">
        <w:rPr>
          <w:rFonts w:hint="eastAsia"/>
        </w:rPr>
        <w:t>國人</w:t>
      </w:r>
      <w:r w:rsidRPr="00C504A5">
        <w:rPr>
          <w:rFonts w:hint="eastAsia"/>
        </w:rPr>
        <w:t>，</w:t>
      </w:r>
      <w:proofErr w:type="gramStart"/>
      <w:r w:rsidRPr="00C504A5">
        <w:rPr>
          <w:rFonts w:hint="eastAsia"/>
        </w:rPr>
        <w:t>洵</w:t>
      </w:r>
      <w:proofErr w:type="gramEnd"/>
      <w:r w:rsidRPr="00C504A5">
        <w:rPr>
          <w:rFonts w:hint="eastAsia"/>
        </w:rPr>
        <w:t>易招致負面觀感</w:t>
      </w:r>
      <w:r w:rsidR="009B5BCD">
        <w:rPr>
          <w:rFonts w:hint="eastAsia"/>
        </w:rPr>
        <w:t>。</w:t>
      </w:r>
      <w:r w:rsidR="009B5BCD" w:rsidRPr="00877EFD">
        <w:rPr>
          <w:rFonts w:hint="eastAsia"/>
        </w:rPr>
        <w:t>又，主管機關製作之審查意見表等相關制式文書表格，其上所載相關用語、語氣及選項係代表審查委員之意思表示及認定結果，</w:t>
      </w:r>
      <w:proofErr w:type="gramStart"/>
      <w:r w:rsidR="009B5BCD" w:rsidRPr="00877EFD">
        <w:rPr>
          <w:rFonts w:hint="eastAsia"/>
        </w:rPr>
        <w:t>攸關准</w:t>
      </w:r>
      <w:proofErr w:type="gramEnd"/>
      <w:r w:rsidR="009B5BCD" w:rsidRPr="00877EFD">
        <w:rPr>
          <w:rFonts w:hint="eastAsia"/>
        </w:rPr>
        <w:t>駁、違反與否之價值判斷，自應力求清楚與明確，不容模糊空間之存在，以避免事後留予主管機關過大之裁量與解釋權限而</w:t>
      </w:r>
      <w:r w:rsidR="00B92D69" w:rsidRPr="00B92D69">
        <w:rPr>
          <w:rFonts w:hint="eastAsia"/>
        </w:rPr>
        <w:t>有違規可乘</w:t>
      </w:r>
      <w:r w:rsidR="009A04B9">
        <w:rPr>
          <w:rFonts w:hint="eastAsia"/>
        </w:rPr>
        <w:t>之</w:t>
      </w:r>
      <w:r w:rsidR="009B5BCD" w:rsidRPr="00877EFD">
        <w:rPr>
          <w:rFonts w:hint="eastAsia"/>
        </w:rPr>
        <w:t>機。</w:t>
      </w:r>
      <w:proofErr w:type="gramStart"/>
      <w:r w:rsidR="009B5BCD" w:rsidRPr="00877EFD">
        <w:rPr>
          <w:rFonts w:hint="eastAsia"/>
        </w:rPr>
        <w:t>然查</w:t>
      </w:r>
      <w:proofErr w:type="gramEnd"/>
      <w:r w:rsidR="009B5BCD" w:rsidRPr="00877EFD">
        <w:rPr>
          <w:rFonts w:hint="eastAsia"/>
        </w:rPr>
        <w:t>，上述</w:t>
      </w:r>
      <w:proofErr w:type="gramStart"/>
      <w:r w:rsidR="009B5BCD" w:rsidRPr="00877EFD">
        <w:rPr>
          <w:rFonts w:hint="eastAsia"/>
        </w:rPr>
        <w:t>科技部送請3位部外專家</w:t>
      </w:r>
      <w:proofErr w:type="gramEnd"/>
      <w:r w:rsidR="009B5BCD" w:rsidRPr="00877EFD">
        <w:rPr>
          <w:rFonts w:hint="eastAsia"/>
        </w:rPr>
        <w:t>學者進行資料比對</w:t>
      </w:r>
      <w:proofErr w:type="gramStart"/>
      <w:r w:rsidR="009B5BCD" w:rsidRPr="00877EFD">
        <w:rPr>
          <w:rFonts w:hint="eastAsia"/>
        </w:rPr>
        <w:t>後填復之</w:t>
      </w:r>
      <w:proofErr w:type="gramEnd"/>
      <w:r w:rsidR="009B5BCD" w:rsidRPr="00877EFD">
        <w:rPr>
          <w:rFonts w:hint="eastAsia"/>
        </w:rPr>
        <w:t>審查意見表，認定結果竟出現「違反學術倫理之『虞』」等模糊不明確之疑慮選項，肇致該等專家學者縱有足以判定為違反學術倫理之具體事證及心證，卻僅能於</w:t>
      </w:r>
      <w:proofErr w:type="gramStart"/>
      <w:r w:rsidR="009B5BCD" w:rsidRPr="00877EFD">
        <w:rPr>
          <w:rFonts w:hint="eastAsia"/>
        </w:rPr>
        <w:t>該部前揭</w:t>
      </w:r>
      <w:proofErr w:type="gramEnd"/>
      <w:r w:rsidR="009B5BCD" w:rsidRPr="00877EFD">
        <w:rPr>
          <w:rFonts w:hint="eastAsia"/>
        </w:rPr>
        <w:t>表格「之虞」選項屈就勾選而肇生疑慮</w:t>
      </w:r>
      <w:r w:rsidR="009B5BCD" w:rsidRPr="009B5BCD">
        <w:rPr>
          <w:rFonts w:hint="eastAsia"/>
        </w:rPr>
        <w:t>。</w:t>
      </w:r>
      <w:proofErr w:type="gramStart"/>
      <w:r w:rsidR="00C31A8C">
        <w:rPr>
          <w:rFonts w:hint="eastAsia"/>
        </w:rPr>
        <w:t>俱此益</w:t>
      </w:r>
      <w:proofErr w:type="gramEnd"/>
      <w:r w:rsidR="00C31A8C">
        <w:rPr>
          <w:rFonts w:hint="eastAsia"/>
        </w:rPr>
        <w:t>證該部研究計畫及其研究倫理相關審查機制</w:t>
      </w:r>
      <w:r w:rsidRPr="00C504A5">
        <w:rPr>
          <w:rFonts w:hint="eastAsia"/>
        </w:rPr>
        <w:t>顯有重新檢討</w:t>
      </w:r>
      <w:r w:rsidR="00C31A8C">
        <w:rPr>
          <w:rFonts w:hint="eastAsia"/>
        </w:rPr>
        <w:t>改善</w:t>
      </w:r>
      <w:r w:rsidRPr="00C504A5">
        <w:rPr>
          <w:rFonts w:hint="eastAsia"/>
        </w:rPr>
        <w:t>之</w:t>
      </w:r>
      <w:r w:rsidR="00C31A8C">
        <w:rPr>
          <w:rFonts w:hint="eastAsia"/>
        </w:rPr>
        <w:t>必要</w:t>
      </w:r>
      <w:r w:rsidR="00BD5C29">
        <w:rPr>
          <w:rFonts w:hint="eastAsia"/>
        </w:rPr>
        <w:t>性及迫切性</w:t>
      </w:r>
      <w:r w:rsidRPr="00C504A5">
        <w:rPr>
          <w:rFonts w:hint="eastAsia"/>
        </w:rPr>
        <w:t>。</w:t>
      </w:r>
      <w:bookmarkStart w:id="64" w:name="_Toc487563330"/>
      <w:bookmarkEnd w:id="63"/>
    </w:p>
    <w:p w:rsidR="00B1509D" w:rsidRPr="00B821DC" w:rsidRDefault="00525BE3" w:rsidP="00B1509D">
      <w:pPr>
        <w:pStyle w:val="3"/>
      </w:pPr>
      <w:r>
        <w:rPr>
          <w:rFonts w:hint="eastAsia"/>
        </w:rPr>
        <w:t>綜上，</w:t>
      </w:r>
      <w:proofErr w:type="gramStart"/>
      <w:r>
        <w:rPr>
          <w:rFonts w:hint="eastAsia"/>
        </w:rPr>
        <w:t>系爭子計畫</w:t>
      </w:r>
      <w:proofErr w:type="gramEnd"/>
      <w:r w:rsidRPr="002065B1">
        <w:rPr>
          <w:rFonts w:hint="eastAsia"/>
        </w:rPr>
        <w:t>涉有抄襲，且主持人之學歷及專長亦有適格疑慮，卻通過科技部審查而獲取國家大量經費補助，致影響國家資源分配之公正性，惟</w:t>
      </w:r>
      <w:proofErr w:type="gramStart"/>
      <w:r w:rsidRPr="002065B1">
        <w:rPr>
          <w:rFonts w:hint="eastAsia"/>
        </w:rPr>
        <w:t>該部迄未能</w:t>
      </w:r>
      <w:proofErr w:type="gramEnd"/>
      <w:r w:rsidRPr="002065B1">
        <w:rPr>
          <w:rFonts w:hint="eastAsia"/>
        </w:rPr>
        <w:t>切實檢討正視，主動</w:t>
      </w:r>
      <w:proofErr w:type="gramStart"/>
      <w:r w:rsidRPr="002065B1">
        <w:rPr>
          <w:rFonts w:hint="eastAsia"/>
        </w:rPr>
        <w:t>勾</w:t>
      </w:r>
      <w:proofErr w:type="gramEnd"/>
      <w:r w:rsidRPr="002065B1">
        <w:rPr>
          <w:rFonts w:hint="eastAsia"/>
        </w:rPr>
        <w:t>稽查核機制盡付闕如，將國家研究倫理及計畫審查公信力</w:t>
      </w:r>
      <w:r>
        <w:rPr>
          <w:rFonts w:hint="eastAsia"/>
        </w:rPr>
        <w:t>付託</w:t>
      </w:r>
      <w:r w:rsidRPr="002065B1">
        <w:rPr>
          <w:rFonts w:hint="eastAsia"/>
        </w:rPr>
        <w:t>於專家學者之把關及申請人之自律，</w:t>
      </w:r>
      <w:r w:rsidR="00877EFD" w:rsidRPr="00356099">
        <w:rPr>
          <w:rFonts w:hint="eastAsia"/>
        </w:rPr>
        <w:t>無異坐視少數欠缺自律能力之學術研究人員有違規</w:t>
      </w:r>
      <w:r w:rsidR="006624C6">
        <w:rPr>
          <w:rFonts w:hint="eastAsia"/>
        </w:rPr>
        <w:t>可乘</w:t>
      </w:r>
      <w:r w:rsidR="00877EFD" w:rsidRPr="00356099">
        <w:rPr>
          <w:rFonts w:hint="eastAsia"/>
        </w:rPr>
        <w:t>之機</w:t>
      </w:r>
      <w:r>
        <w:rPr>
          <w:rFonts w:hint="eastAsia"/>
        </w:rPr>
        <w:t>，</w:t>
      </w:r>
      <w:proofErr w:type="gramStart"/>
      <w:r>
        <w:rPr>
          <w:rFonts w:hint="eastAsia"/>
        </w:rPr>
        <w:t>凸</w:t>
      </w:r>
      <w:proofErr w:type="gramEnd"/>
      <w:r>
        <w:rPr>
          <w:rFonts w:hint="eastAsia"/>
        </w:rPr>
        <w:t>顯該部研究計畫審查機制未</w:t>
      </w:r>
      <w:proofErr w:type="gramStart"/>
      <w:r>
        <w:rPr>
          <w:rFonts w:hint="eastAsia"/>
        </w:rPr>
        <w:t>臻健全，</w:t>
      </w:r>
      <w:proofErr w:type="gramEnd"/>
      <w:r>
        <w:rPr>
          <w:rFonts w:hint="eastAsia"/>
        </w:rPr>
        <w:t>亟應檢討改善，以求周妥。</w:t>
      </w:r>
      <w:bookmarkEnd w:id="64"/>
    </w:p>
    <w:p w:rsidR="00A076E5" w:rsidRPr="003A7B98" w:rsidRDefault="00733666" w:rsidP="003A7B98">
      <w:pPr>
        <w:pStyle w:val="2"/>
        <w:rPr>
          <w:b/>
        </w:rPr>
      </w:pPr>
      <w:bookmarkStart w:id="65" w:name="_Toc487563331"/>
      <w:r>
        <w:rPr>
          <w:rFonts w:hint="eastAsia"/>
          <w:b/>
        </w:rPr>
        <w:t>科技部</w:t>
      </w:r>
      <w:r w:rsidR="00CB21C2">
        <w:rPr>
          <w:rFonts w:hint="eastAsia"/>
          <w:b/>
        </w:rPr>
        <w:t>針對</w:t>
      </w:r>
      <w:proofErr w:type="gramStart"/>
      <w:r w:rsidR="00461A1B">
        <w:rPr>
          <w:rFonts w:hint="eastAsia"/>
          <w:b/>
        </w:rPr>
        <w:t>系爭子計畫</w:t>
      </w:r>
      <w:proofErr w:type="gramEnd"/>
      <w:r w:rsidR="00CB21C2">
        <w:rPr>
          <w:rFonts w:hint="eastAsia"/>
          <w:b/>
        </w:rPr>
        <w:t>涉有違反</w:t>
      </w:r>
      <w:r w:rsidR="00CB21C2" w:rsidRPr="003A7B98">
        <w:rPr>
          <w:rFonts w:hint="eastAsia"/>
          <w:b/>
        </w:rPr>
        <w:t>學術倫理</w:t>
      </w:r>
      <w:r w:rsidR="00CB21C2">
        <w:rPr>
          <w:rFonts w:hint="eastAsia"/>
          <w:b/>
        </w:rPr>
        <w:t>案，</w:t>
      </w:r>
      <w:r>
        <w:rPr>
          <w:rFonts w:hint="eastAsia"/>
          <w:b/>
        </w:rPr>
        <w:t>既早於</w:t>
      </w:r>
      <w:r w:rsidRPr="003A7B98">
        <w:rPr>
          <w:rFonts w:hint="eastAsia"/>
          <w:b/>
        </w:rPr>
        <w:t>105年8月23日</w:t>
      </w:r>
      <w:r>
        <w:rPr>
          <w:rFonts w:hint="eastAsia"/>
          <w:b/>
        </w:rPr>
        <w:t>召開之</w:t>
      </w:r>
      <w:r w:rsidRPr="003A7B98">
        <w:rPr>
          <w:rFonts w:hint="eastAsia"/>
          <w:b/>
        </w:rPr>
        <w:t>第2次初審會議</w:t>
      </w:r>
      <w:r w:rsidR="004C6900" w:rsidRPr="003A7B98">
        <w:rPr>
          <w:rFonts w:hint="eastAsia"/>
          <w:b/>
        </w:rPr>
        <w:t>即</w:t>
      </w:r>
      <w:r w:rsidR="004207CC">
        <w:rPr>
          <w:rFonts w:hint="eastAsia"/>
          <w:b/>
        </w:rPr>
        <w:t>決議</w:t>
      </w:r>
      <w:r w:rsidR="004C6900" w:rsidRPr="003A7B98">
        <w:rPr>
          <w:rFonts w:hint="eastAsia"/>
          <w:b/>
        </w:rPr>
        <w:t>發函提醒</w:t>
      </w:r>
      <w:r w:rsidR="009E65FB">
        <w:rPr>
          <w:rFonts w:hint="eastAsia"/>
          <w:b/>
        </w:rPr>
        <w:t>、</w:t>
      </w:r>
      <w:r w:rsidR="006C3E59">
        <w:rPr>
          <w:rFonts w:hint="eastAsia"/>
          <w:b/>
        </w:rPr>
        <w:t>告誡相關當事人</w:t>
      </w:r>
      <w:r w:rsidR="003A7B98" w:rsidRPr="003A7B98">
        <w:rPr>
          <w:rFonts w:hint="eastAsia"/>
          <w:b/>
        </w:rPr>
        <w:t>，</w:t>
      </w:r>
      <w:r w:rsidR="006C3E59">
        <w:rPr>
          <w:rFonts w:hint="eastAsia"/>
          <w:b/>
        </w:rPr>
        <w:t>卻</w:t>
      </w:r>
      <w:r w:rsidR="00507837">
        <w:rPr>
          <w:rFonts w:hint="eastAsia"/>
          <w:b/>
        </w:rPr>
        <w:t>遲延</w:t>
      </w:r>
      <w:r w:rsidR="003A7B98" w:rsidRPr="003A7B98">
        <w:rPr>
          <w:rFonts w:hint="eastAsia"/>
          <w:b/>
        </w:rPr>
        <w:t>近4個月，</w:t>
      </w:r>
      <w:proofErr w:type="gramStart"/>
      <w:r w:rsidR="003A7B98" w:rsidRPr="003A7B98">
        <w:rPr>
          <w:rFonts w:hint="eastAsia"/>
          <w:b/>
        </w:rPr>
        <w:t>迨</w:t>
      </w:r>
      <w:proofErr w:type="gramEnd"/>
      <w:r w:rsidR="003A7B98" w:rsidRPr="003A7B98">
        <w:rPr>
          <w:rFonts w:hint="eastAsia"/>
          <w:b/>
        </w:rPr>
        <w:t>同年12月14日始</w:t>
      </w:r>
      <w:r w:rsidR="00850373">
        <w:rPr>
          <w:rFonts w:hint="eastAsia"/>
          <w:b/>
        </w:rPr>
        <w:t>為之</w:t>
      </w:r>
      <w:r w:rsidR="0044482B">
        <w:rPr>
          <w:rFonts w:hint="eastAsia"/>
          <w:b/>
        </w:rPr>
        <w:t>，</w:t>
      </w:r>
      <w:r w:rsidR="00C1254F">
        <w:rPr>
          <w:rFonts w:hint="eastAsia"/>
          <w:b/>
        </w:rPr>
        <w:t>行事延宕與怠慢，核</w:t>
      </w:r>
      <w:r w:rsidR="003A7B98">
        <w:rPr>
          <w:rFonts w:hint="eastAsia"/>
          <w:b/>
        </w:rPr>
        <w:t>有欠當</w:t>
      </w:r>
      <w:r w:rsidR="00985CCA" w:rsidRPr="003A7B98">
        <w:rPr>
          <w:rFonts w:hint="eastAsia"/>
          <w:b/>
        </w:rPr>
        <w:t>：</w:t>
      </w:r>
      <w:bookmarkEnd w:id="65"/>
    </w:p>
    <w:p w:rsidR="003A7B98" w:rsidRDefault="00884627" w:rsidP="0072778F">
      <w:pPr>
        <w:pStyle w:val="3"/>
      </w:pPr>
      <w:bookmarkStart w:id="66" w:name="_Toc487563332"/>
      <w:r>
        <w:rPr>
          <w:rFonts w:hint="eastAsia"/>
        </w:rPr>
        <w:t>按</w:t>
      </w:r>
      <w:r w:rsidR="00366AE8">
        <w:rPr>
          <w:rFonts w:hint="eastAsia"/>
        </w:rPr>
        <w:t>行政</w:t>
      </w:r>
      <w:r w:rsidR="00F438F8">
        <w:rPr>
          <w:rFonts w:hint="eastAsia"/>
        </w:rPr>
        <w:t>機關各</w:t>
      </w:r>
      <w:r w:rsidRPr="00884627">
        <w:rPr>
          <w:rFonts w:hint="eastAsia"/>
        </w:rPr>
        <w:t>層級人員應積極掌握文</w:t>
      </w:r>
      <w:r w:rsidR="00F438F8">
        <w:rPr>
          <w:rFonts w:hint="eastAsia"/>
        </w:rPr>
        <w:t>書</w:t>
      </w:r>
      <w:r w:rsidRPr="00884627">
        <w:rPr>
          <w:rFonts w:hint="eastAsia"/>
        </w:rPr>
        <w:t>處理品質及時效，</w:t>
      </w:r>
      <w:r w:rsidR="00F438F8">
        <w:rPr>
          <w:rFonts w:hint="eastAsia"/>
        </w:rPr>
        <w:t>針對其</w:t>
      </w:r>
      <w:r w:rsidR="00F438F8" w:rsidRPr="00F438F8">
        <w:rPr>
          <w:rFonts w:hint="eastAsia"/>
        </w:rPr>
        <w:t>流程</w:t>
      </w:r>
      <w:r w:rsidR="00F438F8">
        <w:rPr>
          <w:rFonts w:hint="eastAsia"/>
        </w:rPr>
        <w:t>實施</w:t>
      </w:r>
      <w:r w:rsidR="00F438F8" w:rsidRPr="00F438F8">
        <w:rPr>
          <w:rFonts w:hint="eastAsia"/>
        </w:rPr>
        <w:t>全程性、全面性</w:t>
      </w:r>
      <w:r w:rsidR="00F438F8">
        <w:rPr>
          <w:rFonts w:hint="eastAsia"/>
        </w:rPr>
        <w:t>管理，</w:t>
      </w:r>
      <w:r w:rsidR="00937901" w:rsidRPr="00937901">
        <w:rPr>
          <w:rFonts w:hint="eastAsia"/>
        </w:rPr>
        <w:t>單位主管</w:t>
      </w:r>
      <w:r w:rsidR="00937901">
        <w:rPr>
          <w:rFonts w:hint="eastAsia"/>
        </w:rPr>
        <w:t>更</w:t>
      </w:r>
      <w:r w:rsidR="00937901" w:rsidRPr="00937901">
        <w:rPr>
          <w:rFonts w:hint="eastAsia"/>
        </w:rPr>
        <w:t>應督促單位成員，依規定辦結</w:t>
      </w:r>
      <w:r w:rsidR="00937901">
        <w:rPr>
          <w:rFonts w:hint="eastAsia"/>
        </w:rPr>
        <w:t>，</w:t>
      </w:r>
      <w:r w:rsidR="004F36C5" w:rsidRPr="004F36C5">
        <w:rPr>
          <w:rFonts w:hint="eastAsia"/>
        </w:rPr>
        <w:t>行政院</w:t>
      </w:r>
      <w:r w:rsidR="00366AE8">
        <w:rPr>
          <w:rFonts w:hint="eastAsia"/>
        </w:rPr>
        <w:t>分別以104年4月28日院</w:t>
      </w:r>
      <w:proofErr w:type="gramStart"/>
      <w:r w:rsidR="00366AE8">
        <w:rPr>
          <w:rFonts w:hint="eastAsia"/>
        </w:rPr>
        <w:t>臺綜字</w:t>
      </w:r>
      <w:proofErr w:type="gramEnd"/>
      <w:r w:rsidR="00366AE8">
        <w:rPr>
          <w:rFonts w:hint="eastAsia"/>
        </w:rPr>
        <w:t>第1040130453號、</w:t>
      </w:r>
      <w:r w:rsidR="004F36C5">
        <w:rPr>
          <w:rFonts w:hint="eastAsia"/>
        </w:rPr>
        <w:t>103年5月1日</w:t>
      </w:r>
      <w:proofErr w:type="gramStart"/>
      <w:r w:rsidR="004F36C5">
        <w:rPr>
          <w:rFonts w:hint="eastAsia"/>
        </w:rPr>
        <w:t>院授發檔</w:t>
      </w:r>
      <w:proofErr w:type="gramEnd"/>
      <w:r w:rsidR="00780EA4">
        <w:rPr>
          <w:rFonts w:hint="eastAsia"/>
        </w:rPr>
        <w:t>(</w:t>
      </w:r>
      <w:r w:rsidR="004F36C5">
        <w:rPr>
          <w:rFonts w:hint="eastAsia"/>
        </w:rPr>
        <w:t>企</w:t>
      </w:r>
      <w:r w:rsidR="00780EA4">
        <w:rPr>
          <w:rFonts w:hint="eastAsia"/>
        </w:rPr>
        <w:t>)</w:t>
      </w:r>
      <w:r w:rsidR="004F36C5">
        <w:rPr>
          <w:rFonts w:hint="eastAsia"/>
        </w:rPr>
        <w:t>字第1030011143號</w:t>
      </w:r>
      <w:r w:rsidR="00366AE8">
        <w:rPr>
          <w:rFonts w:hint="eastAsia"/>
        </w:rPr>
        <w:t>等</w:t>
      </w:r>
      <w:r w:rsidR="004F36C5">
        <w:rPr>
          <w:rFonts w:hint="eastAsia"/>
        </w:rPr>
        <w:t>函修正發布之</w:t>
      </w:r>
      <w:r w:rsidR="00366AE8">
        <w:rPr>
          <w:rFonts w:hint="eastAsia"/>
        </w:rPr>
        <w:t>文書處理手冊、</w:t>
      </w:r>
      <w:r w:rsidR="004F36C5">
        <w:rPr>
          <w:rFonts w:hint="eastAsia"/>
        </w:rPr>
        <w:t>文書流程管理作業規範</w:t>
      </w:r>
      <w:r w:rsidR="00366AE8">
        <w:rPr>
          <w:rFonts w:hint="eastAsia"/>
        </w:rPr>
        <w:t>，以</w:t>
      </w:r>
      <w:r w:rsidR="004F36C5">
        <w:rPr>
          <w:rFonts w:hint="eastAsia"/>
        </w:rPr>
        <w:t>及</w:t>
      </w:r>
      <w:proofErr w:type="gramStart"/>
      <w:r w:rsidR="00937901" w:rsidRPr="00937901">
        <w:rPr>
          <w:rFonts w:hint="eastAsia"/>
        </w:rPr>
        <w:t>科技部</w:t>
      </w:r>
      <w:r w:rsidR="00366AE8">
        <w:rPr>
          <w:rFonts w:hint="eastAsia"/>
        </w:rPr>
        <w:t>以</w:t>
      </w:r>
      <w:r w:rsidR="00776663">
        <w:rPr>
          <w:rFonts w:hint="eastAsia"/>
        </w:rPr>
        <w:t>103</w:t>
      </w:r>
      <w:r w:rsidR="0072778F">
        <w:rPr>
          <w:rFonts w:hint="eastAsia"/>
        </w:rPr>
        <w:t>年</w:t>
      </w:r>
      <w:r w:rsidR="00776663">
        <w:rPr>
          <w:rFonts w:hint="eastAsia"/>
        </w:rPr>
        <w:t>12</w:t>
      </w:r>
      <w:r w:rsidR="0072778F">
        <w:rPr>
          <w:rFonts w:hint="eastAsia"/>
        </w:rPr>
        <w:t>月</w:t>
      </w:r>
      <w:r w:rsidR="00776663">
        <w:rPr>
          <w:rFonts w:hint="eastAsia"/>
        </w:rPr>
        <w:t>24</w:t>
      </w:r>
      <w:r w:rsidR="0072778F">
        <w:rPr>
          <w:rFonts w:hint="eastAsia"/>
        </w:rPr>
        <w:t>日科部秘字</w:t>
      </w:r>
      <w:proofErr w:type="gramEnd"/>
      <w:r w:rsidR="0072778F">
        <w:rPr>
          <w:rFonts w:hint="eastAsia"/>
        </w:rPr>
        <w:t>第1030090712號函修正</w:t>
      </w:r>
      <w:r w:rsidR="00776663">
        <w:rPr>
          <w:rFonts w:hint="eastAsia"/>
        </w:rPr>
        <w:t>發布之</w:t>
      </w:r>
      <w:r w:rsidR="00937901" w:rsidRPr="00937901">
        <w:rPr>
          <w:rFonts w:hint="eastAsia"/>
        </w:rPr>
        <w:t>文書處理作業要點</w:t>
      </w:r>
      <w:r w:rsidR="002717E1">
        <w:rPr>
          <w:rFonts w:hint="eastAsia"/>
        </w:rPr>
        <w:t>等相關規定，至為明確。</w:t>
      </w:r>
      <w:bookmarkEnd w:id="66"/>
    </w:p>
    <w:p w:rsidR="00B821DC" w:rsidRPr="007D2A95" w:rsidRDefault="003A7B98" w:rsidP="00F05E5F">
      <w:pPr>
        <w:pStyle w:val="3"/>
        <w:rPr>
          <w:shd w:val="pct15" w:color="auto" w:fill="FFFFFF"/>
        </w:rPr>
      </w:pPr>
      <w:bookmarkStart w:id="67" w:name="_Toc487563333"/>
      <w:r w:rsidRPr="004839D9">
        <w:rPr>
          <w:rFonts w:hint="eastAsia"/>
        </w:rPr>
        <w:t>經查，</w:t>
      </w:r>
      <w:r w:rsidR="00780EA4" w:rsidRPr="004839D9">
        <w:rPr>
          <w:rFonts w:hint="eastAsia"/>
        </w:rPr>
        <w:t>科技部針對</w:t>
      </w:r>
      <w:r w:rsidR="00461A1B">
        <w:rPr>
          <w:rFonts w:hint="eastAsia"/>
        </w:rPr>
        <w:t>系</w:t>
      </w:r>
      <w:proofErr w:type="gramStart"/>
      <w:r w:rsidR="00461A1B">
        <w:rPr>
          <w:rFonts w:hint="eastAsia"/>
        </w:rPr>
        <w:t>爭子計畫</w:t>
      </w:r>
      <w:r w:rsidR="00780EA4" w:rsidRPr="004839D9">
        <w:rPr>
          <w:rFonts w:hint="eastAsia"/>
        </w:rPr>
        <w:t>疑</w:t>
      </w:r>
      <w:proofErr w:type="gramEnd"/>
      <w:r w:rsidR="00780EA4" w:rsidRPr="004839D9">
        <w:rPr>
          <w:rFonts w:hint="eastAsia"/>
        </w:rPr>
        <w:t>涉違反學術倫理</w:t>
      </w:r>
      <w:r w:rsidR="00733666">
        <w:rPr>
          <w:rFonts w:hint="eastAsia"/>
        </w:rPr>
        <w:t>案件</w:t>
      </w:r>
      <w:r w:rsidR="00780EA4" w:rsidRPr="004839D9">
        <w:rPr>
          <w:rFonts w:hint="eastAsia"/>
        </w:rPr>
        <w:t>，</w:t>
      </w:r>
      <w:r w:rsidR="003836E4" w:rsidRPr="004839D9">
        <w:rPr>
          <w:rFonts w:hint="eastAsia"/>
        </w:rPr>
        <w:t>於105年8月23日召開第2次</w:t>
      </w:r>
      <w:r w:rsidR="0046110D" w:rsidRPr="004839D9">
        <w:rPr>
          <w:rFonts w:hint="eastAsia"/>
        </w:rPr>
        <w:t>初</w:t>
      </w:r>
      <w:r w:rsidR="003836E4" w:rsidRPr="004839D9">
        <w:rPr>
          <w:rFonts w:hint="eastAsia"/>
        </w:rPr>
        <w:t>審會議</w:t>
      </w:r>
      <w:r w:rsidR="0046110D" w:rsidRPr="004839D9">
        <w:rPr>
          <w:rFonts w:hint="eastAsia"/>
        </w:rPr>
        <w:t>之</w:t>
      </w:r>
      <w:r w:rsidR="003836E4" w:rsidRPr="004839D9">
        <w:rPr>
          <w:rFonts w:hint="eastAsia"/>
        </w:rPr>
        <w:t>決議略</w:t>
      </w:r>
      <w:proofErr w:type="gramStart"/>
      <w:r w:rsidR="003836E4" w:rsidRPr="004839D9">
        <w:rPr>
          <w:rFonts w:hint="eastAsia"/>
        </w:rPr>
        <w:t>以</w:t>
      </w:r>
      <w:proofErr w:type="gramEnd"/>
      <w:r w:rsidR="003836E4" w:rsidRPr="004839D9">
        <w:rPr>
          <w:rFonts w:hint="eastAsia"/>
        </w:rPr>
        <w:t>：</w:t>
      </w:r>
      <w:r w:rsidR="00C524EC" w:rsidRPr="00B83605">
        <w:rPr>
          <w:rFonts w:hint="eastAsia"/>
        </w:rPr>
        <w:t>「</w:t>
      </w:r>
      <w:r w:rsidR="0046110D" w:rsidRPr="00B83605">
        <w:rPr>
          <w:rFonts w:hint="eastAsia"/>
        </w:rPr>
        <w:t>…</w:t>
      </w:r>
      <w:proofErr w:type="gramStart"/>
      <w:r w:rsidR="0046110D" w:rsidRPr="00B83605">
        <w:rPr>
          <w:rFonts w:hint="eastAsia"/>
        </w:rPr>
        <w:t>…</w:t>
      </w:r>
      <w:proofErr w:type="gramEnd"/>
      <w:r w:rsidR="003836E4" w:rsidRPr="004839D9">
        <w:rPr>
          <w:rFonts w:hint="eastAsia"/>
        </w:rPr>
        <w:t>建議請</w:t>
      </w:r>
      <w:r w:rsidR="000A067A">
        <w:rPr>
          <w:rFonts w:hint="eastAsia"/>
        </w:rPr>
        <w:t>科技部</w:t>
      </w:r>
      <w:proofErr w:type="gramStart"/>
      <w:r w:rsidR="003836E4" w:rsidRPr="004839D9">
        <w:rPr>
          <w:rFonts w:hint="eastAsia"/>
        </w:rPr>
        <w:t>人文司發函</w:t>
      </w:r>
      <w:proofErr w:type="gramEnd"/>
      <w:r w:rsidR="003836E4" w:rsidRPr="004839D9">
        <w:rPr>
          <w:rFonts w:hint="eastAsia"/>
        </w:rPr>
        <w:t>提醒</w:t>
      </w:r>
      <w:r w:rsidR="00C524EC">
        <w:rPr>
          <w:rFonts w:hint="eastAsia"/>
        </w:rPr>
        <w:t>東大</w:t>
      </w:r>
      <w:r w:rsidR="003836E4" w:rsidRPr="004839D9">
        <w:rPr>
          <w:rFonts w:hint="eastAsia"/>
        </w:rPr>
        <w:t>林教授，並另函告誡周教授以示警告。</w:t>
      </w:r>
      <w:r w:rsidR="00C524EC" w:rsidRPr="00B83605">
        <w:rPr>
          <w:rFonts w:hint="eastAsia"/>
        </w:rPr>
        <w:t>」</w:t>
      </w:r>
      <w:proofErr w:type="gramStart"/>
      <w:r w:rsidR="00E104C4" w:rsidRPr="00B83605">
        <w:rPr>
          <w:rFonts w:hint="eastAsia"/>
        </w:rPr>
        <w:t>嗣</w:t>
      </w:r>
      <w:proofErr w:type="gramEnd"/>
      <w:r w:rsidR="00E104C4" w:rsidRPr="00B83605">
        <w:rPr>
          <w:rFonts w:hint="eastAsia"/>
        </w:rPr>
        <w:t>經</w:t>
      </w:r>
      <w:proofErr w:type="gramStart"/>
      <w:r w:rsidR="00780EA4" w:rsidRPr="00B83605">
        <w:rPr>
          <w:rFonts w:hint="eastAsia"/>
        </w:rPr>
        <w:t>該部</w:t>
      </w:r>
      <w:r w:rsidR="00E104C4" w:rsidRPr="00B83605">
        <w:rPr>
          <w:rFonts w:hint="eastAsia"/>
        </w:rPr>
        <w:t>遲至</w:t>
      </w:r>
      <w:proofErr w:type="gramEnd"/>
      <w:r w:rsidR="00E104C4" w:rsidRPr="00B83605">
        <w:rPr>
          <w:rFonts w:hint="eastAsia"/>
        </w:rPr>
        <w:t>同年12月14日始</w:t>
      </w:r>
      <w:r w:rsidR="002A0AFB">
        <w:rPr>
          <w:rFonts w:hint="eastAsia"/>
        </w:rPr>
        <w:t>發</w:t>
      </w:r>
      <w:r w:rsidR="00E104C4" w:rsidRPr="00B83605">
        <w:rPr>
          <w:rFonts w:hint="eastAsia"/>
        </w:rPr>
        <w:t>函林教授及周教授。足證該部</w:t>
      </w:r>
      <w:r w:rsidR="00780EA4" w:rsidRPr="00B83605">
        <w:rPr>
          <w:rFonts w:hint="eastAsia"/>
        </w:rPr>
        <w:t>人文司遲延近4個月，始</w:t>
      </w:r>
      <w:r w:rsidR="00E104C4" w:rsidRPr="00B83605">
        <w:rPr>
          <w:rFonts w:hint="eastAsia"/>
        </w:rPr>
        <w:t>依前開會議決議辦理</w:t>
      </w:r>
      <w:r w:rsidR="000A067A" w:rsidRPr="00B83605">
        <w:rPr>
          <w:rFonts w:hint="eastAsia"/>
        </w:rPr>
        <w:t>。</w:t>
      </w:r>
      <w:r w:rsidR="00E104C4" w:rsidRPr="00877EFD">
        <w:rPr>
          <w:rFonts w:hint="eastAsia"/>
        </w:rPr>
        <w:t>以上</w:t>
      </w:r>
      <w:r w:rsidR="007D2A95" w:rsidRPr="00877EFD">
        <w:rPr>
          <w:rFonts w:hint="eastAsia"/>
        </w:rPr>
        <w:t>復</w:t>
      </w:r>
      <w:proofErr w:type="gramStart"/>
      <w:r w:rsidR="007D2A95" w:rsidRPr="00877EFD">
        <w:rPr>
          <w:rFonts w:hint="eastAsia"/>
        </w:rPr>
        <w:t>觀</w:t>
      </w:r>
      <w:r w:rsidR="00E104C4" w:rsidRPr="00877EFD">
        <w:rPr>
          <w:rFonts w:hint="eastAsia"/>
        </w:rPr>
        <w:t>該部於</w:t>
      </w:r>
      <w:proofErr w:type="gramEnd"/>
      <w:r w:rsidR="00E104C4" w:rsidRPr="00877EFD">
        <w:rPr>
          <w:rFonts w:hint="eastAsia"/>
        </w:rPr>
        <w:t>本院詢問時自承：當時因人員異動、交接的因素，有點疏忽</w:t>
      </w:r>
      <w:r w:rsidR="002263CC" w:rsidRPr="00877EFD">
        <w:rPr>
          <w:rFonts w:hint="eastAsia"/>
        </w:rPr>
        <w:t>…</w:t>
      </w:r>
      <w:proofErr w:type="gramStart"/>
      <w:r w:rsidR="002263CC" w:rsidRPr="00877EFD">
        <w:rPr>
          <w:rFonts w:hint="eastAsia"/>
        </w:rPr>
        <w:t>…</w:t>
      </w:r>
      <w:proofErr w:type="gramEnd"/>
      <w:r w:rsidR="00E104C4" w:rsidRPr="00877EFD">
        <w:rPr>
          <w:rFonts w:hint="eastAsia"/>
        </w:rPr>
        <w:t>等語</w:t>
      </w:r>
      <w:r w:rsidR="007D2A95" w:rsidRPr="00877EFD">
        <w:rPr>
          <w:rFonts w:hint="eastAsia"/>
        </w:rPr>
        <w:t>，</w:t>
      </w:r>
      <w:proofErr w:type="gramStart"/>
      <w:r w:rsidR="007D2A95" w:rsidRPr="00877EFD">
        <w:rPr>
          <w:rFonts w:hint="eastAsia"/>
        </w:rPr>
        <w:t>尤資印證</w:t>
      </w:r>
      <w:proofErr w:type="gramEnd"/>
      <w:r w:rsidR="00E104C4" w:rsidRPr="00877EFD">
        <w:rPr>
          <w:rFonts w:hint="eastAsia"/>
        </w:rPr>
        <w:t>。</w:t>
      </w:r>
      <w:bookmarkEnd w:id="67"/>
    </w:p>
    <w:p w:rsidR="004207CC" w:rsidRPr="004207CC" w:rsidRDefault="004207CC" w:rsidP="0047227E">
      <w:pPr>
        <w:pStyle w:val="3"/>
      </w:pPr>
      <w:bookmarkStart w:id="68" w:name="_Toc487563334"/>
      <w:r>
        <w:rPr>
          <w:rFonts w:hint="eastAsia"/>
        </w:rPr>
        <w:t>綜上，</w:t>
      </w:r>
      <w:r w:rsidR="00461A1B">
        <w:rPr>
          <w:rFonts w:hint="eastAsia"/>
        </w:rPr>
        <w:t>系</w:t>
      </w:r>
      <w:proofErr w:type="gramStart"/>
      <w:r w:rsidR="00461A1B">
        <w:rPr>
          <w:rFonts w:hint="eastAsia"/>
        </w:rPr>
        <w:t>爭子計畫</w:t>
      </w:r>
      <w:r w:rsidR="0047227E" w:rsidRPr="0047227E">
        <w:rPr>
          <w:rFonts w:hint="eastAsia"/>
        </w:rPr>
        <w:t>疑</w:t>
      </w:r>
      <w:proofErr w:type="gramEnd"/>
      <w:r w:rsidR="0047227E" w:rsidRPr="0047227E">
        <w:rPr>
          <w:rFonts w:hint="eastAsia"/>
        </w:rPr>
        <w:t>涉違反學術倫理事件，</w:t>
      </w:r>
      <w:proofErr w:type="gramStart"/>
      <w:r w:rsidR="0047227E" w:rsidRPr="0047227E">
        <w:rPr>
          <w:rFonts w:hint="eastAsia"/>
        </w:rPr>
        <w:t>科技部既早</w:t>
      </w:r>
      <w:proofErr w:type="gramEnd"/>
      <w:r w:rsidR="0047227E" w:rsidRPr="0047227E">
        <w:rPr>
          <w:rFonts w:hint="eastAsia"/>
        </w:rPr>
        <w:t>於105年8月23日召開之第2次初審會議，即決議請</w:t>
      </w:r>
      <w:proofErr w:type="gramStart"/>
      <w:r w:rsidR="0047227E" w:rsidRPr="0047227E">
        <w:rPr>
          <w:rFonts w:hint="eastAsia"/>
        </w:rPr>
        <w:t>該部發函</w:t>
      </w:r>
      <w:proofErr w:type="gramEnd"/>
      <w:r w:rsidR="0047227E" w:rsidRPr="0047227E">
        <w:rPr>
          <w:rFonts w:hint="eastAsia"/>
        </w:rPr>
        <w:t>提醒、告誡相關當事人，</w:t>
      </w:r>
      <w:proofErr w:type="gramStart"/>
      <w:r w:rsidR="0047227E" w:rsidRPr="0047227E">
        <w:rPr>
          <w:rFonts w:hint="eastAsia"/>
        </w:rPr>
        <w:t>該部卻遲延</w:t>
      </w:r>
      <w:proofErr w:type="gramEnd"/>
      <w:r w:rsidR="0047227E" w:rsidRPr="0047227E">
        <w:rPr>
          <w:rFonts w:hint="eastAsia"/>
        </w:rPr>
        <w:t>近4個月，</w:t>
      </w:r>
      <w:proofErr w:type="gramStart"/>
      <w:r w:rsidR="0047227E" w:rsidRPr="0047227E">
        <w:rPr>
          <w:rFonts w:hint="eastAsia"/>
        </w:rPr>
        <w:t>迨</w:t>
      </w:r>
      <w:proofErr w:type="gramEnd"/>
      <w:r w:rsidR="0047227E" w:rsidRPr="0047227E">
        <w:rPr>
          <w:rFonts w:hint="eastAsia"/>
        </w:rPr>
        <w:t>同年12月14日始為之，行事延宕與怠慢，核有欠當</w:t>
      </w:r>
      <w:r w:rsidR="00FF255C">
        <w:rPr>
          <w:rFonts w:hint="eastAsia"/>
        </w:rPr>
        <w:t>。</w:t>
      </w:r>
      <w:bookmarkEnd w:id="68"/>
    </w:p>
    <w:p w:rsidR="00E104C4" w:rsidRPr="0013225D" w:rsidRDefault="00CE64B0" w:rsidP="0013225D">
      <w:pPr>
        <w:pStyle w:val="2"/>
        <w:rPr>
          <w:b/>
        </w:rPr>
      </w:pPr>
      <w:bookmarkStart w:id="69" w:name="_Toc487563335"/>
      <w:r w:rsidRPr="0013225D">
        <w:rPr>
          <w:rFonts w:hint="eastAsia"/>
          <w:b/>
        </w:rPr>
        <w:t>系爭研究計畫總主持人及其子計畫四主持人</w:t>
      </w:r>
      <w:r w:rsidR="00893A09" w:rsidRPr="0013225D">
        <w:rPr>
          <w:rFonts w:hint="eastAsia"/>
          <w:b/>
        </w:rPr>
        <w:t>分別</w:t>
      </w:r>
      <w:r w:rsidR="007917BE" w:rsidRPr="0013225D">
        <w:rPr>
          <w:rFonts w:hint="eastAsia"/>
          <w:b/>
        </w:rPr>
        <w:t>位</w:t>
      </w:r>
      <w:r w:rsidRPr="0013225D">
        <w:rPr>
          <w:rFonts w:hint="eastAsia"/>
          <w:b/>
        </w:rPr>
        <w:t>居</w:t>
      </w:r>
      <w:r w:rsidR="009E65FB" w:rsidRPr="0013225D">
        <w:rPr>
          <w:rFonts w:hint="eastAsia"/>
          <w:b/>
        </w:rPr>
        <w:t>東大教務長及副教務長等重要領導</w:t>
      </w:r>
      <w:r w:rsidR="00CF5605" w:rsidRPr="0013225D">
        <w:rPr>
          <w:rFonts w:hint="eastAsia"/>
          <w:b/>
        </w:rPr>
        <w:t>主管</w:t>
      </w:r>
      <w:r w:rsidR="009E65FB" w:rsidRPr="0013225D">
        <w:rPr>
          <w:rFonts w:hint="eastAsia"/>
          <w:b/>
        </w:rPr>
        <w:t>職</w:t>
      </w:r>
      <w:r w:rsidR="007917BE" w:rsidRPr="0013225D">
        <w:rPr>
          <w:rFonts w:hint="eastAsia"/>
          <w:b/>
        </w:rPr>
        <w:t>務</w:t>
      </w:r>
      <w:r w:rsidR="009E65FB" w:rsidRPr="0013225D">
        <w:rPr>
          <w:rFonts w:hint="eastAsia"/>
          <w:b/>
        </w:rPr>
        <w:t>，相關</w:t>
      </w:r>
      <w:r w:rsidR="00893A09" w:rsidRPr="0013225D">
        <w:rPr>
          <w:rFonts w:hint="eastAsia"/>
          <w:b/>
        </w:rPr>
        <w:t>研究倫理等</w:t>
      </w:r>
      <w:r w:rsidR="009E65FB" w:rsidRPr="0013225D">
        <w:rPr>
          <w:rFonts w:hint="eastAsia"/>
          <w:b/>
        </w:rPr>
        <w:t>操守</w:t>
      </w:r>
      <w:r w:rsidR="00893A09" w:rsidRPr="0013225D">
        <w:rPr>
          <w:rFonts w:hint="eastAsia"/>
          <w:b/>
        </w:rPr>
        <w:t>言行</w:t>
      </w:r>
      <w:r w:rsidR="00134BAD" w:rsidRPr="0013225D">
        <w:rPr>
          <w:rFonts w:hint="eastAsia"/>
          <w:b/>
        </w:rPr>
        <w:t>即</w:t>
      </w:r>
      <w:r w:rsidR="00893A09" w:rsidRPr="0013225D">
        <w:rPr>
          <w:rFonts w:hint="eastAsia"/>
          <w:b/>
        </w:rPr>
        <w:t>應</w:t>
      </w:r>
      <w:r w:rsidRPr="0013225D">
        <w:rPr>
          <w:rFonts w:hint="eastAsia"/>
          <w:b/>
        </w:rPr>
        <w:t>為</w:t>
      </w:r>
      <w:r w:rsidR="007917BE" w:rsidRPr="0013225D">
        <w:rPr>
          <w:rFonts w:hint="eastAsia"/>
          <w:b/>
        </w:rPr>
        <w:t>該校</w:t>
      </w:r>
      <w:r w:rsidRPr="0013225D">
        <w:rPr>
          <w:rFonts w:hint="eastAsia"/>
          <w:b/>
        </w:rPr>
        <w:t>師生</w:t>
      </w:r>
      <w:r w:rsidR="007917BE" w:rsidRPr="0013225D">
        <w:rPr>
          <w:rFonts w:hint="eastAsia"/>
          <w:b/>
        </w:rPr>
        <w:t>之</w:t>
      </w:r>
      <w:r w:rsidRPr="0013225D">
        <w:rPr>
          <w:rFonts w:hint="eastAsia"/>
          <w:b/>
        </w:rPr>
        <w:t>表率，</w:t>
      </w:r>
      <w:r w:rsidR="0013225D" w:rsidRPr="00877EFD">
        <w:rPr>
          <w:rFonts w:hint="eastAsia"/>
          <w:b/>
        </w:rPr>
        <w:t>且該計畫斯時既以東大名義申請，經費亦透過東大轉發</w:t>
      </w:r>
      <w:r w:rsidR="0013225D">
        <w:rPr>
          <w:rFonts w:hint="eastAsia"/>
          <w:b/>
        </w:rPr>
        <w:t>，</w:t>
      </w:r>
      <w:r w:rsidRPr="0013225D">
        <w:rPr>
          <w:rFonts w:hint="eastAsia"/>
          <w:b/>
        </w:rPr>
        <w:t>任何疑似</w:t>
      </w:r>
      <w:r w:rsidR="005046B1" w:rsidRPr="0013225D">
        <w:rPr>
          <w:rFonts w:hint="eastAsia"/>
          <w:b/>
        </w:rPr>
        <w:t>違反規定</w:t>
      </w:r>
      <w:r w:rsidR="009E65FB" w:rsidRPr="0013225D">
        <w:rPr>
          <w:rFonts w:hint="eastAsia"/>
          <w:b/>
        </w:rPr>
        <w:t>情節</w:t>
      </w:r>
      <w:r w:rsidRPr="0013225D">
        <w:rPr>
          <w:rFonts w:hint="eastAsia"/>
          <w:b/>
        </w:rPr>
        <w:t>允由東大校方充分掌握，以為因應，</w:t>
      </w:r>
      <w:r w:rsidR="009E65FB" w:rsidRPr="0013225D">
        <w:rPr>
          <w:rFonts w:hint="eastAsia"/>
          <w:b/>
        </w:rPr>
        <w:t>然</w:t>
      </w:r>
      <w:r w:rsidR="00893A09" w:rsidRPr="0013225D">
        <w:rPr>
          <w:rFonts w:hint="eastAsia"/>
          <w:b/>
        </w:rPr>
        <w:t>科技</w:t>
      </w:r>
      <w:proofErr w:type="gramStart"/>
      <w:r w:rsidR="00893A09" w:rsidRPr="0013225D">
        <w:rPr>
          <w:rFonts w:hint="eastAsia"/>
          <w:b/>
        </w:rPr>
        <w:t>部</w:t>
      </w:r>
      <w:r w:rsidR="009E65FB" w:rsidRPr="0013225D">
        <w:rPr>
          <w:rFonts w:hint="eastAsia"/>
          <w:b/>
        </w:rPr>
        <w:t>於</w:t>
      </w:r>
      <w:r w:rsidR="00893A09" w:rsidRPr="0013225D">
        <w:rPr>
          <w:rFonts w:hint="eastAsia"/>
          <w:b/>
        </w:rPr>
        <w:t>系</w:t>
      </w:r>
      <w:proofErr w:type="gramEnd"/>
      <w:r w:rsidR="00893A09" w:rsidRPr="0013225D">
        <w:rPr>
          <w:rFonts w:hint="eastAsia"/>
          <w:b/>
        </w:rPr>
        <w:t>爭學術倫理案件</w:t>
      </w:r>
      <w:r w:rsidR="009E65FB" w:rsidRPr="0013225D">
        <w:rPr>
          <w:rFonts w:hint="eastAsia"/>
          <w:b/>
        </w:rPr>
        <w:t>調查過程</w:t>
      </w:r>
      <w:proofErr w:type="gramStart"/>
      <w:r w:rsidR="009E65FB" w:rsidRPr="0013225D">
        <w:rPr>
          <w:rFonts w:hint="eastAsia"/>
          <w:b/>
        </w:rPr>
        <w:t>除未</w:t>
      </w:r>
      <w:r w:rsidR="00CF7BE6" w:rsidRPr="0013225D">
        <w:rPr>
          <w:rFonts w:hint="eastAsia"/>
          <w:b/>
        </w:rPr>
        <w:t>責請</w:t>
      </w:r>
      <w:proofErr w:type="gramEnd"/>
      <w:r w:rsidR="009E65FB" w:rsidRPr="0013225D">
        <w:rPr>
          <w:rFonts w:hint="eastAsia"/>
          <w:b/>
        </w:rPr>
        <w:t>東大協助</w:t>
      </w:r>
      <w:r w:rsidR="00CF7BE6" w:rsidRPr="0013225D">
        <w:rPr>
          <w:rFonts w:hint="eastAsia"/>
          <w:b/>
        </w:rPr>
        <w:t>調</w:t>
      </w:r>
      <w:r w:rsidR="009E65FB" w:rsidRPr="0013225D">
        <w:rPr>
          <w:rFonts w:hint="eastAsia"/>
          <w:b/>
        </w:rPr>
        <w:t>查</w:t>
      </w:r>
      <w:r w:rsidR="003D0FCE" w:rsidRPr="0013225D">
        <w:rPr>
          <w:rFonts w:hint="eastAsia"/>
          <w:b/>
        </w:rPr>
        <w:t>外</w:t>
      </w:r>
      <w:r w:rsidR="009E65FB" w:rsidRPr="0013225D">
        <w:rPr>
          <w:rFonts w:hint="eastAsia"/>
          <w:b/>
        </w:rPr>
        <w:t>，</w:t>
      </w:r>
      <w:r w:rsidR="001B03B8" w:rsidRPr="0013225D">
        <w:rPr>
          <w:rFonts w:hint="eastAsia"/>
          <w:b/>
        </w:rPr>
        <w:t>更</w:t>
      </w:r>
      <w:r w:rsidR="009E65FB" w:rsidRPr="0013225D">
        <w:rPr>
          <w:rFonts w:hint="eastAsia"/>
          <w:b/>
        </w:rPr>
        <w:t>未將結果</w:t>
      </w:r>
      <w:r w:rsidR="00CF7BE6" w:rsidRPr="0013225D">
        <w:rPr>
          <w:rFonts w:hint="eastAsia"/>
          <w:b/>
        </w:rPr>
        <w:t>通</w:t>
      </w:r>
      <w:r w:rsidR="009E65FB" w:rsidRPr="0013225D">
        <w:rPr>
          <w:rFonts w:hint="eastAsia"/>
          <w:b/>
        </w:rPr>
        <w:t>知東大，</w:t>
      </w:r>
      <w:proofErr w:type="gramStart"/>
      <w:r w:rsidR="00CA2757" w:rsidRPr="0013225D">
        <w:rPr>
          <w:rFonts w:hint="eastAsia"/>
          <w:b/>
        </w:rPr>
        <w:t>肇致東大</w:t>
      </w:r>
      <w:proofErr w:type="gramEnd"/>
      <w:r w:rsidR="00CA2757" w:rsidRPr="0013225D">
        <w:rPr>
          <w:rFonts w:hint="eastAsia"/>
          <w:b/>
        </w:rPr>
        <w:t>迄今</w:t>
      </w:r>
      <w:r w:rsidR="00D507C2" w:rsidRPr="0013225D">
        <w:rPr>
          <w:rFonts w:hint="eastAsia"/>
          <w:b/>
        </w:rPr>
        <w:t>猶</w:t>
      </w:r>
      <w:r w:rsidR="00CA2757" w:rsidRPr="0013225D">
        <w:rPr>
          <w:rFonts w:hint="eastAsia"/>
          <w:b/>
        </w:rPr>
        <w:t>未針對</w:t>
      </w:r>
      <w:r w:rsidR="00E6736F" w:rsidRPr="0013225D">
        <w:rPr>
          <w:rFonts w:hint="eastAsia"/>
          <w:b/>
        </w:rPr>
        <w:t>該</w:t>
      </w:r>
      <w:r w:rsidR="00833488" w:rsidRPr="0013225D">
        <w:rPr>
          <w:rFonts w:hint="eastAsia"/>
          <w:b/>
        </w:rPr>
        <w:t>子計畫主持人</w:t>
      </w:r>
      <w:r w:rsidR="00CA2757" w:rsidRPr="0013225D">
        <w:rPr>
          <w:rFonts w:hint="eastAsia"/>
          <w:b/>
        </w:rPr>
        <w:t>不當行為</w:t>
      </w:r>
      <w:r w:rsidR="00877EFD" w:rsidRPr="00356099">
        <w:rPr>
          <w:rFonts w:hint="eastAsia"/>
          <w:b/>
        </w:rPr>
        <w:t>有具體檢討因應措施</w:t>
      </w:r>
      <w:r w:rsidR="00CA2757" w:rsidRPr="00877EFD">
        <w:rPr>
          <w:rFonts w:hint="eastAsia"/>
          <w:b/>
        </w:rPr>
        <w:t>，</w:t>
      </w:r>
      <w:r w:rsidR="008C6B27" w:rsidRPr="00877EFD">
        <w:rPr>
          <w:rFonts w:hint="eastAsia"/>
          <w:b/>
        </w:rPr>
        <w:t>難謂</w:t>
      </w:r>
      <w:proofErr w:type="gramStart"/>
      <w:r w:rsidR="008C6B27" w:rsidRPr="00877EFD">
        <w:rPr>
          <w:rFonts w:hint="eastAsia"/>
          <w:b/>
        </w:rPr>
        <w:t>無</w:t>
      </w:r>
      <w:r w:rsidR="0057666A" w:rsidRPr="00877EFD">
        <w:rPr>
          <w:rFonts w:hint="eastAsia"/>
          <w:b/>
        </w:rPr>
        <w:t>飾過</w:t>
      </w:r>
      <w:proofErr w:type="gramEnd"/>
      <w:r w:rsidR="00134BAD" w:rsidRPr="00877EFD">
        <w:rPr>
          <w:rFonts w:hint="eastAsia"/>
          <w:b/>
        </w:rPr>
        <w:t>護短</w:t>
      </w:r>
      <w:r w:rsidR="00D507C2" w:rsidRPr="00877EFD">
        <w:rPr>
          <w:rFonts w:hint="eastAsia"/>
          <w:b/>
        </w:rPr>
        <w:t>之</w:t>
      </w:r>
      <w:r w:rsidR="008C6B27" w:rsidRPr="00877EFD">
        <w:rPr>
          <w:rFonts w:hint="eastAsia"/>
          <w:b/>
        </w:rPr>
        <w:t>訾議</w:t>
      </w:r>
      <w:r w:rsidR="00CA2757" w:rsidRPr="0013225D">
        <w:rPr>
          <w:rFonts w:hint="eastAsia"/>
          <w:b/>
        </w:rPr>
        <w:t>，</w:t>
      </w:r>
      <w:r w:rsidR="001236C6" w:rsidRPr="0013225D">
        <w:rPr>
          <w:rFonts w:hint="eastAsia"/>
          <w:b/>
        </w:rPr>
        <w:t>殊有欠</w:t>
      </w:r>
      <w:r w:rsidR="00315BBB" w:rsidRPr="0013225D">
        <w:rPr>
          <w:rFonts w:hint="eastAsia"/>
          <w:b/>
        </w:rPr>
        <w:t>周</w:t>
      </w:r>
      <w:r w:rsidR="001236C6" w:rsidRPr="0013225D">
        <w:rPr>
          <w:rFonts w:hint="eastAsia"/>
          <w:b/>
        </w:rPr>
        <w:t>妥：</w:t>
      </w:r>
      <w:bookmarkEnd w:id="69"/>
    </w:p>
    <w:p w:rsidR="005046B1" w:rsidRDefault="00350DFC" w:rsidP="004A058B">
      <w:pPr>
        <w:pStyle w:val="3"/>
      </w:pPr>
      <w:bookmarkStart w:id="70" w:name="_Toc487563336"/>
      <w:r>
        <w:rPr>
          <w:rFonts w:hint="eastAsia"/>
        </w:rPr>
        <w:t>按</w:t>
      </w:r>
      <w:r w:rsidR="00F353E0">
        <w:rPr>
          <w:rFonts w:hint="eastAsia"/>
        </w:rPr>
        <w:t>吳君</w:t>
      </w:r>
      <w:r w:rsidR="002438BE">
        <w:rPr>
          <w:rFonts w:hint="eastAsia"/>
        </w:rPr>
        <w:t>檢舉時適用之</w:t>
      </w:r>
      <w:r w:rsidR="00DF2E7D">
        <w:rPr>
          <w:rFonts w:hint="eastAsia"/>
        </w:rPr>
        <w:t>科技</w:t>
      </w:r>
      <w:r>
        <w:rPr>
          <w:rFonts w:hint="eastAsia"/>
        </w:rPr>
        <w:t>部</w:t>
      </w:r>
      <w:r w:rsidR="002438BE">
        <w:rPr>
          <w:rFonts w:hint="eastAsia"/>
        </w:rPr>
        <w:t>審議要點</w:t>
      </w:r>
      <w:r w:rsidR="00060E40">
        <w:rPr>
          <w:rFonts w:hint="eastAsia"/>
        </w:rPr>
        <w:t>第11點、</w:t>
      </w:r>
      <w:r w:rsidR="002438BE">
        <w:rPr>
          <w:rFonts w:hint="eastAsia"/>
        </w:rPr>
        <w:t>第</w:t>
      </w:r>
      <w:r w:rsidR="00F64907">
        <w:rPr>
          <w:rFonts w:hint="eastAsia"/>
        </w:rPr>
        <w:t>13點</w:t>
      </w:r>
      <w:r w:rsidR="00060E40">
        <w:rPr>
          <w:rFonts w:hint="eastAsia"/>
        </w:rPr>
        <w:t>及</w:t>
      </w:r>
      <w:r w:rsidR="00CF03F6">
        <w:rPr>
          <w:rFonts w:hint="eastAsia"/>
        </w:rPr>
        <w:t>第16點分別明定</w:t>
      </w:r>
      <w:r w:rsidR="00890795">
        <w:rPr>
          <w:rFonts w:hint="eastAsia"/>
        </w:rPr>
        <w:t>：</w:t>
      </w:r>
      <w:r w:rsidR="00890795" w:rsidRPr="00890795">
        <w:rPr>
          <w:rFonts w:hint="eastAsia"/>
        </w:rPr>
        <w:t>「違反學術倫理案件之處分，應以書面通知檢舉人、受處分人及其所屬學校或機關(構)，並要求該受處分人所屬學校或機關(構)提出</w:t>
      </w:r>
      <w:r w:rsidR="008713B7">
        <w:rPr>
          <w:rFonts w:hint="eastAsia"/>
        </w:rPr>
        <w:t>說明及檢討改進，並就受處分人違反學術倫理行為之處理情形副知本部</w:t>
      </w:r>
      <w:r w:rsidR="00890795" w:rsidRPr="00890795">
        <w:rPr>
          <w:rFonts w:hint="eastAsia"/>
        </w:rPr>
        <w:t>」</w:t>
      </w:r>
      <w:r w:rsidR="00484344">
        <w:rPr>
          <w:rFonts w:hint="eastAsia"/>
        </w:rPr>
        <w:t>、</w:t>
      </w:r>
      <w:r w:rsidR="00D711E9">
        <w:rPr>
          <w:rFonts w:hint="eastAsia"/>
        </w:rPr>
        <w:t>「</w:t>
      </w:r>
      <w:r w:rsidR="00060E40" w:rsidRPr="00060E40">
        <w:rPr>
          <w:rFonts w:hAnsi="標楷體" w:hint="eastAsia"/>
        </w:rPr>
        <w:t>檢舉案件無確切證據足資認定當事人違反學術倫理時，應將調查結果以書面通知檢舉人，並得視情形分別通知當事人及其所屬學校或機關</w:t>
      </w:r>
      <w:r w:rsidR="00060E40">
        <w:rPr>
          <w:rFonts w:hAnsi="標楷體" w:hint="eastAsia"/>
        </w:rPr>
        <w:t>(</w:t>
      </w:r>
      <w:r w:rsidR="00060E40" w:rsidRPr="00060E40">
        <w:rPr>
          <w:rFonts w:hAnsi="標楷體" w:hint="eastAsia"/>
        </w:rPr>
        <w:t>構</w:t>
      </w:r>
      <w:r w:rsidR="00060E40">
        <w:rPr>
          <w:rFonts w:hAnsi="標楷體" w:hint="eastAsia"/>
        </w:rPr>
        <w:t>)</w:t>
      </w:r>
      <w:r w:rsidR="00D711E9">
        <w:rPr>
          <w:rFonts w:hint="eastAsia"/>
        </w:rPr>
        <w:t>」</w:t>
      </w:r>
      <w:r w:rsidR="00484344">
        <w:rPr>
          <w:rFonts w:hint="eastAsia"/>
        </w:rPr>
        <w:t>、</w:t>
      </w:r>
      <w:r w:rsidR="004A058B">
        <w:rPr>
          <w:rFonts w:hAnsi="標楷體" w:hint="eastAsia"/>
        </w:rPr>
        <w:t>「本部</w:t>
      </w:r>
      <w:r>
        <w:rPr>
          <w:rFonts w:hint="eastAsia"/>
        </w:rPr>
        <w:t>於處理違反學術倫理案件時，除直接調查或處分外，得視需要請當事人所屬學校或機關</w:t>
      </w:r>
      <w:r w:rsidR="005046B1">
        <w:rPr>
          <w:rFonts w:hint="eastAsia"/>
        </w:rPr>
        <w:t>(</w:t>
      </w:r>
      <w:r>
        <w:rPr>
          <w:rFonts w:hint="eastAsia"/>
        </w:rPr>
        <w:t>構</w:t>
      </w:r>
      <w:r w:rsidR="005046B1">
        <w:rPr>
          <w:rFonts w:hint="eastAsia"/>
        </w:rPr>
        <w:t>)</w:t>
      </w:r>
      <w:r>
        <w:rPr>
          <w:rFonts w:hint="eastAsia"/>
        </w:rPr>
        <w:t>協助調查，並將調查結果送交</w:t>
      </w:r>
      <w:r w:rsidR="004A058B">
        <w:rPr>
          <w:rFonts w:hint="eastAsia"/>
        </w:rPr>
        <w:t>本</w:t>
      </w:r>
      <w:r>
        <w:rPr>
          <w:rFonts w:hint="eastAsia"/>
        </w:rPr>
        <w:t>部。</w:t>
      </w:r>
      <w:r w:rsidR="004A058B">
        <w:rPr>
          <w:rFonts w:hAnsi="標楷體" w:hint="eastAsia"/>
        </w:rPr>
        <w:t>…</w:t>
      </w:r>
      <w:proofErr w:type="gramStart"/>
      <w:r w:rsidR="004A058B">
        <w:rPr>
          <w:rFonts w:hAnsi="標楷體" w:hint="eastAsia"/>
        </w:rPr>
        <w:t>…</w:t>
      </w:r>
      <w:proofErr w:type="gramEnd"/>
      <w:r w:rsidR="004A058B">
        <w:rPr>
          <w:rFonts w:hAnsi="標楷體" w:hint="eastAsia"/>
        </w:rPr>
        <w:t>。」是科技部自應依前開各規定</w:t>
      </w:r>
      <w:r w:rsidR="00315BBB">
        <w:rPr>
          <w:rFonts w:hAnsi="標楷體" w:hint="eastAsia"/>
        </w:rPr>
        <w:t>完備</w:t>
      </w:r>
      <w:r w:rsidR="004A058B" w:rsidRPr="00890795">
        <w:rPr>
          <w:rFonts w:hint="eastAsia"/>
        </w:rPr>
        <w:t>學術倫理案件之</w:t>
      </w:r>
      <w:r w:rsidR="004A058B">
        <w:rPr>
          <w:rFonts w:hint="eastAsia"/>
        </w:rPr>
        <w:t>調查</w:t>
      </w:r>
      <w:r w:rsidR="00833488">
        <w:rPr>
          <w:rFonts w:hint="eastAsia"/>
        </w:rPr>
        <w:t>、</w:t>
      </w:r>
      <w:r w:rsidR="004A058B" w:rsidRPr="00890795">
        <w:rPr>
          <w:rFonts w:hint="eastAsia"/>
        </w:rPr>
        <w:t>處</w:t>
      </w:r>
      <w:r w:rsidR="004A058B">
        <w:rPr>
          <w:rFonts w:hint="eastAsia"/>
        </w:rPr>
        <w:t>理</w:t>
      </w:r>
      <w:r w:rsidR="00833488">
        <w:rPr>
          <w:rFonts w:hint="eastAsia"/>
        </w:rPr>
        <w:t>及通知</w:t>
      </w:r>
      <w:r w:rsidR="004A058B">
        <w:rPr>
          <w:rFonts w:hint="eastAsia"/>
        </w:rPr>
        <w:t>程序。</w:t>
      </w:r>
      <w:bookmarkEnd w:id="70"/>
    </w:p>
    <w:p w:rsidR="00CF7BE6" w:rsidRPr="005E3FDE" w:rsidRDefault="004A058B" w:rsidP="00F8131F">
      <w:pPr>
        <w:pStyle w:val="3"/>
        <w:rPr>
          <w:b/>
        </w:rPr>
      </w:pPr>
      <w:bookmarkStart w:id="71" w:name="_Toc487563337"/>
      <w:r>
        <w:rPr>
          <w:rFonts w:hint="eastAsia"/>
        </w:rPr>
        <w:t>經查，</w:t>
      </w:r>
      <w:r w:rsidR="008A47E5" w:rsidRPr="004A058B">
        <w:rPr>
          <w:rFonts w:hint="eastAsia"/>
        </w:rPr>
        <w:t>科技</w:t>
      </w:r>
      <w:proofErr w:type="gramStart"/>
      <w:r w:rsidR="008A47E5" w:rsidRPr="004A058B">
        <w:rPr>
          <w:rFonts w:hint="eastAsia"/>
        </w:rPr>
        <w:t>部於系</w:t>
      </w:r>
      <w:proofErr w:type="gramEnd"/>
      <w:r w:rsidR="008A47E5" w:rsidRPr="004A058B">
        <w:rPr>
          <w:rFonts w:hint="eastAsia"/>
        </w:rPr>
        <w:t>爭學術倫理案件調查過程</w:t>
      </w:r>
      <w:r w:rsidR="0041342B">
        <w:rPr>
          <w:rFonts w:hint="eastAsia"/>
        </w:rPr>
        <w:t>，</w:t>
      </w:r>
      <w:r w:rsidR="008A47E5" w:rsidRPr="004A058B">
        <w:rPr>
          <w:rFonts w:hint="eastAsia"/>
        </w:rPr>
        <w:t>除未依</w:t>
      </w:r>
      <w:r w:rsidR="004B1CF4">
        <w:rPr>
          <w:rFonts w:hint="eastAsia"/>
        </w:rPr>
        <w:t>上</w:t>
      </w:r>
      <w:r w:rsidR="008A47E5">
        <w:rPr>
          <w:rFonts w:hint="eastAsia"/>
        </w:rPr>
        <w:t>開</w:t>
      </w:r>
      <w:r w:rsidR="008A47E5" w:rsidRPr="004A058B">
        <w:rPr>
          <w:rFonts w:hint="eastAsia"/>
        </w:rPr>
        <w:t>規定通知東大協助查明</w:t>
      </w:r>
      <w:r w:rsidR="0041342B">
        <w:rPr>
          <w:rFonts w:hint="eastAsia"/>
        </w:rPr>
        <w:t>外</w:t>
      </w:r>
      <w:r w:rsidR="008A47E5" w:rsidRPr="004A058B">
        <w:rPr>
          <w:rFonts w:hint="eastAsia"/>
        </w:rPr>
        <w:t>，亦未將處理結果告知東大，</w:t>
      </w:r>
      <w:proofErr w:type="gramStart"/>
      <w:r w:rsidR="008A47E5" w:rsidRPr="004A058B">
        <w:rPr>
          <w:rFonts w:hint="eastAsia"/>
        </w:rPr>
        <w:t>肇致東大</w:t>
      </w:r>
      <w:proofErr w:type="gramEnd"/>
      <w:r w:rsidR="008A47E5" w:rsidRPr="004A058B">
        <w:rPr>
          <w:rFonts w:hint="eastAsia"/>
        </w:rPr>
        <w:t>迄今猶未針對周教授不當行為</w:t>
      </w:r>
      <w:r w:rsidR="00E67A9B">
        <w:rPr>
          <w:rFonts w:hint="eastAsia"/>
        </w:rPr>
        <w:t>有所因應措施</w:t>
      </w:r>
      <w:r w:rsidR="00420006">
        <w:rPr>
          <w:rFonts w:hint="eastAsia"/>
        </w:rPr>
        <w:t>，此有該部表示：</w:t>
      </w:r>
      <w:r w:rsidR="00420006" w:rsidRPr="005E3FDE">
        <w:rPr>
          <w:rFonts w:hAnsi="標楷體" w:hint="eastAsia"/>
        </w:rPr>
        <w:t>「本</w:t>
      </w:r>
      <w:r w:rsidR="00420006" w:rsidRPr="00833488">
        <w:rPr>
          <w:rFonts w:hint="eastAsia"/>
        </w:rPr>
        <w:t>部僅取得東大有關本案之學術倫理調查小組會議紀錄，該紀錄係林教授回復說明之附件，就本案涉及違反學術倫理之查處部分，並未與東大有正式公文往返</w:t>
      </w:r>
      <w:r w:rsidR="00420006" w:rsidRPr="005E3FDE">
        <w:rPr>
          <w:rFonts w:hAnsi="標楷體" w:hint="eastAsia"/>
        </w:rPr>
        <w:t>」等語足</w:t>
      </w:r>
      <w:proofErr w:type="gramStart"/>
      <w:r w:rsidR="00420006" w:rsidRPr="005E3FDE">
        <w:rPr>
          <w:rFonts w:hAnsi="標楷體" w:hint="eastAsia"/>
        </w:rPr>
        <w:t>憑</w:t>
      </w:r>
      <w:proofErr w:type="gramEnd"/>
      <w:r w:rsidR="008A47E5">
        <w:rPr>
          <w:rFonts w:hint="eastAsia"/>
        </w:rPr>
        <w:t>。</w:t>
      </w:r>
      <w:r w:rsidR="008A47E5" w:rsidRPr="009C4A01">
        <w:rPr>
          <w:rFonts w:hint="eastAsia"/>
        </w:rPr>
        <w:t>雖</w:t>
      </w:r>
      <w:r w:rsidR="00BB4987" w:rsidRPr="009C4A01">
        <w:rPr>
          <w:rFonts w:hint="eastAsia"/>
        </w:rPr>
        <w:t>該部</w:t>
      </w:r>
      <w:r w:rsidR="008A47E5" w:rsidRPr="005E3FDE">
        <w:rPr>
          <w:rFonts w:hAnsi="標楷體" w:hint="eastAsia"/>
        </w:rPr>
        <w:t>審議要點規定係</w:t>
      </w:r>
      <w:r w:rsidR="00BB4987" w:rsidRPr="005E3FDE">
        <w:rPr>
          <w:rFonts w:hAnsi="標楷體" w:hint="eastAsia"/>
        </w:rPr>
        <w:t>「</w:t>
      </w:r>
      <w:r w:rsidR="008A47E5" w:rsidRPr="005E3FDE">
        <w:rPr>
          <w:rFonts w:hAnsi="標楷體" w:hint="eastAsia"/>
        </w:rPr>
        <w:t>得</w:t>
      </w:r>
      <w:r w:rsidR="00BB4987" w:rsidRPr="005E3FDE">
        <w:rPr>
          <w:rFonts w:hAnsi="標楷體" w:hint="eastAsia"/>
        </w:rPr>
        <w:t>」</w:t>
      </w:r>
      <w:r w:rsidR="00CB21C2" w:rsidRPr="005E3FDE">
        <w:rPr>
          <w:rFonts w:hAnsi="標楷體" w:hint="eastAsia"/>
        </w:rPr>
        <w:t>字</w:t>
      </w:r>
      <w:r w:rsidR="008A47E5" w:rsidRPr="005E3FDE">
        <w:rPr>
          <w:rFonts w:hAnsi="標楷體" w:hint="eastAsia"/>
        </w:rPr>
        <w:t>，</w:t>
      </w:r>
      <w:proofErr w:type="gramStart"/>
      <w:r w:rsidR="00BB4987" w:rsidRPr="005E3FDE">
        <w:rPr>
          <w:rFonts w:hAnsi="標楷體" w:hint="eastAsia"/>
        </w:rPr>
        <w:t>該</w:t>
      </w:r>
      <w:r w:rsidR="00CB21C2" w:rsidRPr="005E3FDE">
        <w:rPr>
          <w:rFonts w:hAnsi="標楷體" w:hint="eastAsia"/>
        </w:rPr>
        <w:t>部有裁</w:t>
      </w:r>
      <w:proofErr w:type="gramEnd"/>
      <w:r w:rsidR="00CB21C2" w:rsidRPr="005E3FDE">
        <w:rPr>
          <w:rFonts w:hAnsi="標楷體" w:hint="eastAsia"/>
        </w:rPr>
        <w:t>量空間</w:t>
      </w:r>
      <w:r w:rsidR="008A47E5" w:rsidRPr="005E3FDE">
        <w:rPr>
          <w:rFonts w:hAnsi="標楷體" w:hint="eastAsia"/>
        </w:rPr>
        <w:t>，</w:t>
      </w:r>
      <w:proofErr w:type="gramStart"/>
      <w:r w:rsidR="00551CEB" w:rsidRPr="005E3FDE">
        <w:rPr>
          <w:rFonts w:hAnsi="標楷體" w:hint="eastAsia"/>
        </w:rPr>
        <w:t>惟查</w:t>
      </w:r>
      <w:r w:rsidRPr="004A058B">
        <w:rPr>
          <w:rFonts w:hint="eastAsia"/>
        </w:rPr>
        <w:t>系</w:t>
      </w:r>
      <w:proofErr w:type="gramEnd"/>
      <w:r w:rsidRPr="004A058B">
        <w:rPr>
          <w:rFonts w:hint="eastAsia"/>
        </w:rPr>
        <w:t>爭研究計畫總主持人</w:t>
      </w:r>
      <w:proofErr w:type="gramStart"/>
      <w:r w:rsidRPr="005E3FDE">
        <w:rPr>
          <w:rFonts w:hAnsi="標楷體" w:hint="eastAsia"/>
        </w:rPr>
        <w:t>─</w:t>
      </w:r>
      <w:proofErr w:type="gramEnd"/>
      <w:r w:rsidRPr="004A058B">
        <w:rPr>
          <w:rFonts w:hint="eastAsia"/>
        </w:rPr>
        <w:t>林教授及其子計畫四主持人</w:t>
      </w:r>
      <w:proofErr w:type="gramStart"/>
      <w:r w:rsidRPr="005E3FDE">
        <w:rPr>
          <w:rFonts w:hAnsi="標楷體" w:hint="eastAsia"/>
        </w:rPr>
        <w:t>─</w:t>
      </w:r>
      <w:proofErr w:type="gramEnd"/>
      <w:r w:rsidRPr="004A058B">
        <w:rPr>
          <w:rFonts w:hint="eastAsia"/>
        </w:rPr>
        <w:t>周教授分別位居東大教務長及副教務長等重要領導</w:t>
      </w:r>
      <w:r w:rsidR="00CF5605">
        <w:rPr>
          <w:rFonts w:hint="eastAsia"/>
        </w:rPr>
        <w:t>主管</w:t>
      </w:r>
      <w:r w:rsidRPr="004A058B">
        <w:rPr>
          <w:rFonts w:hint="eastAsia"/>
        </w:rPr>
        <w:t>職務，</w:t>
      </w:r>
      <w:r w:rsidR="00315BBB">
        <w:rPr>
          <w:rFonts w:hint="eastAsia"/>
        </w:rPr>
        <w:t>既</w:t>
      </w:r>
      <w:r w:rsidR="00887C21">
        <w:rPr>
          <w:rFonts w:hint="eastAsia"/>
        </w:rPr>
        <w:t>負責</w:t>
      </w:r>
      <w:r w:rsidR="00887C21" w:rsidRPr="00887C21">
        <w:rPr>
          <w:rFonts w:hint="eastAsia"/>
        </w:rPr>
        <w:t>統籌</w:t>
      </w:r>
      <w:r w:rsidR="00315BBB">
        <w:rPr>
          <w:rFonts w:hint="eastAsia"/>
        </w:rPr>
        <w:t>、</w:t>
      </w:r>
      <w:r w:rsidR="00887C21" w:rsidRPr="00887C21">
        <w:rPr>
          <w:rFonts w:hint="eastAsia"/>
        </w:rPr>
        <w:t>綜理</w:t>
      </w:r>
      <w:r w:rsidR="00121FF4">
        <w:rPr>
          <w:rFonts w:hint="eastAsia"/>
        </w:rPr>
        <w:t>該</w:t>
      </w:r>
      <w:r w:rsidR="00887C21" w:rsidRPr="00887C21">
        <w:rPr>
          <w:rFonts w:hint="eastAsia"/>
        </w:rPr>
        <w:t>校教</w:t>
      </w:r>
      <w:r w:rsidR="00B43D53">
        <w:rPr>
          <w:rFonts w:hint="eastAsia"/>
        </w:rPr>
        <w:t>學研究</w:t>
      </w:r>
      <w:r w:rsidR="00887C21" w:rsidRPr="00887C21">
        <w:rPr>
          <w:rFonts w:hint="eastAsia"/>
        </w:rPr>
        <w:t>相關業務</w:t>
      </w:r>
      <w:r w:rsidR="00887C21">
        <w:rPr>
          <w:rFonts w:hint="eastAsia"/>
        </w:rPr>
        <w:t>及學術倫理之規範，</w:t>
      </w:r>
      <w:r w:rsidR="00942FCE">
        <w:rPr>
          <w:rFonts w:hint="eastAsia"/>
        </w:rPr>
        <w:t>其</w:t>
      </w:r>
      <w:r>
        <w:rPr>
          <w:rFonts w:hint="eastAsia"/>
        </w:rPr>
        <w:t>等</w:t>
      </w:r>
      <w:r w:rsidRPr="004A058B">
        <w:rPr>
          <w:rFonts w:hint="eastAsia"/>
        </w:rPr>
        <w:t>操守言行</w:t>
      </w:r>
      <w:r w:rsidR="00315BBB">
        <w:rPr>
          <w:rFonts w:hint="eastAsia"/>
        </w:rPr>
        <w:t>及研究倫理之守</w:t>
      </w:r>
      <w:proofErr w:type="gramStart"/>
      <w:r w:rsidR="00315BBB">
        <w:rPr>
          <w:rFonts w:hint="eastAsia"/>
        </w:rPr>
        <w:t>規</w:t>
      </w:r>
      <w:proofErr w:type="gramEnd"/>
      <w:r w:rsidR="00315BBB">
        <w:rPr>
          <w:rFonts w:hint="eastAsia"/>
        </w:rPr>
        <w:t>度自應</w:t>
      </w:r>
      <w:r w:rsidRPr="004A058B">
        <w:rPr>
          <w:rFonts w:hint="eastAsia"/>
        </w:rPr>
        <w:t>為該校</w:t>
      </w:r>
      <w:r w:rsidR="00315BBB">
        <w:rPr>
          <w:rFonts w:hint="eastAsia"/>
        </w:rPr>
        <w:t>全體</w:t>
      </w:r>
      <w:r w:rsidRPr="004A058B">
        <w:rPr>
          <w:rFonts w:hint="eastAsia"/>
        </w:rPr>
        <w:t>師生表率，</w:t>
      </w:r>
      <w:r w:rsidR="0013390D">
        <w:rPr>
          <w:rFonts w:hint="eastAsia"/>
        </w:rPr>
        <w:t>東大校方</w:t>
      </w:r>
      <w:r w:rsidR="007D7DF1">
        <w:rPr>
          <w:rFonts w:hint="eastAsia"/>
        </w:rPr>
        <w:t>理</w:t>
      </w:r>
      <w:r w:rsidR="00315BBB">
        <w:rPr>
          <w:rFonts w:hint="eastAsia"/>
        </w:rPr>
        <w:t>應</w:t>
      </w:r>
      <w:r>
        <w:rPr>
          <w:rFonts w:hint="eastAsia"/>
        </w:rPr>
        <w:t>採</w:t>
      </w:r>
      <w:r w:rsidR="00315BBB">
        <w:rPr>
          <w:rFonts w:hint="eastAsia"/>
        </w:rPr>
        <w:t>取最高</w:t>
      </w:r>
      <w:r>
        <w:rPr>
          <w:rFonts w:hint="eastAsia"/>
        </w:rPr>
        <w:t>標準審視，</w:t>
      </w:r>
      <w:proofErr w:type="gramStart"/>
      <w:r w:rsidR="00913C67" w:rsidRPr="00877EFD">
        <w:rPr>
          <w:rFonts w:hint="eastAsia"/>
        </w:rPr>
        <w:t>且</w:t>
      </w:r>
      <w:r w:rsidR="00827852" w:rsidRPr="00877EFD">
        <w:rPr>
          <w:rFonts w:hint="eastAsia"/>
        </w:rPr>
        <w:t>系爭</w:t>
      </w:r>
      <w:proofErr w:type="gramEnd"/>
      <w:r w:rsidR="00913C67" w:rsidRPr="00877EFD">
        <w:rPr>
          <w:rFonts w:hint="eastAsia"/>
        </w:rPr>
        <w:t>研究計畫</w:t>
      </w:r>
      <w:r w:rsidR="00827852" w:rsidRPr="00877EFD">
        <w:rPr>
          <w:rFonts w:hint="eastAsia"/>
        </w:rPr>
        <w:t>斯時</w:t>
      </w:r>
      <w:r w:rsidR="00913C67" w:rsidRPr="00877EFD">
        <w:rPr>
          <w:rFonts w:hint="eastAsia"/>
        </w:rPr>
        <w:t>既</w:t>
      </w:r>
      <w:r w:rsidR="0056097D" w:rsidRPr="00877EFD">
        <w:rPr>
          <w:rFonts w:hint="eastAsia"/>
        </w:rPr>
        <w:t>以</w:t>
      </w:r>
      <w:r w:rsidR="00827852" w:rsidRPr="00877EFD">
        <w:rPr>
          <w:rFonts w:hint="eastAsia"/>
        </w:rPr>
        <w:t>東大</w:t>
      </w:r>
      <w:r w:rsidR="0056097D" w:rsidRPr="00877EFD">
        <w:rPr>
          <w:rFonts w:hint="eastAsia"/>
        </w:rPr>
        <w:t>名義</w:t>
      </w:r>
      <w:r w:rsidR="00913C67" w:rsidRPr="00877EFD">
        <w:rPr>
          <w:rFonts w:hint="eastAsia"/>
        </w:rPr>
        <w:t>申請，</w:t>
      </w:r>
      <w:r w:rsidR="0056097D" w:rsidRPr="00877EFD">
        <w:rPr>
          <w:rFonts w:hint="eastAsia"/>
        </w:rPr>
        <w:t>經費亦透過</w:t>
      </w:r>
      <w:r w:rsidR="00827852" w:rsidRPr="00877EFD">
        <w:rPr>
          <w:rFonts w:hint="eastAsia"/>
        </w:rPr>
        <w:t>東大</w:t>
      </w:r>
      <w:r w:rsidR="0056097D" w:rsidRPr="00877EFD">
        <w:rPr>
          <w:rFonts w:hint="eastAsia"/>
        </w:rPr>
        <w:t>轉發</w:t>
      </w:r>
      <w:r w:rsidR="008C3086" w:rsidRPr="00877EFD">
        <w:rPr>
          <w:rFonts w:hint="eastAsia"/>
        </w:rPr>
        <w:t>，</w:t>
      </w:r>
      <w:r w:rsidR="00BD15C2" w:rsidRPr="00877EFD">
        <w:rPr>
          <w:rFonts w:hint="eastAsia"/>
        </w:rPr>
        <w:t>該計畫之成功或失敗、佳評</w:t>
      </w:r>
      <w:proofErr w:type="gramStart"/>
      <w:r w:rsidR="00BD15C2" w:rsidRPr="00877EFD">
        <w:rPr>
          <w:rFonts w:hint="eastAsia"/>
        </w:rPr>
        <w:t>或負評</w:t>
      </w:r>
      <w:proofErr w:type="gramEnd"/>
      <w:r w:rsidR="00BD15C2" w:rsidRPr="00877EFD">
        <w:rPr>
          <w:rFonts w:hint="eastAsia"/>
        </w:rPr>
        <w:t>，</w:t>
      </w:r>
      <w:r w:rsidR="002B3298" w:rsidRPr="00877EFD">
        <w:rPr>
          <w:rFonts w:hint="eastAsia"/>
        </w:rPr>
        <w:t>東大與該計畫人員</w:t>
      </w:r>
      <w:r w:rsidR="00BD15C2" w:rsidRPr="00877EFD">
        <w:rPr>
          <w:rFonts w:hint="eastAsia"/>
        </w:rPr>
        <w:t>本應</w:t>
      </w:r>
      <w:r w:rsidR="002B3298" w:rsidRPr="00877EFD">
        <w:rPr>
          <w:rFonts w:hint="eastAsia"/>
        </w:rPr>
        <w:t>榮辱與共，</w:t>
      </w:r>
      <w:r w:rsidR="00BD15C2" w:rsidRPr="00877EFD">
        <w:rPr>
          <w:rFonts w:hint="eastAsia"/>
        </w:rPr>
        <w:t>足見該計畫</w:t>
      </w:r>
      <w:r w:rsidRPr="00877EFD">
        <w:rPr>
          <w:rFonts w:hint="eastAsia"/>
        </w:rPr>
        <w:t>任何疑似違反規定情節</w:t>
      </w:r>
      <w:r w:rsidR="00827852">
        <w:rPr>
          <w:rFonts w:hint="eastAsia"/>
        </w:rPr>
        <w:t>自</w:t>
      </w:r>
      <w:r w:rsidR="0013390D">
        <w:rPr>
          <w:rFonts w:hint="eastAsia"/>
        </w:rPr>
        <w:t>應</w:t>
      </w:r>
      <w:r w:rsidRPr="004A058B">
        <w:rPr>
          <w:rFonts w:hint="eastAsia"/>
        </w:rPr>
        <w:t>由東大校方充分掌握，以為因應</w:t>
      </w:r>
      <w:r w:rsidR="002B3298">
        <w:rPr>
          <w:rFonts w:hint="eastAsia"/>
        </w:rPr>
        <w:t>，</w:t>
      </w:r>
      <w:r w:rsidR="00BD15C2" w:rsidRPr="00877EFD">
        <w:rPr>
          <w:rFonts w:hint="eastAsia"/>
        </w:rPr>
        <w:t>科技部自</w:t>
      </w:r>
      <w:proofErr w:type="gramStart"/>
      <w:r w:rsidR="00BD15C2" w:rsidRPr="00877EFD">
        <w:rPr>
          <w:rFonts w:hint="eastAsia"/>
        </w:rPr>
        <w:t>無率讓</w:t>
      </w:r>
      <w:proofErr w:type="gramEnd"/>
      <w:r w:rsidR="00BD15C2" w:rsidRPr="00877EFD">
        <w:rPr>
          <w:rFonts w:hint="eastAsia"/>
        </w:rPr>
        <w:t>東大</w:t>
      </w:r>
      <w:r w:rsidR="002B3298" w:rsidRPr="00877EFD">
        <w:rPr>
          <w:rFonts w:hint="eastAsia"/>
        </w:rPr>
        <w:t>置身事外</w:t>
      </w:r>
      <w:r w:rsidR="00BD15C2" w:rsidRPr="00877EFD">
        <w:rPr>
          <w:rFonts w:hint="eastAsia"/>
        </w:rPr>
        <w:t>之理</w:t>
      </w:r>
      <w:r w:rsidR="008A7880">
        <w:rPr>
          <w:rFonts w:hint="eastAsia"/>
        </w:rPr>
        <w:t>，</w:t>
      </w:r>
      <w:r w:rsidR="00BD15C2">
        <w:rPr>
          <w:rFonts w:hint="eastAsia"/>
        </w:rPr>
        <w:t>益</w:t>
      </w:r>
      <w:r w:rsidR="008A7880">
        <w:rPr>
          <w:rFonts w:hint="eastAsia"/>
        </w:rPr>
        <w:t>證</w:t>
      </w:r>
      <w:proofErr w:type="gramStart"/>
      <w:r w:rsidR="00BD15C2">
        <w:rPr>
          <w:rFonts w:hint="eastAsia"/>
        </w:rPr>
        <w:t>該</w:t>
      </w:r>
      <w:r w:rsidR="008A7880">
        <w:rPr>
          <w:rFonts w:hint="eastAsia"/>
        </w:rPr>
        <w:t>部未</w:t>
      </w:r>
      <w:r w:rsidR="00BB4987">
        <w:rPr>
          <w:rFonts w:hint="eastAsia"/>
        </w:rPr>
        <w:t>予</w:t>
      </w:r>
      <w:proofErr w:type="gramEnd"/>
      <w:r w:rsidR="008A7880">
        <w:rPr>
          <w:rFonts w:hint="eastAsia"/>
        </w:rPr>
        <w:t>通知</w:t>
      </w:r>
      <w:r w:rsidR="00BB4987">
        <w:rPr>
          <w:rFonts w:hint="eastAsia"/>
        </w:rPr>
        <w:t>，</w:t>
      </w:r>
      <w:proofErr w:type="gramStart"/>
      <w:r w:rsidR="00BB4987">
        <w:rPr>
          <w:rFonts w:hint="eastAsia"/>
        </w:rPr>
        <w:t>肇致</w:t>
      </w:r>
      <w:r w:rsidR="008A7880">
        <w:rPr>
          <w:rFonts w:hint="eastAsia"/>
        </w:rPr>
        <w:t>東大</w:t>
      </w:r>
      <w:proofErr w:type="gramEnd"/>
      <w:r w:rsidR="00BB4987">
        <w:rPr>
          <w:rFonts w:hint="eastAsia"/>
        </w:rPr>
        <w:t>無以</w:t>
      </w:r>
      <w:r w:rsidR="00BD15C2">
        <w:rPr>
          <w:rFonts w:hint="eastAsia"/>
        </w:rPr>
        <w:t>掌握及</w:t>
      </w:r>
      <w:r w:rsidR="00BB4987">
        <w:rPr>
          <w:rFonts w:hint="eastAsia"/>
        </w:rPr>
        <w:t>因應</w:t>
      </w:r>
      <w:r w:rsidR="008A7880">
        <w:rPr>
          <w:rFonts w:hint="eastAsia"/>
        </w:rPr>
        <w:t>之不當</w:t>
      </w:r>
      <w:r w:rsidR="00F8131F">
        <w:rPr>
          <w:rFonts w:hint="eastAsia"/>
        </w:rPr>
        <w:t>，</w:t>
      </w:r>
      <w:r w:rsidR="00877EFD">
        <w:rPr>
          <w:rFonts w:hint="eastAsia"/>
        </w:rPr>
        <w:t>該</w:t>
      </w:r>
      <w:proofErr w:type="gramStart"/>
      <w:r w:rsidR="00877EFD">
        <w:rPr>
          <w:rFonts w:hint="eastAsia"/>
        </w:rPr>
        <w:t>部</w:t>
      </w:r>
      <w:r w:rsidR="00F8131F" w:rsidRPr="008C06CD">
        <w:rPr>
          <w:rFonts w:hint="eastAsia"/>
        </w:rPr>
        <w:t>有否</w:t>
      </w:r>
      <w:r w:rsidR="00942FCE">
        <w:rPr>
          <w:rFonts w:hint="eastAsia"/>
        </w:rPr>
        <w:t>替</w:t>
      </w:r>
      <w:proofErr w:type="gramEnd"/>
      <w:r w:rsidR="00942FCE">
        <w:rPr>
          <w:rFonts w:hint="eastAsia"/>
        </w:rPr>
        <w:t>其</w:t>
      </w:r>
      <w:proofErr w:type="gramStart"/>
      <w:r w:rsidR="005E3FDE" w:rsidRPr="008C06CD">
        <w:rPr>
          <w:rFonts w:hint="eastAsia"/>
        </w:rPr>
        <w:t>等</w:t>
      </w:r>
      <w:r w:rsidR="0057666A" w:rsidRPr="008C06CD">
        <w:rPr>
          <w:rFonts w:hint="eastAsia"/>
        </w:rPr>
        <w:t>飾過</w:t>
      </w:r>
      <w:r w:rsidR="00D77B28" w:rsidRPr="008C06CD">
        <w:rPr>
          <w:rFonts w:hint="eastAsia"/>
        </w:rPr>
        <w:t>及</w:t>
      </w:r>
      <w:proofErr w:type="gramEnd"/>
      <w:r w:rsidR="00BD15C2" w:rsidRPr="008C06CD">
        <w:rPr>
          <w:rFonts w:hint="eastAsia"/>
        </w:rPr>
        <w:t>護短之</w:t>
      </w:r>
      <w:r w:rsidR="00F8131F" w:rsidRPr="008C06CD">
        <w:rPr>
          <w:rFonts w:hint="eastAsia"/>
        </w:rPr>
        <w:t>嫌</w:t>
      </w:r>
      <w:r w:rsidR="00F8131F" w:rsidRPr="004A058B">
        <w:rPr>
          <w:rFonts w:hint="eastAsia"/>
        </w:rPr>
        <w:t>，不無疑慮</w:t>
      </w:r>
      <w:r w:rsidR="00CF7BE6">
        <w:rPr>
          <w:rFonts w:hint="eastAsia"/>
        </w:rPr>
        <w:t>。</w:t>
      </w:r>
      <w:r w:rsidR="00551CEB">
        <w:rPr>
          <w:rFonts w:hint="eastAsia"/>
        </w:rPr>
        <w:t>況且，</w:t>
      </w:r>
      <w:proofErr w:type="gramStart"/>
      <w:r w:rsidR="009D1A6B">
        <w:rPr>
          <w:rFonts w:hint="eastAsia"/>
        </w:rPr>
        <w:t>該</w:t>
      </w:r>
      <w:r w:rsidR="001042A6">
        <w:rPr>
          <w:rFonts w:hint="eastAsia"/>
        </w:rPr>
        <w:t>部</w:t>
      </w:r>
      <w:r w:rsidR="009D1A6B">
        <w:rPr>
          <w:rFonts w:hint="eastAsia"/>
        </w:rPr>
        <w:t>前揭</w:t>
      </w:r>
      <w:proofErr w:type="gramEnd"/>
      <w:r w:rsidR="009D1A6B">
        <w:rPr>
          <w:rFonts w:hint="eastAsia"/>
        </w:rPr>
        <w:t>通知</w:t>
      </w:r>
      <w:r w:rsidR="003A1C33">
        <w:rPr>
          <w:rFonts w:hint="eastAsia"/>
        </w:rPr>
        <w:t>東大</w:t>
      </w:r>
      <w:r w:rsidR="009D1A6B">
        <w:rPr>
          <w:rFonts w:hint="eastAsia"/>
        </w:rPr>
        <w:t>之裁量決定</w:t>
      </w:r>
      <w:r w:rsidR="001C64C5">
        <w:rPr>
          <w:rFonts w:hint="eastAsia"/>
        </w:rPr>
        <w:t>既</w:t>
      </w:r>
      <w:proofErr w:type="gramStart"/>
      <w:r w:rsidR="001C64C5">
        <w:rPr>
          <w:rFonts w:hint="eastAsia"/>
        </w:rPr>
        <w:t>攸</w:t>
      </w:r>
      <w:proofErr w:type="gramEnd"/>
      <w:r w:rsidR="001C64C5">
        <w:rPr>
          <w:rFonts w:hint="eastAsia"/>
        </w:rPr>
        <w:t>關東大學術倫理之維護</w:t>
      </w:r>
      <w:r w:rsidR="004B1CF4">
        <w:rPr>
          <w:rFonts w:hint="eastAsia"/>
        </w:rPr>
        <w:t>與</w:t>
      </w:r>
      <w:r w:rsidR="001C64C5">
        <w:rPr>
          <w:rFonts w:hint="eastAsia"/>
        </w:rPr>
        <w:t>重要主管學術操守之察</w:t>
      </w:r>
      <w:r w:rsidR="004B1CF4">
        <w:rPr>
          <w:rFonts w:hint="eastAsia"/>
        </w:rPr>
        <w:t>覺及把關</w:t>
      </w:r>
      <w:r w:rsidR="001C64C5">
        <w:rPr>
          <w:rFonts w:hint="eastAsia"/>
        </w:rPr>
        <w:t>，</w:t>
      </w:r>
      <w:r w:rsidR="009D1A6B">
        <w:rPr>
          <w:rFonts w:hint="eastAsia"/>
        </w:rPr>
        <w:t>則該部</w:t>
      </w:r>
      <w:r w:rsidR="001C64C5" w:rsidRPr="00F8131F">
        <w:rPr>
          <w:rFonts w:hint="eastAsia"/>
        </w:rPr>
        <w:t>選擇</w:t>
      </w:r>
      <w:r w:rsidR="001C64C5">
        <w:rPr>
          <w:rFonts w:hint="eastAsia"/>
        </w:rPr>
        <w:t>前揭</w:t>
      </w:r>
      <w:r w:rsidR="001C64C5" w:rsidRPr="00F8131F">
        <w:rPr>
          <w:rFonts w:hint="eastAsia"/>
        </w:rPr>
        <w:t>唯一正確之</w:t>
      </w:r>
      <w:r w:rsidR="001C64C5">
        <w:rPr>
          <w:rFonts w:hint="eastAsia"/>
        </w:rPr>
        <w:t>通知</w:t>
      </w:r>
      <w:r w:rsidR="001C64C5" w:rsidRPr="00F8131F">
        <w:rPr>
          <w:rFonts w:hint="eastAsia"/>
        </w:rPr>
        <w:t>決定</w:t>
      </w:r>
      <w:r w:rsidR="009D1A6B">
        <w:rPr>
          <w:rFonts w:hint="eastAsia"/>
        </w:rPr>
        <w:t>，已屬責無旁貸，</w:t>
      </w:r>
      <w:r w:rsidR="001042A6">
        <w:rPr>
          <w:rFonts w:hint="eastAsia"/>
        </w:rPr>
        <w:t>始</w:t>
      </w:r>
      <w:r w:rsidR="0057666A">
        <w:rPr>
          <w:rFonts w:hint="eastAsia"/>
        </w:rPr>
        <w:t>可</w:t>
      </w:r>
      <w:r w:rsidR="001042A6" w:rsidRPr="001042A6">
        <w:rPr>
          <w:rFonts w:hint="eastAsia"/>
        </w:rPr>
        <w:t>被認爲無裁量瑕疵</w:t>
      </w:r>
      <w:r w:rsidR="003A1C33">
        <w:rPr>
          <w:rFonts w:hint="eastAsia"/>
        </w:rPr>
        <w:t>；</w:t>
      </w:r>
      <w:r w:rsidR="005E3FDE" w:rsidRPr="008C06CD">
        <w:rPr>
          <w:rFonts w:hint="eastAsia"/>
        </w:rPr>
        <w:t>又，</w:t>
      </w:r>
      <w:proofErr w:type="gramStart"/>
      <w:r w:rsidR="003A1C33" w:rsidRPr="008C06CD">
        <w:rPr>
          <w:rFonts w:hint="eastAsia"/>
        </w:rPr>
        <w:t>該部雖稱</w:t>
      </w:r>
      <w:proofErr w:type="gramEnd"/>
      <w:r w:rsidR="003A1C33" w:rsidRPr="008C06CD">
        <w:rPr>
          <w:rFonts w:hint="eastAsia"/>
        </w:rPr>
        <w:t>：基於維護當事人隱私及權益，</w:t>
      </w:r>
      <w:r w:rsidR="005E3FDE" w:rsidRPr="008C06CD">
        <w:rPr>
          <w:rFonts w:hint="eastAsia"/>
        </w:rPr>
        <w:t>故</w:t>
      </w:r>
      <w:r w:rsidR="003A1C33" w:rsidRPr="008C06CD">
        <w:rPr>
          <w:rFonts w:hint="eastAsia"/>
        </w:rPr>
        <w:t>不通知</w:t>
      </w:r>
      <w:r w:rsidR="005E3FDE" w:rsidRPr="008C06CD">
        <w:rPr>
          <w:rFonts w:hint="eastAsia"/>
        </w:rPr>
        <w:t>校方云云，惟</w:t>
      </w:r>
      <w:proofErr w:type="gramStart"/>
      <w:r w:rsidR="005E3FDE" w:rsidRPr="008C06CD">
        <w:rPr>
          <w:rFonts w:hint="eastAsia"/>
        </w:rPr>
        <w:t>科技部於任何</w:t>
      </w:r>
      <w:proofErr w:type="gramEnd"/>
      <w:r w:rsidR="005E3FDE" w:rsidRPr="008C06CD">
        <w:rPr>
          <w:rFonts w:hint="eastAsia"/>
        </w:rPr>
        <w:t>決策所衍生之利弊、得失權衡時，</w:t>
      </w:r>
      <w:r w:rsidR="005E3FDE" w:rsidRPr="00356099">
        <w:rPr>
          <w:rFonts w:hint="eastAsia"/>
        </w:rPr>
        <w:t>本應以</w:t>
      </w:r>
      <w:r w:rsidR="008C06CD" w:rsidRPr="00356099">
        <w:rPr>
          <w:rFonts w:hint="eastAsia"/>
        </w:rPr>
        <w:t>研究</w:t>
      </w:r>
      <w:r w:rsidR="005E3FDE" w:rsidRPr="00356099">
        <w:rPr>
          <w:rFonts w:hint="eastAsia"/>
        </w:rPr>
        <w:t>倫理價值</w:t>
      </w:r>
      <w:r w:rsidR="00D45DEC" w:rsidRPr="00356099">
        <w:rPr>
          <w:rFonts w:hint="eastAsia"/>
        </w:rPr>
        <w:t>為</w:t>
      </w:r>
      <w:r w:rsidR="008C06CD" w:rsidRPr="00356099">
        <w:rPr>
          <w:rFonts w:hint="eastAsia"/>
        </w:rPr>
        <w:t>重要優先</w:t>
      </w:r>
      <w:r w:rsidR="00D712C0" w:rsidRPr="00356099">
        <w:rPr>
          <w:rFonts w:hint="eastAsia"/>
        </w:rPr>
        <w:t>選項</w:t>
      </w:r>
      <w:r w:rsidR="005E3FDE" w:rsidRPr="008C06CD">
        <w:rPr>
          <w:rFonts w:hint="eastAsia"/>
        </w:rPr>
        <w:t>，縱為保護個人隱私</w:t>
      </w:r>
      <w:r w:rsidR="00D45DEC" w:rsidRPr="008C06CD">
        <w:rPr>
          <w:rFonts w:hint="eastAsia"/>
        </w:rPr>
        <w:t>及個資</w:t>
      </w:r>
      <w:r w:rsidR="005E3FDE" w:rsidRPr="008C06CD">
        <w:rPr>
          <w:rFonts w:hint="eastAsia"/>
        </w:rPr>
        <w:t>，大可以密件處理，凡此</w:t>
      </w:r>
      <w:proofErr w:type="gramStart"/>
      <w:r w:rsidR="003A1C33" w:rsidRPr="008C06CD">
        <w:rPr>
          <w:rFonts w:hint="eastAsia"/>
        </w:rPr>
        <w:t>凸</w:t>
      </w:r>
      <w:proofErr w:type="gramEnd"/>
      <w:r w:rsidR="003A1C33" w:rsidRPr="008C06CD">
        <w:rPr>
          <w:rFonts w:hint="eastAsia"/>
        </w:rPr>
        <w:t>顯</w:t>
      </w:r>
      <w:proofErr w:type="gramStart"/>
      <w:r w:rsidR="001042A6" w:rsidRPr="008C06CD">
        <w:rPr>
          <w:rFonts w:hint="eastAsia"/>
        </w:rPr>
        <w:t>該部</w:t>
      </w:r>
      <w:r w:rsidR="00F8131F" w:rsidRPr="008C06CD">
        <w:rPr>
          <w:rFonts w:hint="eastAsia"/>
        </w:rPr>
        <w:t>前</w:t>
      </w:r>
      <w:r w:rsidR="001042A6" w:rsidRPr="008C06CD">
        <w:rPr>
          <w:rFonts w:hint="eastAsia"/>
        </w:rPr>
        <w:t>揭</w:t>
      </w:r>
      <w:proofErr w:type="gramEnd"/>
      <w:r w:rsidR="00F8131F" w:rsidRPr="008C06CD">
        <w:rPr>
          <w:rFonts w:hint="eastAsia"/>
        </w:rPr>
        <w:t>理由，難謂可</w:t>
      </w:r>
      <w:proofErr w:type="gramStart"/>
      <w:r w:rsidR="00F8131F" w:rsidRPr="008C06CD">
        <w:rPr>
          <w:rFonts w:hint="eastAsia"/>
        </w:rPr>
        <w:t>採</w:t>
      </w:r>
      <w:proofErr w:type="gramEnd"/>
      <w:r w:rsidR="00F8131F" w:rsidRPr="008C06CD">
        <w:rPr>
          <w:rFonts w:hint="eastAsia"/>
        </w:rPr>
        <w:t>，該部之</w:t>
      </w:r>
      <w:r w:rsidR="001042A6" w:rsidRPr="008C06CD">
        <w:rPr>
          <w:rFonts w:hint="eastAsia"/>
        </w:rPr>
        <w:t>未作為</w:t>
      </w:r>
      <w:r w:rsidR="00F8131F" w:rsidRPr="008C06CD">
        <w:rPr>
          <w:rFonts w:hint="eastAsia"/>
        </w:rPr>
        <w:t>，自</w:t>
      </w:r>
      <w:r w:rsidR="001042A6" w:rsidRPr="008C06CD">
        <w:rPr>
          <w:rFonts w:hint="eastAsia"/>
        </w:rPr>
        <w:t>有欠周妥</w:t>
      </w:r>
      <w:r w:rsidR="001042A6" w:rsidRPr="005E3FDE">
        <w:rPr>
          <w:rFonts w:hint="eastAsia"/>
          <w:b/>
        </w:rPr>
        <w:t>。</w:t>
      </w:r>
      <w:bookmarkEnd w:id="71"/>
    </w:p>
    <w:p w:rsidR="00F8131F" w:rsidRPr="00F8131F" w:rsidRDefault="00F8131F" w:rsidP="002A1F56">
      <w:pPr>
        <w:pStyle w:val="3"/>
      </w:pPr>
      <w:bookmarkStart w:id="72" w:name="_Toc487563338"/>
      <w:r>
        <w:rPr>
          <w:rFonts w:hint="eastAsia"/>
        </w:rPr>
        <w:t>綜上，</w:t>
      </w:r>
      <w:r w:rsidR="00D77B28" w:rsidRPr="00D77B28">
        <w:rPr>
          <w:rFonts w:hint="eastAsia"/>
        </w:rPr>
        <w:t>系爭研究計畫總主持人及其子計畫四主持人分別位居東大教務長及副教務長等重要領導主管職務，相關研究倫理等操守言行即應為該校師生之表率，</w:t>
      </w:r>
      <w:r w:rsidR="00D77B28" w:rsidRPr="008C06CD">
        <w:rPr>
          <w:rFonts w:hint="eastAsia"/>
        </w:rPr>
        <w:t>且該計畫斯時既以東大名義申請，經費亦透過東大轉發，</w:t>
      </w:r>
      <w:r w:rsidR="00D77B28" w:rsidRPr="00D77B28">
        <w:rPr>
          <w:rFonts w:hint="eastAsia"/>
        </w:rPr>
        <w:t>任何疑似違反規定情節允由東大校方充分掌握，以為因應，然科技</w:t>
      </w:r>
      <w:proofErr w:type="gramStart"/>
      <w:r w:rsidR="00D77B28" w:rsidRPr="00D77B28">
        <w:rPr>
          <w:rFonts w:hint="eastAsia"/>
        </w:rPr>
        <w:t>部於系</w:t>
      </w:r>
      <w:proofErr w:type="gramEnd"/>
      <w:r w:rsidR="00D77B28" w:rsidRPr="00D77B28">
        <w:rPr>
          <w:rFonts w:hint="eastAsia"/>
        </w:rPr>
        <w:t>爭學術倫理案件調查過程</w:t>
      </w:r>
      <w:proofErr w:type="gramStart"/>
      <w:r w:rsidR="00D77B28" w:rsidRPr="00D77B28">
        <w:rPr>
          <w:rFonts w:hint="eastAsia"/>
        </w:rPr>
        <w:t>除未責請</w:t>
      </w:r>
      <w:proofErr w:type="gramEnd"/>
      <w:r w:rsidR="00D77B28" w:rsidRPr="00D77B28">
        <w:rPr>
          <w:rFonts w:hint="eastAsia"/>
        </w:rPr>
        <w:t>東大協助調查外，更未將結果通知東大，</w:t>
      </w:r>
      <w:proofErr w:type="gramStart"/>
      <w:r w:rsidR="00D77B28" w:rsidRPr="00D77B28">
        <w:rPr>
          <w:rFonts w:hint="eastAsia"/>
        </w:rPr>
        <w:t>肇致東大</w:t>
      </w:r>
      <w:proofErr w:type="gramEnd"/>
      <w:r w:rsidR="00D77B28" w:rsidRPr="00D77B28">
        <w:rPr>
          <w:rFonts w:hint="eastAsia"/>
        </w:rPr>
        <w:t>迄今猶未針對該子計畫主持人不當行為</w:t>
      </w:r>
      <w:r w:rsidR="008C06CD" w:rsidRPr="00356099">
        <w:rPr>
          <w:rFonts w:hint="eastAsia"/>
        </w:rPr>
        <w:t>有具體檢討因應措施</w:t>
      </w:r>
      <w:r w:rsidR="008C6B27" w:rsidRPr="008C06CD">
        <w:rPr>
          <w:rFonts w:hint="eastAsia"/>
        </w:rPr>
        <w:t>，難謂</w:t>
      </w:r>
      <w:proofErr w:type="gramStart"/>
      <w:r w:rsidR="008C6B27" w:rsidRPr="008C06CD">
        <w:rPr>
          <w:rFonts w:hint="eastAsia"/>
        </w:rPr>
        <w:t>無飾過</w:t>
      </w:r>
      <w:proofErr w:type="gramEnd"/>
      <w:r w:rsidR="008C6B27" w:rsidRPr="008C06CD">
        <w:rPr>
          <w:rFonts w:hint="eastAsia"/>
        </w:rPr>
        <w:t>護短之訾議</w:t>
      </w:r>
      <w:r w:rsidR="00D77B28" w:rsidRPr="00D77B28">
        <w:rPr>
          <w:rFonts w:hint="eastAsia"/>
        </w:rPr>
        <w:t>，殊有欠周妥</w:t>
      </w:r>
      <w:r w:rsidR="00D77B28">
        <w:rPr>
          <w:rFonts w:hint="eastAsia"/>
        </w:rPr>
        <w:t>。</w:t>
      </w:r>
      <w:bookmarkEnd w:id="72"/>
    </w:p>
    <w:p w:rsidR="0008444D" w:rsidRPr="008F00CF" w:rsidRDefault="00657EF1" w:rsidP="008F00CF">
      <w:pPr>
        <w:pStyle w:val="2"/>
      </w:pPr>
      <w:bookmarkStart w:id="73" w:name="_Toc487563339"/>
      <w:r>
        <w:rPr>
          <w:rFonts w:hint="eastAsia"/>
          <w:b/>
        </w:rPr>
        <w:t>東大</w:t>
      </w:r>
      <w:r w:rsidR="008F00CF" w:rsidRPr="00C35688">
        <w:rPr>
          <w:rFonts w:hAnsi="標楷體" w:hint="eastAsia"/>
          <w:b/>
        </w:rPr>
        <w:t>「</w:t>
      </w:r>
      <w:r w:rsidR="00997EF7">
        <w:rPr>
          <w:rFonts w:hint="eastAsia"/>
          <w:b/>
        </w:rPr>
        <w:t>大學教師違反學術倫理案件處理辦法</w:t>
      </w:r>
      <w:r w:rsidR="008F00CF" w:rsidRPr="00C35688">
        <w:rPr>
          <w:rFonts w:hAnsi="標楷體" w:hint="eastAsia"/>
          <w:b/>
        </w:rPr>
        <w:t>」</w:t>
      </w:r>
      <w:r w:rsidR="00BC532F" w:rsidRPr="00C35688">
        <w:rPr>
          <w:rFonts w:hint="eastAsia"/>
          <w:b/>
        </w:rPr>
        <w:t>關於其他違反學術倫理行為之處分</w:t>
      </w:r>
      <w:r w:rsidR="00A82119" w:rsidRPr="00C35688">
        <w:rPr>
          <w:rFonts w:hint="eastAsia"/>
          <w:b/>
        </w:rPr>
        <w:t>規定</w:t>
      </w:r>
      <w:r w:rsidR="00F32D74" w:rsidRPr="00C35688">
        <w:rPr>
          <w:rFonts w:hint="eastAsia"/>
          <w:b/>
        </w:rPr>
        <w:t>，</w:t>
      </w:r>
      <w:r w:rsidR="000C493F" w:rsidRPr="00C35688">
        <w:rPr>
          <w:rFonts w:hint="eastAsia"/>
          <w:b/>
        </w:rPr>
        <w:t>較</w:t>
      </w:r>
      <w:r w:rsidR="008F00CF" w:rsidRPr="00C35688">
        <w:rPr>
          <w:rFonts w:hAnsi="標楷體" w:hint="eastAsia"/>
          <w:b/>
        </w:rPr>
        <w:t>「</w:t>
      </w:r>
      <w:r w:rsidR="00773D18" w:rsidRPr="00C35688">
        <w:rPr>
          <w:rFonts w:hint="eastAsia"/>
          <w:b/>
        </w:rPr>
        <w:t>教育</w:t>
      </w:r>
      <w:r w:rsidR="00E623C4" w:rsidRPr="00C35688">
        <w:rPr>
          <w:rFonts w:hint="eastAsia"/>
          <w:b/>
        </w:rPr>
        <w:t>部</w:t>
      </w:r>
      <w:r w:rsidR="00FA236B" w:rsidRPr="00C35688">
        <w:rPr>
          <w:rFonts w:hint="eastAsia"/>
          <w:b/>
        </w:rPr>
        <w:t>專科以上學校教師資格審定辦法</w:t>
      </w:r>
      <w:r w:rsidR="008F00CF" w:rsidRPr="00C35688">
        <w:rPr>
          <w:rFonts w:hAnsi="標楷體" w:hint="eastAsia"/>
          <w:b/>
        </w:rPr>
        <w:t>」</w:t>
      </w:r>
      <w:r w:rsidR="000C493F" w:rsidRPr="00C35688">
        <w:rPr>
          <w:rFonts w:hint="eastAsia"/>
          <w:b/>
        </w:rPr>
        <w:t>為寬鬆</w:t>
      </w:r>
      <w:r w:rsidR="00E623C4" w:rsidRPr="00C35688">
        <w:rPr>
          <w:rFonts w:hint="eastAsia"/>
          <w:b/>
        </w:rPr>
        <w:t>，既經</w:t>
      </w:r>
      <w:r w:rsidR="00773D18" w:rsidRPr="00C35688">
        <w:rPr>
          <w:rFonts w:hint="eastAsia"/>
          <w:b/>
        </w:rPr>
        <w:t>該</w:t>
      </w:r>
      <w:proofErr w:type="gramStart"/>
      <w:r w:rsidR="00773D18" w:rsidRPr="00C35688">
        <w:rPr>
          <w:rFonts w:hint="eastAsia"/>
          <w:b/>
        </w:rPr>
        <w:t>部</w:t>
      </w:r>
      <w:r w:rsidR="00A82119" w:rsidRPr="00C35688">
        <w:rPr>
          <w:rFonts w:hint="eastAsia"/>
          <w:b/>
        </w:rPr>
        <w:t>審認</w:t>
      </w:r>
      <w:r w:rsidR="00E623C4" w:rsidRPr="00C35688">
        <w:rPr>
          <w:rFonts w:hint="eastAsia"/>
          <w:b/>
        </w:rPr>
        <w:t>核</w:t>
      </w:r>
      <w:proofErr w:type="gramEnd"/>
      <w:r w:rsidR="00E623C4" w:rsidRPr="00C35688">
        <w:rPr>
          <w:rFonts w:hint="eastAsia"/>
          <w:b/>
        </w:rPr>
        <w:t>欠妥適，允由該部</w:t>
      </w:r>
      <w:r w:rsidR="00CC4C29" w:rsidRPr="00C35688">
        <w:rPr>
          <w:rFonts w:hint="eastAsia"/>
          <w:b/>
        </w:rPr>
        <w:t>持續</w:t>
      </w:r>
      <w:r w:rsidR="00E623C4" w:rsidRPr="00C35688">
        <w:rPr>
          <w:rFonts w:hint="eastAsia"/>
          <w:b/>
        </w:rPr>
        <w:t>通盤檢討</w:t>
      </w:r>
      <w:r w:rsidR="005733EE" w:rsidRPr="00C35688">
        <w:rPr>
          <w:rFonts w:hint="eastAsia"/>
          <w:b/>
        </w:rPr>
        <w:t>國內各大專</w:t>
      </w:r>
      <w:r w:rsidR="00664812" w:rsidRPr="00C35688">
        <w:rPr>
          <w:rFonts w:hint="eastAsia"/>
          <w:b/>
        </w:rPr>
        <w:t>校</w:t>
      </w:r>
      <w:r w:rsidR="00A82119" w:rsidRPr="00C35688">
        <w:rPr>
          <w:rFonts w:hint="eastAsia"/>
          <w:b/>
        </w:rPr>
        <w:t>院</w:t>
      </w:r>
      <w:r w:rsidR="005733EE" w:rsidRPr="00C35688">
        <w:rPr>
          <w:rFonts w:hint="eastAsia"/>
          <w:b/>
        </w:rPr>
        <w:t>相關規定</w:t>
      </w:r>
      <w:proofErr w:type="gramStart"/>
      <w:r w:rsidR="005733EE" w:rsidRPr="00C35688">
        <w:rPr>
          <w:rFonts w:hint="eastAsia"/>
          <w:b/>
        </w:rPr>
        <w:t>有無類此</w:t>
      </w:r>
      <w:proofErr w:type="gramEnd"/>
      <w:r w:rsidR="005733EE" w:rsidRPr="00C35688">
        <w:rPr>
          <w:rFonts w:hint="eastAsia"/>
          <w:b/>
        </w:rPr>
        <w:t>不合</w:t>
      </w:r>
      <w:r w:rsidR="00CC4C29" w:rsidRPr="00C35688">
        <w:rPr>
          <w:rFonts w:hint="eastAsia"/>
          <w:b/>
        </w:rPr>
        <w:t>規定情事</w:t>
      </w:r>
      <w:r w:rsidR="00E623C4" w:rsidRPr="00C35688">
        <w:rPr>
          <w:rFonts w:hint="eastAsia"/>
          <w:b/>
        </w:rPr>
        <w:t>，以避免漏未察覺</w:t>
      </w:r>
      <w:r w:rsidR="00CB5ACD" w:rsidRPr="00C35688">
        <w:rPr>
          <w:rFonts w:hint="eastAsia"/>
          <w:b/>
        </w:rPr>
        <w:t>致</w:t>
      </w:r>
      <w:r w:rsidR="00E623C4" w:rsidRPr="00C35688">
        <w:rPr>
          <w:rFonts w:hint="eastAsia"/>
          <w:b/>
        </w:rPr>
        <w:t>影響</w:t>
      </w:r>
      <w:r w:rsidR="005733EE" w:rsidRPr="00C35688">
        <w:rPr>
          <w:rFonts w:hint="eastAsia"/>
          <w:b/>
        </w:rPr>
        <w:t>國內</w:t>
      </w:r>
      <w:r w:rsidR="00E623C4" w:rsidRPr="00C35688">
        <w:rPr>
          <w:rFonts w:hint="eastAsia"/>
          <w:b/>
        </w:rPr>
        <w:t>相關規定</w:t>
      </w:r>
      <w:r w:rsidR="001C64C5" w:rsidRPr="00C35688">
        <w:rPr>
          <w:rFonts w:hint="eastAsia"/>
          <w:b/>
        </w:rPr>
        <w:t>適用</w:t>
      </w:r>
      <w:r w:rsidR="00C83854" w:rsidRPr="00C35688">
        <w:rPr>
          <w:rFonts w:hint="eastAsia"/>
          <w:b/>
        </w:rPr>
        <w:t>之</w:t>
      </w:r>
      <w:r w:rsidR="00E623C4" w:rsidRPr="00C35688">
        <w:rPr>
          <w:rFonts w:hint="eastAsia"/>
          <w:b/>
        </w:rPr>
        <w:t>一致性</w:t>
      </w:r>
      <w:r w:rsidR="001C64C5" w:rsidRPr="00C35688">
        <w:rPr>
          <w:rFonts w:hint="eastAsia"/>
          <w:b/>
        </w:rPr>
        <w:t>及公平性</w:t>
      </w:r>
      <w:r w:rsidR="00E623C4" w:rsidRPr="008F00CF">
        <w:rPr>
          <w:rFonts w:hint="eastAsia"/>
        </w:rPr>
        <w:t>：</w:t>
      </w:r>
      <w:bookmarkEnd w:id="73"/>
    </w:p>
    <w:p w:rsidR="00E623C4" w:rsidRDefault="00E623C4" w:rsidP="00081DE5">
      <w:pPr>
        <w:pStyle w:val="3"/>
      </w:pPr>
      <w:bookmarkStart w:id="74" w:name="_Toc487563340"/>
      <w:r>
        <w:rPr>
          <w:rFonts w:hint="eastAsia"/>
        </w:rPr>
        <w:t>按</w:t>
      </w:r>
      <w:r w:rsidR="009A1725">
        <w:rPr>
          <w:rFonts w:hint="eastAsia"/>
        </w:rPr>
        <w:t>教育</w:t>
      </w:r>
      <w:r w:rsidR="00BB4084">
        <w:rPr>
          <w:rFonts w:hint="eastAsia"/>
        </w:rPr>
        <w:t>部授權自行審查教師資格之學校</w:t>
      </w:r>
      <w:r w:rsidR="00A82119">
        <w:rPr>
          <w:rFonts w:hint="eastAsia"/>
        </w:rPr>
        <w:t>(下稱自審學校)</w:t>
      </w:r>
      <w:r w:rsidR="00BB4084">
        <w:rPr>
          <w:rFonts w:hint="eastAsia"/>
        </w:rPr>
        <w:t>，得自行訂定較</w:t>
      </w:r>
      <w:proofErr w:type="gramStart"/>
      <w:r w:rsidR="00516552">
        <w:rPr>
          <w:rFonts w:hint="eastAsia"/>
        </w:rPr>
        <w:t>該部</w:t>
      </w:r>
      <w:r w:rsidR="00BB4084">
        <w:rPr>
          <w:rFonts w:hint="eastAsia"/>
        </w:rPr>
        <w:t>更嚴格</w:t>
      </w:r>
      <w:proofErr w:type="gramEnd"/>
      <w:r w:rsidR="00BB4084">
        <w:rPr>
          <w:rFonts w:hint="eastAsia"/>
        </w:rPr>
        <w:t>之審查程序及基準</w:t>
      </w:r>
      <w:r w:rsidR="00A82119">
        <w:rPr>
          <w:rFonts w:hint="eastAsia"/>
        </w:rPr>
        <w:t>。易言之，</w:t>
      </w:r>
      <w:proofErr w:type="gramStart"/>
      <w:r w:rsidR="00A82119">
        <w:rPr>
          <w:rFonts w:hint="eastAsia"/>
        </w:rPr>
        <w:t>該部尚無</w:t>
      </w:r>
      <w:proofErr w:type="gramEnd"/>
      <w:r w:rsidR="00A82119">
        <w:rPr>
          <w:rFonts w:hint="eastAsia"/>
        </w:rPr>
        <w:t>授權自審學校得自行訂定較</w:t>
      </w:r>
      <w:proofErr w:type="gramStart"/>
      <w:r w:rsidR="00A82119">
        <w:rPr>
          <w:rFonts w:hint="eastAsia"/>
        </w:rPr>
        <w:t>該部更寬鬆</w:t>
      </w:r>
      <w:proofErr w:type="gramEnd"/>
      <w:r w:rsidR="00A82119">
        <w:rPr>
          <w:rFonts w:hint="eastAsia"/>
        </w:rPr>
        <w:t>之審查程序及基準，</w:t>
      </w:r>
      <w:r w:rsidR="00516552">
        <w:rPr>
          <w:rFonts w:hint="eastAsia"/>
        </w:rPr>
        <w:t>自</w:t>
      </w:r>
      <w:r w:rsidR="009A1725" w:rsidRPr="009A1725">
        <w:rPr>
          <w:rFonts w:hint="eastAsia"/>
        </w:rPr>
        <w:t>95年11月6日</w:t>
      </w:r>
      <w:r w:rsidR="00516552">
        <w:rPr>
          <w:rFonts w:hint="eastAsia"/>
        </w:rPr>
        <w:t>修正發布</w:t>
      </w:r>
      <w:r w:rsidR="00E0169C">
        <w:rPr>
          <w:rFonts w:hint="eastAsia"/>
        </w:rPr>
        <w:t>後</w:t>
      </w:r>
      <w:r w:rsidR="00516552">
        <w:rPr>
          <w:rFonts w:hint="eastAsia"/>
        </w:rPr>
        <w:t>之</w:t>
      </w:r>
      <w:r w:rsidR="00081DE5">
        <w:rPr>
          <w:rFonts w:hint="eastAsia"/>
        </w:rPr>
        <w:t>教育部</w:t>
      </w:r>
      <w:r w:rsidR="00081DE5" w:rsidRPr="00081DE5">
        <w:rPr>
          <w:rFonts w:hint="eastAsia"/>
        </w:rPr>
        <w:t>專科以上學校教師資格審定辦法</w:t>
      </w:r>
      <w:r w:rsidR="00966D20">
        <w:rPr>
          <w:rFonts w:hint="eastAsia"/>
        </w:rPr>
        <w:t>(下稱審定辦法)</w:t>
      </w:r>
      <w:r w:rsidR="00081DE5">
        <w:rPr>
          <w:rFonts w:hint="eastAsia"/>
        </w:rPr>
        <w:t>第</w:t>
      </w:r>
      <w:r w:rsidR="00FD5181">
        <w:rPr>
          <w:rFonts w:hint="eastAsia"/>
        </w:rPr>
        <w:t>39條第2項</w:t>
      </w:r>
      <w:r w:rsidR="00FD5181">
        <w:rPr>
          <w:rStyle w:val="afe"/>
        </w:rPr>
        <w:footnoteReference w:id="3"/>
      </w:r>
      <w:r w:rsidR="00FD5181">
        <w:rPr>
          <w:rFonts w:hint="eastAsia"/>
        </w:rPr>
        <w:t>，即定有明文。</w:t>
      </w:r>
      <w:bookmarkEnd w:id="74"/>
    </w:p>
    <w:p w:rsidR="00E0169C" w:rsidRDefault="00E0169C" w:rsidP="00325CD5">
      <w:pPr>
        <w:pStyle w:val="3"/>
      </w:pPr>
      <w:bookmarkStart w:id="75" w:name="_Toc487563341"/>
      <w:r>
        <w:rPr>
          <w:rFonts w:hint="eastAsia"/>
        </w:rPr>
        <w:t>據教育部查復</w:t>
      </w:r>
      <w:r w:rsidR="00BC532F">
        <w:rPr>
          <w:rFonts w:hint="eastAsia"/>
        </w:rPr>
        <w:t>，</w:t>
      </w:r>
      <w:r w:rsidR="004D355F">
        <w:rPr>
          <w:rFonts w:hint="eastAsia"/>
        </w:rPr>
        <w:t>東大</w:t>
      </w:r>
      <w:r w:rsidR="00D23745" w:rsidRPr="00E20389">
        <w:rPr>
          <w:rFonts w:hAnsi="標楷體" w:hint="eastAsia"/>
        </w:rPr>
        <w:t>「</w:t>
      </w:r>
      <w:r w:rsidR="00997EF7">
        <w:rPr>
          <w:rFonts w:hint="eastAsia"/>
        </w:rPr>
        <w:t>學教師違反學術倫理案件處理辦法</w:t>
      </w:r>
      <w:r w:rsidR="00D23745" w:rsidRPr="00E20389">
        <w:rPr>
          <w:rFonts w:hAnsi="標楷體" w:hint="eastAsia"/>
        </w:rPr>
        <w:t>」</w:t>
      </w:r>
      <w:r w:rsidR="007F150A" w:rsidRPr="00E20389">
        <w:rPr>
          <w:rFonts w:hAnsi="標楷體" w:hint="eastAsia"/>
        </w:rPr>
        <w:t>係經該校</w:t>
      </w:r>
      <w:r w:rsidR="007F150A" w:rsidRPr="00A01F5B">
        <w:rPr>
          <w:rFonts w:hAnsi="標楷體" w:hint="eastAsia"/>
        </w:rPr>
        <w:t>教師評</w:t>
      </w:r>
      <w:r w:rsidR="00AE519D" w:rsidRPr="00A01F5B">
        <w:rPr>
          <w:rFonts w:hAnsi="標楷體" w:hint="eastAsia"/>
        </w:rPr>
        <w:t>審</w:t>
      </w:r>
      <w:r w:rsidR="007F150A" w:rsidRPr="00A01F5B">
        <w:rPr>
          <w:rFonts w:hAnsi="標楷體" w:hint="eastAsia"/>
        </w:rPr>
        <w:t>委員會(下稱教評會)</w:t>
      </w:r>
      <w:r w:rsidR="00C90E78" w:rsidRPr="00E20389">
        <w:rPr>
          <w:rFonts w:hAnsi="標楷體" w:hint="eastAsia"/>
        </w:rPr>
        <w:t>於</w:t>
      </w:r>
      <w:r w:rsidR="00504F15" w:rsidRPr="00E20389">
        <w:rPr>
          <w:rFonts w:hAnsi="標楷體" w:hint="eastAsia"/>
        </w:rPr>
        <w:t>101年11月29日</w:t>
      </w:r>
      <w:r w:rsidR="007F150A" w:rsidRPr="00E20389">
        <w:rPr>
          <w:rFonts w:hAnsi="標楷體" w:hint="eastAsia"/>
        </w:rPr>
        <w:t>審查通過並經該校</w:t>
      </w:r>
      <w:r w:rsidR="00D23745" w:rsidRPr="00D23745">
        <w:rPr>
          <w:rFonts w:hint="eastAsia"/>
        </w:rPr>
        <w:t>校務會議</w:t>
      </w:r>
      <w:r w:rsidR="00D23745">
        <w:rPr>
          <w:rFonts w:hint="eastAsia"/>
        </w:rPr>
        <w:t>於</w:t>
      </w:r>
      <w:r w:rsidR="00C90E78">
        <w:rPr>
          <w:rFonts w:hint="eastAsia"/>
        </w:rPr>
        <w:t>同年</w:t>
      </w:r>
      <w:r w:rsidR="00D23745" w:rsidRPr="00D23745">
        <w:rPr>
          <w:rFonts w:hint="eastAsia"/>
        </w:rPr>
        <w:t>12月18日第194次</w:t>
      </w:r>
      <w:r w:rsidR="00C90E78">
        <w:rPr>
          <w:rFonts w:hint="eastAsia"/>
        </w:rPr>
        <w:t>會議修正通過，</w:t>
      </w:r>
      <w:r w:rsidR="00E20389">
        <w:rPr>
          <w:rFonts w:hint="eastAsia"/>
        </w:rPr>
        <w:t>旨在維護</w:t>
      </w:r>
      <w:r w:rsidR="00A82119">
        <w:rPr>
          <w:rFonts w:hint="eastAsia"/>
        </w:rPr>
        <w:t>該校</w:t>
      </w:r>
      <w:r w:rsidR="00E20389">
        <w:rPr>
          <w:rFonts w:hint="eastAsia"/>
        </w:rPr>
        <w:t>學術尊嚴並公正處理違反送審教師資格規定暨學術倫理之案件。</w:t>
      </w:r>
      <w:proofErr w:type="gramStart"/>
      <w:r w:rsidR="00A82119">
        <w:rPr>
          <w:rFonts w:hint="eastAsia"/>
        </w:rPr>
        <w:t>惟</w:t>
      </w:r>
      <w:r>
        <w:rPr>
          <w:rFonts w:hint="eastAsia"/>
        </w:rPr>
        <w:t>查</w:t>
      </w:r>
      <w:r w:rsidR="00E20389">
        <w:rPr>
          <w:rFonts w:hint="eastAsia"/>
        </w:rPr>
        <w:t>同</w:t>
      </w:r>
      <w:proofErr w:type="gramEnd"/>
      <w:r w:rsidR="00E20389">
        <w:rPr>
          <w:rFonts w:hint="eastAsia"/>
        </w:rPr>
        <w:t>辦法</w:t>
      </w:r>
      <w:r w:rsidR="00285531" w:rsidRPr="00285531">
        <w:rPr>
          <w:rFonts w:hint="eastAsia"/>
        </w:rPr>
        <w:t>第2條第1項第2款</w:t>
      </w:r>
      <w:r w:rsidR="00E20389">
        <w:rPr>
          <w:rFonts w:hint="eastAsia"/>
        </w:rPr>
        <w:t>所定</w:t>
      </w:r>
      <w:r w:rsidR="00285531" w:rsidRPr="00285531">
        <w:rPr>
          <w:rFonts w:hint="eastAsia"/>
        </w:rPr>
        <w:t>「其他違反學術倫理之行為」情事，依同辦法第11條第3款規定，得作成1至3年期間內不受理其教師資格審定之申請，</w:t>
      </w:r>
      <w:r>
        <w:rPr>
          <w:rFonts w:hint="eastAsia"/>
        </w:rPr>
        <w:t>明顯較教育部上開審定</w:t>
      </w:r>
      <w:r w:rsidR="00285531" w:rsidRPr="00285531">
        <w:rPr>
          <w:rFonts w:hint="eastAsia"/>
        </w:rPr>
        <w:t>辦法第37條第1項第4款</w:t>
      </w:r>
      <w:r>
        <w:rPr>
          <w:rFonts w:hint="eastAsia"/>
        </w:rPr>
        <w:t>所定</w:t>
      </w:r>
      <w:r w:rsidR="00285531" w:rsidRPr="00285531">
        <w:rPr>
          <w:rFonts w:hint="eastAsia"/>
        </w:rPr>
        <w:t>「其他違反學術倫理情事者」得作成1至5年期間內不受理其教師資格審定之申請為寬鬆，</w:t>
      </w:r>
      <w:r w:rsidR="00612DDE">
        <w:rPr>
          <w:rFonts w:hint="eastAsia"/>
        </w:rPr>
        <w:t>有違教育部上開審定辦法規定，</w:t>
      </w:r>
      <w:r w:rsidR="00A82119">
        <w:rPr>
          <w:rFonts w:hint="eastAsia"/>
        </w:rPr>
        <w:t>既</w:t>
      </w:r>
      <w:r>
        <w:rPr>
          <w:rFonts w:hint="eastAsia"/>
        </w:rPr>
        <w:t>經教育部察覺在案</w:t>
      </w:r>
      <w:r w:rsidR="00612DDE">
        <w:rPr>
          <w:rFonts w:hint="eastAsia"/>
        </w:rPr>
        <w:t>，</w:t>
      </w:r>
      <w:r w:rsidR="00A82119" w:rsidRPr="00833488">
        <w:rPr>
          <w:rFonts w:hint="eastAsia"/>
        </w:rPr>
        <w:t>該部自應持續通盤檢討國內各大專</w:t>
      </w:r>
      <w:r w:rsidR="00664812" w:rsidRPr="00833488">
        <w:rPr>
          <w:rFonts w:hint="eastAsia"/>
        </w:rPr>
        <w:t>校</w:t>
      </w:r>
      <w:r w:rsidR="00A82119" w:rsidRPr="00833488">
        <w:rPr>
          <w:rFonts w:hint="eastAsia"/>
        </w:rPr>
        <w:t>院相關規定</w:t>
      </w:r>
      <w:proofErr w:type="gramStart"/>
      <w:r w:rsidR="00A82119" w:rsidRPr="00833488">
        <w:rPr>
          <w:rFonts w:hint="eastAsia"/>
        </w:rPr>
        <w:t>有無類此</w:t>
      </w:r>
      <w:proofErr w:type="gramEnd"/>
      <w:r w:rsidR="00A82119" w:rsidRPr="00833488">
        <w:rPr>
          <w:rFonts w:hint="eastAsia"/>
        </w:rPr>
        <w:t>不合規定情事，以避免漏未察覺致影響國內相關規定之一致性</w:t>
      </w:r>
      <w:r w:rsidR="00B321AD" w:rsidRPr="00833488">
        <w:rPr>
          <w:rFonts w:hint="eastAsia"/>
        </w:rPr>
        <w:t>及公平性</w:t>
      </w:r>
      <w:r w:rsidR="00A82119" w:rsidRPr="00833488">
        <w:rPr>
          <w:rFonts w:hint="eastAsia"/>
        </w:rPr>
        <w:t>，</w:t>
      </w:r>
      <w:r w:rsidR="00325CD5" w:rsidRPr="00833488">
        <w:rPr>
          <w:rFonts w:hint="eastAsia"/>
        </w:rPr>
        <w:t>以上分別</w:t>
      </w:r>
      <w:proofErr w:type="gramStart"/>
      <w:r w:rsidR="009F410F">
        <w:rPr>
          <w:rFonts w:hint="eastAsia"/>
        </w:rPr>
        <w:t>觀</w:t>
      </w:r>
      <w:r w:rsidR="00A82119" w:rsidRPr="00833488">
        <w:rPr>
          <w:rFonts w:hint="eastAsia"/>
        </w:rPr>
        <w:t>該</w:t>
      </w:r>
      <w:r w:rsidRPr="00833488">
        <w:rPr>
          <w:rFonts w:hint="eastAsia"/>
        </w:rPr>
        <w:t>部105年12月30日臺</w:t>
      </w:r>
      <w:proofErr w:type="gramEnd"/>
      <w:r w:rsidRPr="00833488">
        <w:rPr>
          <w:rFonts w:hint="eastAsia"/>
        </w:rPr>
        <w:t>教法(三)字第1050137747號訴願決定書</w:t>
      </w:r>
      <w:r w:rsidR="00612DDE" w:rsidRPr="00833488">
        <w:rPr>
          <w:rFonts w:hint="eastAsia"/>
        </w:rPr>
        <w:t>載明：</w:t>
      </w:r>
      <w:r w:rsidR="00612DDE" w:rsidRPr="00833488">
        <w:rPr>
          <w:rFonts w:hAnsi="標楷體" w:hint="eastAsia"/>
        </w:rPr>
        <w:t>「</w:t>
      </w:r>
      <w:r w:rsidR="00325CD5" w:rsidRPr="00833488">
        <w:rPr>
          <w:rFonts w:hAnsi="標楷體" w:hint="eastAsia"/>
        </w:rPr>
        <w:t>教育部授權自行審查教師資格之學校，僅得自行訂定較審定辦法更嚴格之審查程序及基準…</w:t>
      </w:r>
      <w:proofErr w:type="gramStart"/>
      <w:r w:rsidR="00325CD5" w:rsidRPr="00833488">
        <w:rPr>
          <w:rFonts w:hAnsi="標楷體" w:hint="eastAsia"/>
        </w:rPr>
        <w:t>…</w:t>
      </w:r>
      <w:proofErr w:type="gramEnd"/>
      <w:r w:rsidR="00325CD5" w:rsidRPr="00833488">
        <w:rPr>
          <w:rFonts w:hAnsi="標楷體" w:hint="eastAsia"/>
        </w:rPr>
        <w:t>該校學術倫理辦法較審定辦法為更寬鬆之規定，合有未妥，應定期檢討修正。</w:t>
      </w:r>
      <w:r w:rsidR="00612DDE" w:rsidRPr="00833488">
        <w:rPr>
          <w:rFonts w:hAnsi="標楷體" w:hint="eastAsia"/>
        </w:rPr>
        <w:t>」</w:t>
      </w:r>
      <w:r w:rsidR="00325CD5" w:rsidRPr="00833488">
        <w:rPr>
          <w:rFonts w:hAnsi="標楷體" w:hint="eastAsia"/>
        </w:rPr>
        <w:t>及</w:t>
      </w:r>
      <w:r w:rsidR="00325CD5" w:rsidRPr="00833488">
        <w:rPr>
          <w:rFonts w:hint="eastAsia"/>
        </w:rPr>
        <w:t>東大自承：</w:t>
      </w:r>
      <w:r w:rsidR="00325CD5" w:rsidRPr="00833488">
        <w:rPr>
          <w:rFonts w:hAnsi="標楷體" w:hint="eastAsia"/>
        </w:rPr>
        <w:t>「本校是自審學校，雖然該</w:t>
      </w:r>
      <w:proofErr w:type="gramStart"/>
      <w:r w:rsidR="00325CD5" w:rsidRPr="00833488">
        <w:rPr>
          <w:rFonts w:hAnsi="標楷體" w:hint="eastAsia"/>
        </w:rPr>
        <w:t>校</w:t>
      </w:r>
      <w:r w:rsidR="00925CEF">
        <w:rPr>
          <w:rFonts w:hAnsi="標楷體" w:hint="eastAsia"/>
        </w:rPr>
        <w:t>定</w:t>
      </w:r>
      <w:proofErr w:type="gramEnd"/>
      <w:r w:rsidR="00325CD5" w:rsidRPr="00833488">
        <w:rPr>
          <w:rFonts w:hAnsi="標楷體" w:hint="eastAsia"/>
        </w:rPr>
        <w:t>有相關辦法，但也不能逾越教育部的規定」</w:t>
      </w:r>
      <w:r w:rsidR="00325CD5" w:rsidRPr="00833488">
        <w:rPr>
          <w:rFonts w:hint="eastAsia"/>
        </w:rPr>
        <w:t>等語</w:t>
      </w:r>
      <w:r w:rsidR="00325CD5" w:rsidRPr="00833488">
        <w:rPr>
          <w:rStyle w:val="afe"/>
        </w:rPr>
        <w:footnoteReference w:id="4"/>
      </w:r>
      <w:r w:rsidR="009F410F">
        <w:rPr>
          <w:rFonts w:hint="eastAsia"/>
        </w:rPr>
        <w:t>，亦有相同認知</w:t>
      </w:r>
      <w:r w:rsidRPr="00833488">
        <w:rPr>
          <w:rFonts w:hint="eastAsia"/>
        </w:rPr>
        <w:t>。</w:t>
      </w:r>
      <w:bookmarkEnd w:id="75"/>
    </w:p>
    <w:p w:rsidR="00BC532F" w:rsidRPr="00285531" w:rsidRDefault="00E0169C" w:rsidP="00833488">
      <w:pPr>
        <w:pStyle w:val="3"/>
      </w:pPr>
      <w:bookmarkStart w:id="76" w:name="_Toc487563342"/>
      <w:r>
        <w:rPr>
          <w:rFonts w:hint="eastAsia"/>
        </w:rPr>
        <w:t>綜上，</w:t>
      </w:r>
      <w:r w:rsidR="00997EF7">
        <w:rPr>
          <w:rFonts w:hint="eastAsia"/>
        </w:rPr>
        <w:t>東大教師違反學術倫理案件處理辦法</w:t>
      </w:r>
      <w:r w:rsidR="00833488" w:rsidRPr="00833488">
        <w:rPr>
          <w:rFonts w:hint="eastAsia"/>
        </w:rPr>
        <w:t>關於其他違反學術倫理行為之處分規定</w:t>
      </w:r>
      <w:r w:rsidR="00F32D74">
        <w:rPr>
          <w:rFonts w:hint="eastAsia"/>
        </w:rPr>
        <w:t>，</w:t>
      </w:r>
      <w:r w:rsidR="00833488" w:rsidRPr="00833488">
        <w:rPr>
          <w:rFonts w:hint="eastAsia"/>
        </w:rPr>
        <w:t>較教育部審定辦法為寬鬆，既經該</w:t>
      </w:r>
      <w:proofErr w:type="gramStart"/>
      <w:r w:rsidR="00833488" w:rsidRPr="00833488">
        <w:rPr>
          <w:rFonts w:hint="eastAsia"/>
        </w:rPr>
        <w:t>部審認核</w:t>
      </w:r>
      <w:proofErr w:type="gramEnd"/>
      <w:r w:rsidR="00833488" w:rsidRPr="00833488">
        <w:rPr>
          <w:rFonts w:hint="eastAsia"/>
        </w:rPr>
        <w:t>欠妥適，允由該部持續通盤檢討國內各大專</w:t>
      </w:r>
      <w:r w:rsidR="00925CEF" w:rsidRPr="00833488">
        <w:rPr>
          <w:rFonts w:hint="eastAsia"/>
        </w:rPr>
        <w:t>校</w:t>
      </w:r>
      <w:r w:rsidR="00833488" w:rsidRPr="00833488">
        <w:rPr>
          <w:rFonts w:hint="eastAsia"/>
        </w:rPr>
        <w:t>院相關規定</w:t>
      </w:r>
      <w:proofErr w:type="gramStart"/>
      <w:r w:rsidR="00833488" w:rsidRPr="00833488">
        <w:rPr>
          <w:rFonts w:hint="eastAsia"/>
        </w:rPr>
        <w:t>有無類此</w:t>
      </w:r>
      <w:proofErr w:type="gramEnd"/>
      <w:r w:rsidR="00833488" w:rsidRPr="00833488">
        <w:rPr>
          <w:rFonts w:hint="eastAsia"/>
        </w:rPr>
        <w:t>不合規定情事，以避免漏未察覺致影響國內相關規定適用之一致性及公平性</w:t>
      </w:r>
      <w:r>
        <w:rPr>
          <w:rFonts w:hint="eastAsia"/>
        </w:rPr>
        <w:t>。</w:t>
      </w:r>
      <w:bookmarkEnd w:id="76"/>
    </w:p>
    <w:p w:rsidR="00167FD7" w:rsidRPr="00167FD7" w:rsidRDefault="00F53941" w:rsidP="000B72D4">
      <w:pPr>
        <w:pStyle w:val="2"/>
        <w:tabs>
          <w:tab w:val="left" w:pos="1985"/>
        </w:tabs>
        <w:rPr>
          <w:b/>
        </w:rPr>
      </w:pPr>
      <w:bookmarkStart w:id="77" w:name="_Toc487563343"/>
      <w:r>
        <w:rPr>
          <w:rFonts w:hint="eastAsia"/>
          <w:b/>
        </w:rPr>
        <w:t>吳君</w:t>
      </w:r>
      <w:r w:rsidR="002A5EA8">
        <w:rPr>
          <w:rFonts w:hint="eastAsia"/>
          <w:b/>
        </w:rPr>
        <w:t>針對</w:t>
      </w:r>
      <w:r w:rsidR="00095922">
        <w:rPr>
          <w:rFonts w:hint="eastAsia"/>
          <w:b/>
        </w:rPr>
        <w:t>東大就其</w:t>
      </w:r>
      <w:r w:rsidR="00682BE8" w:rsidRPr="00167FD7">
        <w:rPr>
          <w:rFonts w:hint="eastAsia"/>
          <w:b/>
        </w:rPr>
        <w:t>升等</w:t>
      </w:r>
      <w:proofErr w:type="gramStart"/>
      <w:r w:rsidR="00682BE8" w:rsidRPr="00167FD7">
        <w:rPr>
          <w:rFonts w:hint="eastAsia"/>
          <w:b/>
        </w:rPr>
        <w:t>疑</w:t>
      </w:r>
      <w:proofErr w:type="gramEnd"/>
      <w:r w:rsidR="00D96200" w:rsidRPr="00167FD7">
        <w:rPr>
          <w:rFonts w:hint="eastAsia"/>
          <w:b/>
        </w:rPr>
        <w:t>涉</w:t>
      </w:r>
      <w:r w:rsidR="00682BE8" w:rsidRPr="00167FD7">
        <w:rPr>
          <w:rFonts w:hint="eastAsia"/>
          <w:b/>
        </w:rPr>
        <w:t>違反</w:t>
      </w:r>
      <w:r w:rsidR="00D96200" w:rsidRPr="00167FD7">
        <w:rPr>
          <w:rFonts w:hint="eastAsia"/>
          <w:b/>
        </w:rPr>
        <w:t>學術倫理案作成</w:t>
      </w:r>
      <w:r w:rsidR="002C1939" w:rsidRPr="00167FD7">
        <w:rPr>
          <w:rFonts w:hint="eastAsia"/>
          <w:b/>
        </w:rPr>
        <w:t>行政處分</w:t>
      </w:r>
      <w:r w:rsidR="00537B6D">
        <w:rPr>
          <w:rFonts w:hint="eastAsia"/>
          <w:b/>
        </w:rPr>
        <w:t>所提</w:t>
      </w:r>
      <w:r w:rsidR="002A5EA8">
        <w:rPr>
          <w:rFonts w:hint="eastAsia"/>
          <w:b/>
        </w:rPr>
        <w:t>起</w:t>
      </w:r>
      <w:r w:rsidR="00537B6D">
        <w:rPr>
          <w:rFonts w:hint="eastAsia"/>
          <w:b/>
        </w:rPr>
        <w:t>之</w:t>
      </w:r>
      <w:r>
        <w:rPr>
          <w:rFonts w:hint="eastAsia"/>
          <w:b/>
        </w:rPr>
        <w:t>訴願</w:t>
      </w:r>
      <w:r w:rsidR="002C1939" w:rsidRPr="00167FD7">
        <w:rPr>
          <w:rFonts w:hint="eastAsia"/>
          <w:b/>
        </w:rPr>
        <w:t>，</w:t>
      </w:r>
      <w:r w:rsidR="00D96200" w:rsidRPr="00167FD7">
        <w:rPr>
          <w:rFonts w:hint="eastAsia"/>
          <w:b/>
        </w:rPr>
        <w:t>經教育</w:t>
      </w:r>
      <w:r w:rsidR="002C1939" w:rsidRPr="00167FD7">
        <w:rPr>
          <w:rFonts w:hint="eastAsia"/>
          <w:b/>
        </w:rPr>
        <w:t>部</w:t>
      </w:r>
      <w:r w:rsidR="00214F79" w:rsidRPr="00167FD7">
        <w:rPr>
          <w:rFonts w:hint="eastAsia"/>
          <w:b/>
        </w:rPr>
        <w:t>駁回</w:t>
      </w:r>
      <w:r>
        <w:rPr>
          <w:rFonts w:hint="eastAsia"/>
          <w:b/>
        </w:rPr>
        <w:t>後</w:t>
      </w:r>
      <w:r w:rsidR="00214F79" w:rsidRPr="00167FD7">
        <w:rPr>
          <w:rFonts w:hint="eastAsia"/>
          <w:b/>
        </w:rPr>
        <w:t>，</w:t>
      </w:r>
      <w:r w:rsidR="005E5DA7">
        <w:rPr>
          <w:rFonts w:hint="eastAsia"/>
          <w:b/>
        </w:rPr>
        <w:t>吳君</w:t>
      </w:r>
      <w:r w:rsidR="00BD47FD">
        <w:rPr>
          <w:rFonts w:hint="eastAsia"/>
          <w:b/>
        </w:rPr>
        <w:t>既將循</w:t>
      </w:r>
      <w:r w:rsidR="003E6770" w:rsidRPr="00167FD7">
        <w:rPr>
          <w:rFonts w:hint="eastAsia"/>
          <w:b/>
        </w:rPr>
        <w:t>行政</w:t>
      </w:r>
      <w:r w:rsidR="00214F79" w:rsidRPr="00167FD7">
        <w:rPr>
          <w:rFonts w:hint="eastAsia"/>
          <w:b/>
        </w:rPr>
        <w:t>訴訟</w:t>
      </w:r>
      <w:r w:rsidR="00BD47FD">
        <w:rPr>
          <w:rFonts w:hint="eastAsia"/>
          <w:b/>
        </w:rPr>
        <w:t>程序</w:t>
      </w:r>
      <w:r w:rsidR="00214F79" w:rsidRPr="00167FD7">
        <w:rPr>
          <w:rFonts w:hint="eastAsia"/>
          <w:b/>
        </w:rPr>
        <w:t>，</w:t>
      </w:r>
      <w:r w:rsidR="003E6770" w:rsidRPr="00167FD7">
        <w:rPr>
          <w:rFonts w:hint="eastAsia"/>
          <w:b/>
        </w:rPr>
        <w:t>相關人員</w:t>
      </w:r>
      <w:r w:rsidR="009A11D6">
        <w:rPr>
          <w:rFonts w:hint="eastAsia"/>
          <w:b/>
        </w:rPr>
        <w:t>除</w:t>
      </w:r>
      <w:r w:rsidR="003E6770" w:rsidRPr="00167FD7">
        <w:rPr>
          <w:rFonts w:hint="eastAsia"/>
          <w:b/>
        </w:rPr>
        <w:t>涉</w:t>
      </w:r>
      <w:r w:rsidR="003E6770" w:rsidRPr="00167FD7">
        <w:rPr>
          <w:rFonts w:hAnsi="標楷體" w:hint="eastAsia"/>
          <w:b/>
        </w:rPr>
        <w:t>有瀆職</w:t>
      </w:r>
      <w:r w:rsidR="00904E3D">
        <w:rPr>
          <w:rFonts w:hAnsi="標楷體" w:hint="eastAsia"/>
          <w:b/>
        </w:rPr>
        <w:t>之</w:t>
      </w:r>
      <w:r w:rsidR="00EF02C0">
        <w:rPr>
          <w:rFonts w:hAnsi="標楷體" w:hint="eastAsia"/>
          <w:b/>
        </w:rPr>
        <w:t>行政</w:t>
      </w:r>
      <w:r w:rsidR="003E6770" w:rsidRPr="00167FD7">
        <w:rPr>
          <w:rFonts w:hAnsi="標楷體" w:hint="eastAsia"/>
          <w:b/>
        </w:rPr>
        <w:t>違失</w:t>
      </w:r>
      <w:r w:rsidR="00EF02C0">
        <w:rPr>
          <w:rFonts w:hAnsi="標楷體" w:hint="eastAsia"/>
          <w:b/>
        </w:rPr>
        <w:t>或重大違失</w:t>
      </w:r>
      <w:r w:rsidR="003E6770" w:rsidRPr="00167FD7">
        <w:rPr>
          <w:rFonts w:hAnsi="標楷體" w:hint="eastAsia"/>
          <w:b/>
        </w:rPr>
        <w:t>情事，由本院</w:t>
      </w:r>
      <w:r w:rsidR="00682BE8" w:rsidRPr="00167FD7">
        <w:rPr>
          <w:rFonts w:hAnsi="標楷體" w:hint="eastAsia"/>
          <w:b/>
        </w:rPr>
        <w:t>依職權</w:t>
      </w:r>
      <w:r w:rsidR="003E6770" w:rsidRPr="00167FD7">
        <w:rPr>
          <w:rFonts w:hAnsi="標楷體" w:hint="eastAsia"/>
          <w:b/>
        </w:rPr>
        <w:t>處理外，</w:t>
      </w:r>
      <w:r w:rsidR="00214F79" w:rsidRPr="00167FD7">
        <w:rPr>
          <w:rFonts w:hint="eastAsia"/>
          <w:b/>
        </w:rPr>
        <w:t>宜請</w:t>
      </w:r>
      <w:r w:rsidR="005E5DA7">
        <w:rPr>
          <w:rFonts w:hint="eastAsia"/>
          <w:b/>
        </w:rPr>
        <w:t>吳君</w:t>
      </w:r>
      <w:r w:rsidR="00214F79" w:rsidRPr="00167FD7">
        <w:rPr>
          <w:rFonts w:hint="eastAsia"/>
          <w:b/>
        </w:rPr>
        <w:t>靜候其處理結果</w:t>
      </w:r>
      <w:r w:rsidR="00167FD7" w:rsidRPr="00167FD7">
        <w:rPr>
          <w:rFonts w:hint="eastAsia"/>
          <w:b/>
        </w:rPr>
        <w:t>；至</w:t>
      </w:r>
      <w:proofErr w:type="gramStart"/>
      <w:r w:rsidR="005E5DA7">
        <w:rPr>
          <w:rFonts w:hint="eastAsia"/>
          <w:b/>
        </w:rPr>
        <w:t>吳君</w:t>
      </w:r>
      <w:r w:rsidR="00167FD7" w:rsidRPr="00167FD7">
        <w:rPr>
          <w:rFonts w:hint="eastAsia"/>
          <w:b/>
        </w:rPr>
        <w:t>指訴</w:t>
      </w:r>
      <w:proofErr w:type="gramEnd"/>
      <w:r w:rsidR="00167FD7" w:rsidRPr="00167FD7">
        <w:rPr>
          <w:rFonts w:hint="eastAsia"/>
          <w:b/>
        </w:rPr>
        <w:t>相關事項雖部分經</w:t>
      </w:r>
      <w:proofErr w:type="gramStart"/>
      <w:r w:rsidR="00167FD7" w:rsidRPr="00167FD7">
        <w:rPr>
          <w:rFonts w:hint="eastAsia"/>
          <w:b/>
        </w:rPr>
        <w:t>教育部</w:t>
      </w:r>
      <w:r w:rsidR="005E5DA7">
        <w:rPr>
          <w:rFonts w:hint="eastAsia"/>
          <w:b/>
        </w:rPr>
        <w:t>查</w:t>
      </w:r>
      <w:r w:rsidR="00BD47FD">
        <w:rPr>
          <w:rFonts w:hint="eastAsia"/>
          <w:b/>
        </w:rPr>
        <w:t>認</w:t>
      </w:r>
      <w:r w:rsidR="005E5DA7">
        <w:rPr>
          <w:rFonts w:hint="eastAsia"/>
          <w:b/>
        </w:rPr>
        <w:t>後</w:t>
      </w:r>
      <w:proofErr w:type="gramEnd"/>
      <w:r w:rsidR="00167FD7" w:rsidRPr="00167FD7">
        <w:rPr>
          <w:rFonts w:hint="eastAsia"/>
          <w:b/>
        </w:rPr>
        <w:t>尚無具體事證，然</w:t>
      </w:r>
      <w:r w:rsidR="005E5DA7">
        <w:rPr>
          <w:rFonts w:hint="eastAsia"/>
          <w:b/>
        </w:rPr>
        <w:t>吳君</w:t>
      </w:r>
      <w:r w:rsidR="00167FD7" w:rsidRPr="00167FD7">
        <w:rPr>
          <w:rFonts w:hint="eastAsia"/>
          <w:b/>
        </w:rPr>
        <w:t>既經東大認</w:t>
      </w:r>
      <w:r w:rsidR="00BC6ECC">
        <w:rPr>
          <w:rFonts w:hint="eastAsia"/>
          <w:b/>
        </w:rPr>
        <w:t>定</w:t>
      </w:r>
      <w:r w:rsidR="00167FD7" w:rsidRPr="00167FD7">
        <w:rPr>
          <w:rFonts w:hint="eastAsia"/>
          <w:b/>
        </w:rPr>
        <w:t>未曾使用</w:t>
      </w:r>
      <w:proofErr w:type="gramStart"/>
      <w:r w:rsidR="00461A1B">
        <w:rPr>
          <w:rFonts w:hint="eastAsia"/>
          <w:b/>
        </w:rPr>
        <w:t>系爭子計畫</w:t>
      </w:r>
      <w:proofErr w:type="gramEnd"/>
      <w:r w:rsidR="00167FD7" w:rsidRPr="00167FD7">
        <w:rPr>
          <w:rFonts w:hint="eastAsia"/>
          <w:b/>
        </w:rPr>
        <w:t>經費，</w:t>
      </w:r>
      <w:r w:rsidR="005E5DA7">
        <w:rPr>
          <w:rFonts w:hint="eastAsia"/>
          <w:b/>
        </w:rPr>
        <w:t>其所生</w:t>
      </w:r>
      <w:r w:rsidR="00581878">
        <w:rPr>
          <w:rFonts w:hint="eastAsia"/>
          <w:b/>
        </w:rPr>
        <w:t>相關</w:t>
      </w:r>
      <w:r w:rsidR="002A5EA8">
        <w:rPr>
          <w:rFonts w:hint="eastAsia"/>
          <w:b/>
        </w:rPr>
        <w:t>責</w:t>
      </w:r>
      <w:r w:rsidR="00581878">
        <w:rPr>
          <w:rFonts w:hint="eastAsia"/>
          <w:b/>
        </w:rPr>
        <w:t>任</w:t>
      </w:r>
      <w:proofErr w:type="gramStart"/>
      <w:r w:rsidR="00581878">
        <w:rPr>
          <w:rFonts w:hint="eastAsia"/>
          <w:b/>
        </w:rPr>
        <w:t>釐</w:t>
      </w:r>
      <w:proofErr w:type="gramEnd"/>
      <w:r w:rsidR="00581878">
        <w:rPr>
          <w:rFonts w:hint="eastAsia"/>
          <w:b/>
        </w:rPr>
        <w:t>清</w:t>
      </w:r>
      <w:r w:rsidR="005611E0">
        <w:rPr>
          <w:rFonts w:hint="eastAsia"/>
          <w:b/>
        </w:rPr>
        <w:t>事宜</w:t>
      </w:r>
      <w:r w:rsidR="00167FD7" w:rsidRPr="00167FD7">
        <w:rPr>
          <w:rFonts w:hint="eastAsia"/>
          <w:b/>
        </w:rPr>
        <w:t>，允由</w:t>
      </w:r>
      <w:proofErr w:type="gramStart"/>
      <w:r w:rsidR="0085284D">
        <w:rPr>
          <w:rFonts w:hint="eastAsia"/>
          <w:b/>
        </w:rPr>
        <w:t>科技部及</w:t>
      </w:r>
      <w:r w:rsidR="00167FD7" w:rsidRPr="00167FD7">
        <w:rPr>
          <w:rFonts w:hint="eastAsia"/>
          <w:b/>
        </w:rPr>
        <w:t>教育部</w:t>
      </w:r>
      <w:proofErr w:type="gramEnd"/>
      <w:r w:rsidR="00167FD7" w:rsidRPr="00167FD7">
        <w:rPr>
          <w:rFonts w:hint="eastAsia"/>
          <w:b/>
        </w:rPr>
        <w:t>依法</w:t>
      </w:r>
      <w:proofErr w:type="gramStart"/>
      <w:r w:rsidR="00167FD7" w:rsidRPr="00167FD7">
        <w:rPr>
          <w:rFonts w:hint="eastAsia"/>
          <w:b/>
        </w:rPr>
        <w:t>查明妥處</w:t>
      </w:r>
      <w:proofErr w:type="gramEnd"/>
      <w:r w:rsidR="00167FD7" w:rsidRPr="00167FD7">
        <w:rPr>
          <w:rFonts w:hint="eastAsia"/>
          <w:b/>
        </w:rPr>
        <w:t>：</w:t>
      </w:r>
      <w:bookmarkEnd w:id="77"/>
    </w:p>
    <w:p w:rsidR="00214F79" w:rsidRDefault="00D16681" w:rsidP="00095922">
      <w:pPr>
        <w:pStyle w:val="3"/>
      </w:pPr>
      <w:bookmarkStart w:id="78" w:name="_Toc487563344"/>
      <w:r>
        <w:rPr>
          <w:rFonts w:hint="eastAsia"/>
        </w:rPr>
        <w:t>按</w:t>
      </w:r>
      <w:r w:rsidR="00BB4987">
        <w:rPr>
          <w:rFonts w:hint="eastAsia"/>
        </w:rPr>
        <w:t>本</w:t>
      </w:r>
      <w:r>
        <w:rPr>
          <w:rFonts w:hint="eastAsia"/>
        </w:rPr>
        <w:t>院收受人民書狀及處理辦法</w:t>
      </w:r>
      <w:r w:rsidR="008C61FD">
        <w:rPr>
          <w:rFonts w:hint="eastAsia"/>
        </w:rPr>
        <w:t>第11條規定：</w:t>
      </w:r>
      <w:r w:rsidR="004D1025" w:rsidRPr="00D914BF">
        <w:rPr>
          <w:rFonts w:hint="eastAsia"/>
        </w:rPr>
        <w:t>「</w:t>
      </w:r>
      <w:r w:rsidR="00D914BF" w:rsidRPr="00D914BF">
        <w:rPr>
          <w:rFonts w:hint="eastAsia"/>
        </w:rPr>
        <w:t>下列人民</w:t>
      </w:r>
      <w:proofErr w:type="gramStart"/>
      <w:r w:rsidR="00D914BF" w:rsidRPr="00D914BF">
        <w:rPr>
          <w:rFonts w:hint="eastAsia"/>
        </w:rPr>
        <w:t>書狀應為</w:t>
      </w:r>
      <w:proofErr w:type="gramEnd"/>
      <w:r w:rsidR="00D914BF" w:rsidRPr="00D914BF">
        <w:rPr>
          <w:rFonts w:hint="eastAsia"/>
        </w:rPr>
        <w:t>不受理之處理：</w:t>
      </w:r>
      <w:r w:rsidR="005611E0">
        <w:rPr>
          <w:rFonts w:hAnsi="標楷體" w:hint="eastAsia"/>
        </w:rPr>
        <w:t>…</w:t>
      </w:r>
      <w:proofErr w:type="gramStart"/>
      <w:r w:rsidR="005611E0">
        <w:rPr>
          <w:rFonts w:hAnsi="標楷體" w:hint="eastAsia"/>
        </w:rPr>
        <w:t>…</w:t>
      </w:r>
      <w:proofErr w:type="gramEnd"/>
      <w:r w:rsidR="005611E0">
        <w:rPr>
          <w:rFonts w:hAnsi="標楷體" w:hint="eastAsia"/>
        </w:rPr>
        <w:t>。</w:t>
      </w:r>
      <w:r w:rsidR="00D914BF" w:rsidRPr="00D914BF">
        <w:rPr>
          <w:rFonts w:hint="eastAsia"/>
        </w:rPr>
        <w:t>三、應向司法或軍法機關提起訴訟者。四、應提起訴願或行政訴訟者。</w:t>
      </w:r>
      <w:r w:rsidR="005611E0">
        <w:rPr>
          <w:rFonts w:hAnsi="標楷體" w:hint="eastAsia"/>
        </w:rPr>
        <w:t>…</w:t>
      </w:r>
      <w:proofErr w:type="gramStart"/>
      <w:r w:rsidR="005611E0">
        <w:rPr>
          <w:rFonts w:hAnsi="標楷體" w:hint="eastAsia"/>
        </w:rPr>
        <w:t>…</w:t>
      </w:r>
      <w:proofErr w:type="gramEnd"/>
      <w:r w:rsidR="00D914BF" w:rsidRPr="00D914BF">
        <w:rPr>
          <w:rFonts w:hint="eastAsia"/>
        </w:rPr>
        <w:t>。前項第</w:t>
      </w:r>
      <w:r w:rsidR="005611E0">
        <w:rPr>
          <w:rFonts w:hint="eastAsia"/>
        </w:rPr>
        <w:t>3</w:t>
      </w:r>
      <w:r w:rsidR="00D914BF" w:rsidRPr="00D914BF">
        <w:rPr>
          <w:rFonts w:hint="eastAsia"/>
        </w:rPr>
        <w:t>款至第</w:t>
      </w:r>
      <w:r w:rsidR="005611E0">
        <w:rPr>
          <w:rFonts w:hint="eastAsia"/>
        </w:rPr>
        <w:t>5</w:t>
      </w:r>
      <w:r w:rsidR="00D914BF" w:rsidRPr="00D914BF">
        <w:rPr>
          <w:rFonts w:hint="eastAsia"/>
        </w:rPr>
        <w:t>款之案件，如被訴人有瀆職或重大違法失職情事者，仍應處理。</w:t>
      </w:r>
      <w:r w:rsidR="004D1025" w:rsidRPr="00D914BF">
        <w:rPr>
          <w:rFonts w:hint="eastAsia"/>
        </w:rPr>
        <w:t>」</w:t>
      </w:r>
      <w:r w:rsidR="003E6770">
        <w:rPr>
          <w:rFonts w:hint="eastAsia"/>
        </w:rPr>
        <w:t>是人民書狀如屬</w:t>
      </w:r>
      <w:r w:rsidR="003E6770" w:rsidRPr="00095922">
        <w:rPr>
          <w:rFonts w:hAnsi="標楷體" w:hint="eastAsia"/>
        </w:rPr>
        <w:t>應提起訴願或行政訴訟者，除相關參與</w:t>
      </w:r>
      <w:r w:rsidR="005611E0">
        <w:rPr>
          <w:rFonts w:hAnsi="標楷體" w:hint="eastAsia"/>
        </w:rPr>
        <w:t>訴願審議</w:t>
      </w:r>
      <w:r w:rsidR="003E6770" w:rsidRPr="00095922">
        <w:rPr>
          <w:rFonts w:hAnsi="標楷體" w:hint="eastAsia"/>
        </w:rPr>
        <w:t>及</w:t>
      </w:r>
      <w:r w:rsidR="005611E0">
        <w:rPr>
          <w:rFonts w:hAnsi="標楷體" w:hint="eastAsia"/>
        </w:rPr>
        <w:t>訴訟</w:t>
      </w:r>
      <w:r w:rsidR="003E6770" w:rsidRPr="00095922">
        <w:rPr>
          <w:rFonts w:hAnsi="標楷體" w:hint="eastAsia"/>
        </w:rPr>
        <w:t>審判人員</w:t>
      </w:r>
      <w:r w:rsidR="003E6770" w:rsidRPr="00D914BF">
        <w:rPr>
          <w:rFonts w:hint="eastAsia"/>
        </w:rPr>
        <w:t>有瀆職</w:t>
      </w:r>
      <w:r w:rsidR="00904E3D">
        <w:rPr>
          <w:rFonts w:hint="eastAsia"/>
        </w:rPr>
        <w:t>之行政違失</w:t>
      </w:r>
      <w:r w:rsidR="003E6770" w:rsidRPr="00D914BF">
        <w:rPr>
          <w:rFonts w:hint="eastAsia"/>
        </w:rPr>
        <w:t>或重大違法失職情事者</w:t>
      </w:r>
      <w:r w:rsidR="003E6770">
        <w:rPr>
          <w:rFonts w:hint="eastAsia"/>
        </w:rPr>
        <w:t>外</w:t>
      </w:r>
      <w:r w:rsidR="003E6770" w:rsidRPr="00D914BF">
        <w:rPr>
          <w:rFonts w:hint="eastAsia"/>
        </w:rPr>
        <w:t>，</w:t>
      </w:r>
      <w:r w:rsidR="003E6770">
        <w:rPr>
          <w:rFonts w:hint="eastAsia"/>
        </w:rPr>
        <w:t>本院</w:t>
      </w:r>
      <w:r w:rsidR="003E6770" w:rsidRPr="00D914BF">
        <w:rPr>
          <w:rFonts w:hint="eastAsia"/>
        </w:rPr>
        <w:t>應</w:t>
      </w:r>
      <w:r w:rsidR="003E6770">
        <w:rPr>
          <w:rFonts w:hint="eastAsia"/>
        </w:rPr>
        <w:t>不受理。</w:t>
      </w:r>
      <w:bookmarkEnd w:id="78"/>
    </w:p>
    <w:p w:rsidR="009D1A6B" w:rsidRPr="00F53941" w:rsidRDefault="00682BE8" w:rsidP="005A0C40">
      <w:pPr>
        <w:pStyle w:val="3"/>
      </w:pPr>
      <w:bookmarkStart w:id="79" w:name="_Toc487563345"/>
      <w:r>
        <w:rPr>
          <w:rFonts w:hint="eastAsia"/>
        </w:rPr>
        <w:t>據教育部查復，</w:t>
      </w:r>
      <w:proofErr w:type="gramStart"/>
      <w:r w:rsidR="002A5EA8" w:rsidRPr="000B70EB">
        <w:rPr>
          <w:rFonts w:hint="eastAsia"/>
        </w:rPr>
        <w:t>吳君</w:t>
      </w:r>
      <w:r w:rsidR="009D1A6B" w:rsidRPr="000B70EB">
        <w:rPr>
          <w:rFonts w:hint="eastAsia"/>
        </w:rPr>
        <w:t>升等</w:t>
      </w:r>
      <w:proofErr w:type="gramEnd"/>
      <w:r w:rsidR="009D1A6B" w:rsidRPr="000B70EB">
        <w:rPr>
          <w:rFonts w:hint="eastAsia"/>
        </w:rPr>
        <w:t>案</w:t>
      </w:r>
      <w:r w:rsidR="000677EA" w:rsidRPr="000B70EB">
        <w:rPr>
          <w:rFonts w:hint="eastAsia"/>
        </w:rPr>
        <w:t>於</w:t>
      </w:r>
      <w:r w:rsidR="009D1A6B" w:rsidRPr="000B70EB">
        <w:rPr>
          <w:rFonts w:hint="eastAsia"/>
        </w:rPr>
        <w:t>東大</w:t>
      </w:r>
      <w:r w:rsidR="00051A18" w:rsidRPr="000B70EB">
        <w:rPr>
          <w:rFonts w:hint="eastAsia"/>
        </w:rPr>
        <w:t>創</w:t>
      </w:r>
      <w:r w:rsidR="00BA5073" w:rsidRPr="000B70EB">
        <w:rPr>
          <w:rFonts w:hAnsi="標楷體" w:hint="eastAsia"/>
        </w:rPr>
        <w:t>○</w:t>
      </w:r>
      <w:r w:rsidR="00051A18" w:rsidRPr="000B70EB">
        <w:rPr>
          <w:rFonts w:hint="eastAsia"/>
        </w:rPr>
        <w:t>設計暨</w:t>
      </w:r>
      <w:r w:rsidR="000B70EB" w:rsidRPr="000B70EB">
        <w:rPr>
          <w:rFonts w:hAnsi="標楷體" w:hint="eastAsia"/>
        </w:rPr>
        <w:t>○</w:t>
      </w:r>
      <w:r w:rsidR="00051A18" w:rsidRPr="000B70EB">
        <w:rPr>
          <w:rFonts w:hint="eastAsia"/>
        </w:rPr>
        <w:t>術學院</w:t>
      </w:r>
      <w:r w:rsidR="00934207" w:rsidRPr="000B70EB">
        <w:rPr>
          <w:rFonts w:hint="eastAsia"/>
        </w:rPr>
        <w:t>(</w:t>
      </w:r>
      <w:proofErr w:type="gramStart"/>
      <w:r w:rsidR="00934207" w:rsidRPr="000B70EB">
        <w:rPr>
          <w:rFonts w:hint="eastAsia"/>
        </w:rPr>
        <w:t>下稱創</w:t>
      </w:r>
      <w:proofErr w:type="gramEnd"/>
      <w:r w:rsidR="00BA5073" w:rsidRPr="000B70EB">
        <w:rPr>
          <w:rFonts w:hAnsi="標楷體" w:hint="eastAsia"/>
        </w:rPr>
        <w:t>○</w:t>
      </w:r>
      <w:r w:rsidR="00934207" w:rsidRPr="000B70EB">
        <w:rPr>
          <w:rFonts w:hint="eastAsia"/>
        </w:rPr>
        <w:t>學院</w:t>
      </w:r>
      <w:r w:rsidR="00934207">
        <w:rPr>
          <w:rFonts w:hint="eastAsia"/>
        </w:rPr>
        <w:t>)</w:t>
      </w:r>
      <w:r w:rsidR="009D1A6B" w:rsidRPr="0093272B">
        <w:rPr>
          <w:rFonts w:hint="eastAsia"/>
        </w:rPr>
        <w:t>教評會審議</w:t>
      </w:r>
      <w:r w:rsidR="00051A18">
        <w:rPr>
          <w:rFonts w:hint="eastAsia"/>
        </w:rPr>
        <w:t>階段</w:t>
      </w:r>
      <w:r>
        <w:rPr>
          <w:rFonts w:hint="eastAsia"/>
        </w:rPr>
        <w:t>相繼</w:t>
      </w:r>
      <w:r w:rsidR="009D1A6B" w:rsidRPr="0093272B">
        <w:rPr>
          <w:rFonts w:hint="eastAsia"/>
        </w:rPr>
        <w:t>被發</w:t>
      </w:r>
      <w:r w:rsidR="009D1A6B">
        <w:rPr>
          <w:rFonts w:hint="eastAsia"/>
        </w:rPr>
        <w:t>現</w:t>
      </w:r>
      <w:r>
        <w:rPr>
          <w:rFonts w:hint="eastAsia"/>
        </w:rPr>
        <w:t>參考</w:t>
      </w:r>
      <w:r w:rsidR="009D1A6B" w:rsidRPr="00A64DE9">
        <w:rPr>
          <w:rFonts w:hint="eastAsia"/>
        </w:rPr>
        <w:t>著作</w:t>
      </w:r>
      <w:r>
        <w:rPr>
          <w:rFonts w:hint="eastAsia"/>
        </w:rPr>
        <w:t>及代表著作</w:t>
      </w:r>
      <w:proofErr w:type="gramStart"/>
      <w:r w:rsidR="009D1A6B" w:rsidRPr="00A64DE9">
        <w:rPr>
          <w:rFonts w:hint="eastAsia"/>
        </w:rPr>
        <w:t>刊載於偽期刊</w:t>
      </w:r>
      <w:proofErr w:type="gramEnd"/>
      <w:r w:rsidR="009D1A6B" w:rsidRPr="00A64DE9">
        <w:rPr>
          <w:rFonts w:hint="eastAsia"/>
        </w:rPr>
        <w:t>後</w:t>
      </w:r>
      <w:r w:rsidR="009D1A6B">
        <w:rPr>
          <w:rFonts w:hint="eastAsia"/>
        </w:rPr>
        <w:t>，</w:t>
      </w:r>
      <w:proofErr w:type="gramStart"/>
      <w:r w:rsidR="009D1A6B">
        <w:rPr>
          <w:rFonts w:hint="eastAsia"/>
        </w:rPr>
        <w:t>爰</w:t>
      </w:r>
      <w:proofErr w:type="gramEnd"/>
      <w:r w:rsidR="009D1A6B" w:rsidRPr="002B294B">
        <w:rPr>
          <w:rFonts w:hint="eastAsia"/>
        </w:rPr>
        <w:t>於104年10月8日由</w:t>
      </w:r>
      <w:r w:rsidR="005611E0">
        <w:rPr>
          <w:rFonts w:hint="eastAsia"/>
        </w:rPr>
        <w:t>該</w:t>
      </w:r>
      <w:r w:rsidR="009D1A6B" w:rsidRPr="002B294B">
        <w:rPr>
          <w:rFonts w:hint="eastAsia"/>
        </w:rPr>
        <w:t>院教評會</w:t>
      </w:r>
      <w:proofErr w:type="gramStart"/>
      <w:r w:rsidR="009D1A6B" w:rsidRPr="00B6366A">
        <w:rPr>
          <w:rFonts w:hint="eastAsia"/>
        </w:rPr>
        <w:t>簽請校教</w:t>
      </w:r>
      <w:proofErr w:type="gramEnd"/>
      <w:r w:rsidR="009D1A6B" w:rsidRPr="00B6366A">
        <w:rPr>
          <w:rFonts w:hint="eastAsia"/>
        </w:rPr>
        <w:t>評會查明有</w:t>
      </w:r>
      <w:r w:rsidR="000677EA">
        <w:rPr>
          <w:rFonts w:hint="eastAsia"/>
        </w:rPr>
        <w:t>否</w:t>
      </w:r>
      <w:r w:rsidR="009D1A6B" w:rsidRPr="00B6366A">
        <w:rPr>
          <w:rFonts w:hint="eastAsia"/>
        </w:rPr>
        <w:t>違反</w:t>
      </w:r>
      <w:r w:rsidR="009D1A6B" w:rsidRPr="0030613A">
        <w:rPr>
          <w:rFonts w:hint="eastAsia"/>
        </w:rPr>
        <w:t>學術倫理情事</w:t>
      </w:r>
      <w:r w:rsidR="004A0B55">
        <w:rPr>
          <w:rFonts w:hint="eastAsia"/>
        </w:rPr>
        <w:t>。</w:t>
      </w:r>
      <w:r w:rsidR="004A0B55" w:rsidRPr="00EA5E8E">
        <w:rPr>
          <w:rFonts w:hint="eastAsia"/>
        </w:rPr>
        <w:t>遂經</w:t>
      </w:r>
      <w:r w:rsidR="00A20BE0" w:rsidRPr="00EA5E8E">
        <w:rPr>
          <w:rFonts w:hint="eastAsia"/>
        </w:rPr>
        <w:t>東大校教評會於同年11月21日決議：授權教務長先組3至5人調查小組</w:t>
      </w:r>
      <w:proofErr w:type="gramStart"/>
      <w:r w:rsidR="00A20BE0" w:rsidRPr="00EA5E8E">
        <w:rPr>
          <w:rFonts w:hint="eastAsia"/>
        </w:rPr>
        <w:t>研</w:t>
      </w:r>
      <w:proofErr w:type="gramEnd"/>
      <w:r w:rsidR="00A20BE0" w:rsidRPr="00EA5E8E">
        <w:rPr>
          <w:rFonts w:hint="eastAsia"/>
        </w:rPr>
        <w:t>擬後再提該會審議。</w:t>
      </w:r>
      <w:r w:rsidR="004A0B55" w:rsidRPr="00EA5E8E">
        <w:rPr>
          <w:rFonts w:hint="eastAsia"/>
        </w:rPr>
        <w:t>東大</w:t>
      </w:r>
      <w:proofErr w:type="gramStart"/>
      <w:r w:rsidR="005665C1">
        <w:rPr>
          <w:rFonts w:hint="eastAsia"/>
        </w:rPr>
        <w:t>爰</w:t>
      </w:r>
      <w:proofErr w:type="gramEnd"/>
      <w:r w:rsidR="004A0B55" w:rsidRPr="00EA5E8E">
        <w:rPr>
          <w:rFonts w:hint="eastAsia"/>
        </w:rPr>
        <w:t>於105年1月11日召開</w:t>
      </w:r>
      <w:r w:rsidR="005665C1" w:rsidRPr="00EA5E8E">
        <w:rPr>
          <w:rFonts w:hint="eastAsia"/>
        </w:rPr>
        <w:t>學術倫理</w:t>
      </w:r>
      <w:r w:rsidR="00B33AC6">
        <w:rPr>
          <w:rFonts w:hint="eastAsia"/>
        </w:rPr>
        <w:t>調查</w:t>
      </w:r>
      <w:r w:rsidR="005665C1" w:rsidRPr="00EA5E8E">
        <w:rPr>
          <w:rFonts w:hint="eastAsia"/>
        </w:rPr>
        <w:t>5人小組</w:t>
      </w:r>
      <w:r w:rsidR="004A0B55" w:rsidRPr="00EA5E8E">
        <w:rPr>
          <w:rFonts w:hint="eastAsia"/>
        </w:rPr>
        <w:t>會議</w:t>
      </w:r>
      <w:r w:rsidR="006E7C24">
        <w:rPr>
          <w:rFonts w:hint="eastAsia"/>
        </w:rPr>
        <w:t>並</w:t>
      </w:r>
      <w:r w:rsidR="004A0B55" w:rsidRPr="00A05486">
        <w:rPr>
          <w:rFonts w:hint="eastAsia"/>
        </w:rPr>
        <w:t>邀請</w:t>
      </w:r>
      <w:r w:rsidR="006E7C24" w:rsidRPr="00A05486">
        <w:rPr>
          <w:rFonts w:hint="eastAsia"/>
        </w:rPr>
        <w:t>吳君</w:t>
      </w:r>
      <w:r w:rsidR="004A0B55" w:rsidRPr="00A05486">
        <w:rPr>
          <w:rFonts w:hint="eastAsia"/>
        </w:rPr>
        <w:t>列席說明後</w:t>
      </w:r>
      <w:r w:rsidR="00EA5E8E">
        <w:rPr>
          <w:rFonts w:hint="eastAsia"/>
        </w:rPr>
        <w:t>，</w:t>
      </w:r>
      <w:r w:rsidR="00EA5E8E" w:rsidRPr="005A0C40">
        <w:rPr>
          <w:rFonts w:hAnsi="標楷體" w:hint="eastAsia"/>
        </w:rPr>
        <w:t>決議建請移送東大學術倫理委員會處</w:t>
      </w:r>
      <w:r w:rsidR="005665C1" w:rsidRPr="005A0C40">
        <w:rPr>
          <w:rFonts w:hAnsi="標楷體" w:hint="eastAsia"/>
        </w:rPr>
        <w:t>理</w:t>
      </w:r>
      <w:r w:rsidR="00EA5E8E" w:rsidRPr="005A0C40">
        <w:rPr>
          <w:rFonts w:hAnsi="標楷體" w:hint="eastAsia"/>
        </w:rPr>
        <w:t>。</w:t>
      </w:r>
      <w:proofErr w:type="gramStart"/>
      <w:r w:rsidR="00EA5E8E" w:rsidRPr="005A0C40">
        <w:rPr>
          <w:rFonts w:hAnsi="標楷體" w:hint="eastAsia"/>
        </w:rPr>
        <w:t>嗣</w:t>
      </w:r>
      <w:proofErr w:type="gramEnd"/>
      <w:r w:rsidR="00EA5E8E" w:rsidRPr="005A0C40">
        <w:rPr>
          <w:rFonts w:hAnsi="標楷體" w:hint="eastAsia"/>
        </w:rPr>
        <w:t>經東大學術倫理委員會</w:t>
      </w:r>
      <w:r w:rsidR="004A0B55" w:rsidRPr="00EA5E8E">
        <w:rPr>
          <w:rFonts w:hint="eastAsia"/>
        </w:rPr>
        <w:t>分別於同年3月18日及4月22日召開會議審查</w:t>
      </w:r>
      <w:r w:rsidR="00BB4987">
        <w:rPr>
          <w:rFonts w:hint="eastAsia"/>
        </w:rPr>
        <w:t>後決議略</w:t>
      </w:r>
      <w:proofErr w:type="gramStart"/>
      <w:r w:rsidR="00BB4987">
        <w:rPr>
          <w:rFonts w:hint="eastAsia"/>
        </w:rPr>
        <w:t>以</w:t>
      </w:r>
      <w:proofErr w:type="gramEnd"/>
      <w:r w:rsidR="00BB4987">
        <w:rPr>
          <w:rFonts w:hint="eastAsia"/>
        </w:rPr>
        <w:t>：</w:t>
      </w:r>
      <w:r w:rsidR="00E0665B" w:rsidRPr="005A0C40">
        <w:rPr>
          <w:rFonts w:hAnsi="標楷體" w:hint="eastAsia"/>
        </w:rPr>
        <w:t>「</w:t>
      </w:r>
      <w:proofErr w:type="gramStart"/>
      <w:r w:rsidR="00040D46">
        <w:rPr>
          <w:rFonts w:hint="eastAsia"/>
        </w:rPr>
        <w:t>吳君</w:t>
      </w:r>
      <w:r w:rsidR="00040D46" w:rsidRPr="00040D46">
        <w:rPr>
          <w:rFonts w:hint="eastAsia"/>
        </w:rPr>
        <w:t>涉有</w:t>
      </w:r>
      <w:proofErr w:type="gramEnd"/>
      <w:r w:rsidR="00040D46" w:rsidRPr="003E2080">
        <w:rPr>
          <w:rFonts w:hint="eastAsia"/>
        </w:rPr>
        <w:t>該校教師違反學術倫理案件處理辦法</w:t>
      </w:r>
      <w:r w:rsidR="00040D46" w:rsidRPr="00040D46">
        <w:rPr>
          <w:rFonts w:hint="eastAsia"/>
        </w:rPr>
        <w:t>第2條第1項第2款：</w:t>
      </w:r>
      <w:r w:rsidR="00E0665B" w:rsidRPr="005A0C40">
        <w:rPr>
          <w:rFonts w:hAnsi="標楷體" w:hint="eastAsia"/>
        </w:rPr>
        <w:t>『</w:t>
      </w:r>
      <w:r w:rsidR="00040D46" w:rsidRPr="00040D46">
        <w:rPr>
          <w:rFonts w:hint="eastAsia"/>
        </w:rPr>
        <w:t>研究造假或其他違反學術倫理之行為</w:t>
      </w:r>
      <w:r w:rsidR="00E0665B" w:rsidRPr="005A0C40">
        <w:rPr>
          <w:rFonts w:hAnsi="標楷體" w:hint="eastAsia"/>
        </w:rPr>
        <w:t>』</w:t>
      </w:r>
      <w:r w:rsidR="00040D46" w:rsidRPr="00040D46">
        <w:rPr>
          <w:rFonts w:hint="eastAsia"/>
        </w:rPr>
        <w:t>暨教育部</w:t>
      </w:r>
      <w:r w:rsidR="00E97BC6">
        <w:rPr>
          <w:rFonts w:hint="eastAsia"/>
        </w:rPr>
        <w:t>所定</w:t>
      </w:r>
      <w:r w:rsidR="00E0665B" w:rsidRPr="005A0C40">
        <w:rPr>
          <w:rFonts w:hAnsi="標楷體" w:hint="eastAsia"/>
        </w:rPr>
        <w:t>『</w:t>
      </w:r>
      <w:r w:rsidR="00E0665B" w:rsidRPr="00040D46">
        <w:rPr>
          <w:rFonts w:hint="eastAsia"/>
        </w:rPr>
        <w:t>專科以上學校教師違反送審教師資格規定處理原則</w:t>
      </w:r>
      <w:r w:rsidR="00E0665B" w:rsidRPr="005A0C40">
        <w:rPr>
          <w:rFonts w:hAnsi="標楷體" w:hint="eastAsia"/>
        </w:rPr>
        <w:t>』</w:t>
      </w:r>
      <w:r w:rsidR="00040D46" w:rsidRPr="00040D46">
        <w:rPr>
          <w:rFonts w:hint="eastAsia"/>
        </w:rPr>
        <w:t>之(四)：</w:t>
      </w:r>
      <w:r w:rsidR="00E0665B" w:rsidRPr="005A0C40">
        <w:rPr>
          <w:rFonts w:hAnsi="標楷體" w:hint="eastAsia"/>
        </w:rPr>
        <w:t>『</w:t>
      </w:r>
      <w:r w:rsidR="00E0665B" w:rsidRPr="00040D46">
        <w:rPr>
          <w:rFonts w:hint="eastAsia"/>
        </w:rPr>
        <w:t>其他違反學術倫理情事</w:t>
      </w:r>
      <w:r w:rsidR="00E0665B" w:rsidRPr="005A0C40">
        <w:rPr>
          <w:rFonts w:hAnsi="標楷體" w:hint="eastAsia"/>
        </w:rPr>
        <w:t>』</w:t>
      </w:r>
      <w:r w:rsidR="00040D46" w:rsidRPr="00040D46">
        <w:rPr>
          <w:rFonts w:hint="eastAsia"/>
        </w:rPr>
        <w:t>之嫌。復依據</w:t>
      </w:r>
      <w:r w:rsidR="00040D46" w:rsidRPr="003E2080">
        <w:rPr>
          <w:rFonts w:hint="eastAsia"/>
        </w:rPr>
        <w:t>原國科會審議要點第</w:t>
      </w:r>
      <w:r w:rsidR="00A05486" w:rsidRPr="003E2080">
        <w:rPr>
          <w:rFonts w:hint="eastAsia"/>
        </w:rPr>
        <w:t>2</w:t>
      </w:r>
      <w:r w:rsidR="00040D46" w:rsidRPr="003E2080">
        <w:rPr>
          <w:rFonts w:hint="eastAsia"/>
        </w:rPr>
        <w:t>點，其違反學術倫理之樣態為：</w:t>
      </w:r>
      <w:r w:rsidR="00E0665B" w:rsidRPr="003E2080">
        <w:rPr>
          <w:rFonts w:hAnsi="標楷體" w:hint="eastAsia"/>
        </w:rPr>
        <w:t>『</w:t>
      </w:r>
      <w:r w:rsidR="00E0665B" w:rsidRPr="003E2080">
        <w:rPr>
          <w:rFonts w:hint="eastAsia"/>
        </w:rPr>
        <w:t>研究</w:t>
      </w:r>
      <w:r w:rsidR="00A05486" w:rsidRPr="003E2080">
        <w:rPr>
          <w:rFonts w:hAnsi="標楷體" w:hint="eastAsia"/>
        </w:rPr>
        <w:t>…</w:t>
      </w:r>
      <w:proofErr w:type="gramStart"/>
      <w:r w:rsidR="00A05486" w:rsidRPr="003E2080">
        <w:rPr>
          <w:rFonts w:hAnsi="標楷體" w:hint="eastAsia"/>
        </w:rPr>
        <w:t>…</w:t>
      </w:r>
      <w:proofErr w:type="gramEnd"/>
      <w:r w:rsidR="00E0665B" w:rsidRPr="003E2080">
        <w:rPr>
          <w:rFonts w:hint="eastAsia"/>
        </w:rPr>
        <w:t>成果呈現階段違反學術規範之行為</w:t>
      </w:r>
      <w:r w:rsidR="00E0665B" w:rsidRPr="003E2080">
        <w:rPr>
          <w:rFonts w:hAnsi="標楷體" w:hint="eastAsia"/>
        </w:rPr>
        <w:t>』</w:t>
      </w:r>
      <w:r w:rsidR="00040D46" w:rsidRPr="00040D46">
        <w:rPr>
          <w:rFonts w:hint="eastAsia"/>
        </w:rPr>
        <w:t>，</w:t>
      </w:r>
      <w:r w:rsidR="00040D46">
        <w:rPr>
          <w:rFonts w:hint="eastAsia"/>
        </w:rPr>
        <w:t>吳</w:t>
      </w:r>
      <w:proofErr w:type="gramStart"/>
      <w:r w:rsidR="00040D46">
        <w:rPr>
          <w:rFonts w:hint="eastAsia"/>
        </w:rPr>
        <w:t>君</w:t>
      </w:r>
      <w:r w:rsidR="00040D46" w:rsidRPr="00040D46">
        <w:rPr>
          <w:rFonts w:hint="eastAsia"/>
        </w:rPr>
        <w:t>係虛列</w:t>
      </w:r>
      <w:proofErr w:type="gramEnd"/>
      <w:r w:rsidR="00040D46" w:rsidRPr="00040D46">
        <w:rPr>
          <w:rFonts w:hint="eastAsia"/>
        </w:rPr>
        <w:t>論文出處刊載不實及個人資料表呈現不實。</w:t>
      </w:r>
      <w:r w:rsidR="00040D46">
        <w:rPr>
          <w:rFonts w:hint="eastAsia"/>
        </w:rPr>
        <w:t>決議</w:t>
      </w:r>
      <w:r w:rsidR="004A0B55" w:rsidRPr="00EA5E8E">
        <w:rPr>
          <w:rFonts w:hint="eastAsia"/>
        </w:rPr>
        <w:t>提請校教評會</w:t>
      </w:r>
      <w:r w:rsidR="00C83D78">
        <w:rPr>
          <w:rFonts w:hint="eastAsia"/>
        </w:rPr>
        <w:t>處理。</w:t>
      </w:r>
      <w:r w:rsidR="00E0665B" w:rsidRPr="005A0C40">
        <w:rPr>
          <w:rFonts w:hAnsi="標楷體" w:hint="eastAsia"/>
        </w:rPr>
        <w:t>」</w:t>
      </w:r>
      <w:r w:rsidR="00C83D78">
        <w:rPr>
          <w:rFonts w:hint="eastAsia"/>
        </w:rPr>
        <w:t>案經東大教評會</w:t>
      </w:r>
      <w:r w:rsidR="00064BA3">
        <w:rPr>
          <w:rFonts w:hint="eastAsia"/>
        </w:rPr>
        <w:t>陸續</w:t>
      </w:r>
      <w:r w:rsidR="004A0B55" w:rsidRPr="00EA5E8E">
        <w:rPr>
          <w:rFonts w:hint="eastAsia"/>
        </w:rPr>
        <w:t>於同年5月10日</w:t>
      </w:r>
      <w:r w:rsidR="00064BA3">
        <w:rPr>
          <w:rFonts w:hint="eastAsia"/>
        </w:rPr>
        <w:t>及6月20日</w:t>
      </w:r>
      <w:r w:rsidR="004A0B55" w:rsidRPr="00EA5E8E">
        <w:rPr>
          <w:rFonts w:hint="eastAsia"/>
        </w:rPr>
        <w:t>召開會議審理</w:t>
      </w:r>
      <w:r w:rsidR="00C83D78">
        <w:rPr>
          <w:rFonts w:hint="eastAsia"/>
        </w:rPr>
        <w:t>之決議</w:t>
      </w:r>
      <w:r w:rsidR="00064BA3">
        <w:rPr>
          <w:rFonts w:hint="eastAsia"/>
        </w:rPr>
        <w:t>分別</w:t>
      </w:r>
      <w:r w:rsidR="00C83D78">
        <w:rPr>
          <w:rFonts w:hint="eastAsia"/>
        </w:rPr>
        <w:t>略</w:t>
      </w:r>
      <w:proofErr w:type="gramStart"/>
      <w:r w:rsidR="00C83D78">
        <w:rPr>
          <w:rFonts w:hint="eastAsia"/>
        </w:rPr>
        <w:t>以</w:t>
      </w:r>
      <w:proofErr w:type="gramEnd"/>
      <w:r w:rsidR="00C83D78">
        <w:rPr>
          <w:rFonts w:hint="eastAsia"/>
        </w:rPr>
        <w:t>：</w:t>
      </w:r>
      <w:r w:rsidR="00DD2FE1" w:rsidRPr="005A0C40">
        <w:rPr>
          <w:rFonts w:hAnsi="標楷體" w:hint="eastAsia"/>
        </w:rPr>
        <w:t>「</w:t>
      </w:r>
      <w:proofErr w:type="gramStart"/>
      <w:r w:rsidR="004F1C5A" w:rsidRPr="005A0C40">
        <w:rPr>
          <w:rFonts w:hAnsi="標楷體" w:hint="eastAsia"/>
        </w:rPr>
        <w:t>吳君</w:t>
      </w:r>
      <w:r w:rsidR="00DD2FE1" w:rsidRPr="005A0C40">
        <w:rPr>
          <w:rFonts w:hAnsi="標楷體" w:hint="eastAsia"/>
        </w:rPr>
        <w:t>確有</w:t>
      </w:r>
      <w:proofErr w:type="gramEnd"/>
      <w:r w:rsidR="00DD2FE1" w:rsidRPr="005A0C40">
        <w:rPr>
          <w:rFonts w:hAnsi="標楷體" w:hint="eastAsia"/>
        </w:rPr>
        <w:t>違反學術倫理情事，通過5年期間不受理其升等案」</w:t>
      </w:r>
      <w:r w:rsidR="00484344">
        <w:rPr>
          <w:rFonts w:hAnsi="標楷體" w:hint="eastAsia"/>
        </w:rPr>
        <w:t>、</w:t>
      </w:r>
      <w:r w:rsidR="00F2793A" w:rsidRPr="005A0C40">
        <w:rPr>
          <w:rFonts w:hAnsi="標楷體" w:hint="eastAsia"/>
        </w:rPr>
        <w:t>「</w:t>
      </w:r>
      <w:r w:rsidR="00064BA3" w:rsidRPr="005A0C40">
        <w:rPr>
          <w:rFonts w:hAnsi="標楷體" w:hint="eastAsia"/>
        </w:rPr>
        <w:t>關</w:t>
      </w:r>
      <w:r w:rsidR="00F2793A" w:rsidRPr="005A0C40">
        <w:rPr>
          <w:rFonts w:hAnsi="標楷體" w:hint="eastAsia"/>
        </w:rPr>
        <w:t>於</w:t>
      </w:r>
      <w:r w:rsidR="00064BA3" w:rsidRPr="005A0C40">
        <w:rPr>
          <w:rFonts w:hAnsi="標楷體" w:hint="eastAsia"/>
        </w:rPr>
        <w:t>吳君</w:t>
      </w:r>
      <w:r w:rsidR="00F2793A" w:rsidRPr="005A0C40">
        <w:rPr>
          <w:rFonts w:hAnsi="標楷體" w:hint="eastAsia"/>
        </w:rPr>
        <w:t>5年期間不受理其升等案之處分，</w:t>
      </w:r>
      <w:r w:rsidR="00064BA3" w:rsidRPr="005A0C40">
        <w:rPr>
          <w:rFonts w:hAnsi="標楷體" w:hint="eastAsia"/>
        </w:rPr>
        <w:t>吳君</w:t>
      </w:r>
      <w:r w:rsidR="00F2793A" w:rsidRPr="005A0C40">
        <w:rPr>
          <w:rFonts w:hAnsi="標楷體" w:hint="eastAsia"/>
        </w:rPr>
        <w:t>於規定期間內提請</w:t>
      </w:r>
      <w:proofErr w:type="gramStart"/>
      <w:r w:rsidR="00F2793A" w:rsidRPr="005A0C40">
        <w:rPr>
          <w:rFonts w:hAnsi="標楷體" w:hint="eastAsia"/>
        </w:rPr>
        <w:t>申覆案</w:t>
      </w:r>
      <w:proofErr w:type="gramEnd"/>
      <w:r w:rsidR="00F2793A" w:rsidRPr="005A0C40">
        <w:rPr>
          <w:rFonts w:hAnsi="標楷體" w:hint="eastAsia"/>
        </w:rPr>
        <w:t>，由於未提供新事證，不予受理」</w:t>
      </w:r>
      <w:r w:rsidR="00484344">
        <w:rPr>
          <w:rFonts w:hAnsi="標楷體" w:hint="eastAsia"/>
        </w:rPr>
        <w:t>，</w:t>
      </w:r>
      <w:r w:rsidR="00D1642D" w:rsidRPr="005A0C40">
        <w:rPr>
          <w:rFonts w:hAnsi="標楷體" w:hint="eastAsia"/>
        </w:rPr>
        <w:t>並相繼</w:t>
      </w:r>
      <w:r w:rsidR="005665C1" w:rsidRPr="005665C1">
        <w:rPr>
          <w:rFonts w:hint="eastAsia"/>
        </w:rPr>
        <w:t>以</w:t>
      </w:r>
      <w:r w:rsidR="005665C1" w:rsidRPr="00523BFB">
        <w:rPr>
          <w:rFonts w:hint="eastAsia"/>
        </w:rPr>
        <w:t>同年</w:t>
      </w:r>
      <w:r w:rsidR="0026352F" w:rsidRPr="00523BFB">
        <w:rPr>
          <w:rFonts w:hint="eastAsia"/>
        </w:rPr>
        <w:t>5</w:t>
      </w:r>
      <w:r w:rsidR="005665C1" w:rsidRPr="00523BFB">
        <w:rPr>
          <w:rFonts w:hint="eastAsia"/>
        </w:rPr>
        <w:t>月18日</w:t>
      </w:r>
      <w:proofErr w:type="gramStart"/>
      <w:r w:rsidR="005665C1" w:rsidRPr="00523BFB">
        <w:rPr>
          <w:rFonts w:hint="eastAsia"/>
        </w:rPr>
        <w:t>東茂人字</w:t>
      </w:r>
      <w:proofErr w:type="gramEnd"/>
      <w:r w:rsidR="005665C1" w:rsidRPr="00523BFB">
        <w:rPr>
          <w:rFonts w:hint="eastAsia"/>
        </w:rPr>
        <w:t>第10532003580號</w:t>
      </w:r>
      <w:r w:rsidR="0026352F" w:rsidRPr="00523BFB">
        <w:rPr>
          <w:rFonts w:hint="eastAsia"/>
        </w:rPr>
        <w:t>及</w:t>
      </w:r>
      <w:r w:rsidR="009D1A6B" w:rsidRPr="00523BFB">
        <w:rPr>
          <w:rFonts w:hint="eastAsia"/>
        </w:rPr>
        <w:t>同年</w:t>
      </w:r>
      <w:proofErr w:type="gramStart"/>
      <w:r w:rsidR="009D1A6B" w:rsidRPr="00523BFB">
        <w:rPr>
          <w:rFonts w:hint="eastAsia"/>
        </w:rPr>
        <w:t>7月7日</w:t>
      </w:r>
      <w:r w:rsidR="003F235D" w:rsidRPr="00523BFB">
        <w:rPr>
          <w:rFonts w:hint="eastAsia"/>
        </w:rPr>
        <w:t>同字</w:t>
      </w:r>
      <w:r w:rsidR="009D1A6B" w:rsidRPr="00523BFB">
        <w:rPr>
          <w:rFonts w:hint="eastAsia"/>
        </w:rPr>
        <w:t>第10532004900號</w:t>
      </w:r>
      <w:proofErr w:type="gramEnd"/>
      <w:r w:rsidR="0026352F" w:rsidRPr="00523BFB">
        <w:rPr>
          <w:rFonts w:hint="eastAsia"/>
        </w:rPr>
        <w:t>等函將</w:t>
      </w:r>
      <w:proofErr w:type="gramStart"/>
      <w:r w:rsidR="00D1642D" w:rsidRPr="00523BFB">
        <w:rPr>
          <w:rFonts w:hint="eastAsia"/>
        </w:rPr>
        <w:t>上揭</w:t>
      </w:r>
      <w:r w:rsidR="008D547E">
        <w:rPr>
          <w:rFonts w:hint="eastAsia"/>
        </w:rPr>
        <w:t>教</w:t>
      </w:r>
      <w:r w:rsidR="00D1642D" w:rsidRPr="00523BFB">
        <w:rPr>
          <w:rFonts w:hint="eastAsia"/>
        </w:rPr>
        <w:t>評</w:t>
      </w:r>
      <w:proofErr w:type="gramEnd"/>
      <w:r w:rsidR="00D1642D" w:rsidRPr="00523BFB">
        <w:rPr>
          <w:rFonts w:hint="eastAsia"/>
        </w:rPr>
        <w:t>會決議</w:t>
      </w:r>
      <w:r w:rsidR="0026352F" w:rsidRPr="00523BFB">
        <w:rPr>
          <w:rFonts w:hint="eastAsia"/>
        </w:rPr>
        <w:t>及行政處分</w:t>
      </w:r>
      <w:r w:rsidR="00D1642D" w:rsidRPr="005665C1">
        <w:rPr>
          <w:rFonts w:hint="eastAsia"/>
        </w:rPr>
        <w:t>通知</w:t>
      </w:r>
      <w:r w:rsidR="0026352F">
        <w:rPr>
          <w:rFonts w:hint="eastAsia"/>
        </w:rPr>
        <w:t>吳君</w:t>
      </w:r>
      <w:r w:rsidR="005665C1" w:rsidRPr="005665C1">
        <w:rPr>
          <w:rFonts w:hint="eastAsia"/>
        </w:rPr>
        <w:t>。</w:t>
      </w:r>
      <w:proofErr w:type="gramStart"/>
      <w:r w:rsidR="0026352F">
        <w:rPr>
          <w:rFonts w:hint="eastAsia"/>
        </w:rPr>
        <w:t>吳君</w:t>
      </w:r>
      <w:r w:rsidR="00554D73">
        <w:rPr>
          <w:rFonts w:hint="eastAsia"/>
        </w:rPr>
        <w:t>旋</w:t>
      </w:r>
      <w:r w:rsidR="009D1A6B" w:rsidRPr="005665C1">
        <w:rPr>
          <w:rFonts w:hint="eastAsia"/>
        </w:rPr>
        <w:t>向</w:t>
      </w:r>
      <w:proofErr w:type="gramEnd"/>
      <w:r w:rsidR="00F53941" w:rsidRPr="005665C1">
        <w:rPr>
          <w:rFonts w:hint="eastAsia"/>
        </w:rPr>
        <w:t>東大</w:t>
      </w:r>
      <w:r w:rsidR="009D1A6B" w:rsidRPr="005665C1">
        <w:rPr>
          <w:rFonts w:hint="eastAsia"/>
        </w:rPr>
        <w:t>提起訴願，經</w:t>
      </w:r>
      <w:r w:rsidR="00F53941" w:rsidRPr="005665C1">
        <w:rPr>
          <w:rFonts w:hint="eastAsia"/>
        </w:rPr>
        <w:t>東大</w:t>
      </w:r>
      <w:r w:rsidR="00523BFB">
        <w:rPr>
          <w:rFonts w:hint="eastAsia"/>
        </w:rPr>
        <w:t>分別</w:t>
      </w:r>
      <w:r w:rsidR="009D1A6B" w:rsidRPr="005665C1">
        <w:rPr>
          <w:rFonts w:hint="eastAsia"/>
        </w:rPr>
        <w:t>以同年8月9日</w:t>
      </w:r>
      <w:proofErr w:type="gramStart"/>
      <w:r w:rsidR="009D1A6B" w:rsidRPr="005665C1">
        <w:rPr>
          <w:rFonts w:hint="eastAsia"/>
        </w:rPr>
        <w:t>東茂人字</w:t>
      </w:r>
      <w:proofErr w:type="gramEnd"/>
      <w:r w:rsidR="009D1A6B" w:rsidRPr="005665C1">
        <w:rPr>
          <w:rFonts w:hint="eastAsia"/>
        </w:rPr>
        <w:t>第10532005740號</w:t>
      </w:r>
      <w:r w:rsidR="00523BFB">
        <w:rPr>
          <w:rFonts w:hint="eastAsia"/>
        </w:rPr>
        <w:t>、同年</w:t>
      </w:r>
      <w:proofErr w:type="gramStart"/>
      <w:r w:rsidR="0094158D">
        <w:rPr>
          <w:rFonts w:hint="eastAsia"/>
        </w:rPr>
        <w:t>9</w:t>
      </w:r>
      <w:r w:rsidR="00523BFB">
        <w:rPr>
          <w:rFonts w:hint="eastAsia"/>
        </w:rPr>
        <w:t>月2日同字第</w:t>
      </w:r>
      <w:r w:rsidR="00523BFB" w:rsidRPr="00523BFB">
        <w:rPr>
          <w:rFonts w:hint="eastAsia"/>
        </w:rPr>
        <w:t>10532006080號</w:t>
      </w:r>
      <w:proofErr w:type="gramEnd"/>
      <w:r w:rsidR="0094158D">
        <w:rPr>
          <w:rFonts w:hint="eastAsia"/>
        </w:rPr>
        <w:t>等</w:t>
      </w:r>
      <w:r w:rsidR="009D1A6B" w:rsidRPr="005665C1">
        <w:rPr>
          <w:rFonts w:hint="eastAsia"/>
        </w:rPr>
        <w:t>函</w:t>
      </w:r>
      <w:r w:rsidR="009017C6">
        <w:rPr>
          <w:rFonts w:hint="eastAsia"/>
        </w:rPr>
        <w:t>檢</w:t>
      </w:r>
      <w:proofErr w:type="gramStart"/>
      <w:r w:rsidR="009017C6">
        <w:rPr>
          <w:rFonts w:hint="eastAsia"/>
        </w:rPr>
        <w:t>具</w:t>
      </w:r>
      <w:r w:rsidR="00554D73">
        <w:rPr>
          <w:rFonts w:hint="eastAsia"/>
        </w:rPr>
        <w:t>吳君</w:t>
      </w:r>
      <w:r w:rsidR="009D1A6B" w:rsidRPr="005665C1">
        <w:rPr>
          <w:rFonts w:hint="eastAsia"/>
        </w:rPr>
        <w:t>訴</w:t>
      </w:r>
      <w:proofErr w:type="gramEnd"/>
      <w:r w:rsidR="009D1A6B" w:rsidRPr="005665C1">
        <w:rPr>
          <w:rFonts w:hint="eastAsia"/>
        </w:rPr>
        <w:t>願書</w:t>
      </w:r>
      <w:r w:rsidR="0094158D">
        <w:rPr>
          <w:rFonts w:hint="eastAsia"/>
        </w:rPr>
        <w:t>、該校答辯書</w:t>
      </w:r>
      <w:r w:rsidR="00E06948">
        <w:rPr>
          <w:rFonts w:hint="eastAsia"/>
        </w:rPr>
        <w:t>，以</w:t>
      </w:r>
      <w:r w:rsidR="0094158D">
        <w:rPr>
          <w:rFonts w:hint="eastAsia"/>
        </w:rPr>
        <w:t>及吳</w:t>
      </w:r>
      <w:proofErr w:type="gramStart"/>
      <w:r w:rsidR="0094158D">
        <w:rPr>
          <w:rFonts w:hint="eastAsia"/>
        </w:rPr>
        <w:t>君</w:t>
      </w:r>
      <w:r w:rsidR="00E06948">
        <w:rPr>
          <w:rFonts w:hint="eastAsia"/>
        </w:rPr>
        <w:t>檢附</w:t>
      </w:r>
      <w:r w:rsidR="0094158D">
        <w:rPr>
          <w:rFonts w:hint="eastAsia"/>
        </w:rPr>
        <w:t>訴</w:t>
      </w:r>
      <w:proofErr w:type="gramEnd"/>
      <w:r w:rsidR="0094158D">
        <w:rPr>
          <w:rFonts w:hint="eastAsia"/>
        </w:rPr>
        <w:t>願</w:t>
      </w:r>
      <w:r w:rsidR="009017C6">
        <w:rPr>
          <w:rFonts w:hint="eastAsia"/>
        </w:rPr>
        <w:t>補充理由</w:t>
      </w:r>
      <w:r w:rsidR="0094158D">
        <w:rPr>
          <w:rFonts w:hint="eastAsia"/>
        </w:rPr>
        <w:t>書</w:t>
      </w:r>
      <w:r w:rsidR="009D1A6B" w:rsidRPr="005665C1">
        <w:rPr>
          <w:rFonts w:hint="eastAsia"/>
        </w:rPr>
        <w:t>報請</w:t>
      </w:r>
      <w:r w:rsidR="0094158D">
        <w:rPr>
          <w:rFonts w:hint="eastAsia"/>
        </w:rPr>
        <w:t>教育</w:t>
      </w:r>
      <w:r w:rsidR="009D1A6B" w:rsidRPr="005665C1">
        <w:rPr>
          <w:rFonts w:hint="eastAsia"/>
        </w:rPr>
        <w:t>部處理。案經</w:t>
      </w:r>
      <w:proofErr w:type="gramStart"/>
      <w:r w:rsidR="009D1A6B" w:rsidRPr="005665C1">
        <w:rPr>
          <w:rFonts w:hint="eastAsia"/>
        </w:rPr>
        <w:t>該部於同年</w:t>
      </w:r>
      <w:proofErr w:type="gramEnd"/>
      <w:r w:rsidR="009D1A6B" w:rsidRPr="005665C1">
        <w:rPr>
          <w:rFonts w:hint="eastAsia"/>
        </w:rPr>
        <w:t>12月30日</w:t>
      </w:r>
      <w:r w:rsidR="00941ACB">
        <w:rPr>
          <w:rFonts w:hint="eastAsia"/>
        </w:rPr>
        <w:t>以</w:t>
      </w:r>
      <w:proofErr w:type="gramStart"/>
      <w:r w:rsidR="00941ACB" w:rsidRPr="00941ACB">
        <w:rPr>
          <w:rFonts w:hint="eastAsia"/>
        </w:rPr>
        <w:t>臺</w:t>
      </w:r>
      <w:proofErr w:type="gramEnd"/>
      <w:r w:rsidR="00941ACB" w:rsidRPr="00941ACB">
        <w:rPr>
          <w:rFonts w:hint="eastAsia"/>
        </w:rPr>
        <w:t>教法(三)字第1050137747號</w:t>
      </w:r>
      <w:r w:rsidR="009D1A6B" w:rsidRPr="005665C1">
        <w:rPr>
          <w:rFonts w:hint="eastAsia"/>
        </w:rPr>
        <w:t>作成</w:t>
      </w:r>
      <w:r w:rsidR="00941ACB">
        <w:rPr>
          <w:rFonts w:hint="eastAsia"/>
        </w:rPr>
        <w:t>訴願</w:t>
      </w:r>
      <w:r w:rsidR="009D1A6B" w:rsidRPr="005665C1">
        <w:rPr>
          <w:rFonts w:hint="eastAsia"/>
        </w:rPr>
        <w:t>決</w:t>
      </w:r>
      <w:r w:rsidR="00941ACB">
        <w:rPr>
          <w:rFonts w:hint="eastAsia"/>
        </w:rPr>
        <w:t>定</w:t>
      </w:r>
      <w:r w:rsidR="0094158D">
        <w:rPr>
          <w:rFonts w:hint="eastAsia"/>
        </w:rPr>
        <w:t>略</w:t>
      </w:r>
      <w:proofErr w:type="gramStart"/>
      <w:r w:rsidR="0094158D">
        <w:rPr>
          <w:rFonts w:hint="eastAsia"/>
        </w:rPr>
        <w:t>以</w:t>
      </w:r>
      <w:proofErr w:type="gramEnd"/>
      <w:r w:rsidR="0094158D">
        <w:rPr>
          <w:rFonts w:hint="eastAsia"/>
        </w:rPr>
        <w:t>：</w:t>
      </w:r>
      <w:r w:rsidR="0094158D" w:rsidRPr="005A0C40">
        <w:rPr>
          <w:rFonts w:hAnsi="標楷體" w:hint="eastAsia"/>
        </w:rPr>
        <w:t>「</w:t>
      </w:r>
      <w:r w:rsidR="005A0C40" w:rsidRPr="005A0C40">
        <w:rPr>
          <w:rFonts w:hAnsi="標楷體" w:hint="eastAsia"/>
        </w:rPr>
        <w:t>主文：訴願駁回。</w:t>
      </w:r>
      <w:r w:rsidR="005A0C40">
        <w:rPr>
          <w:rFonts w:hAnsi="標楷體" w:hint="eastAsia"/>
        </w:rPr>
        <w:t>…</w:t>
      </w:r>
      <w:proofErr w:type="gramStart"/>
      <w:r w:rsidR="005A0C40">
        <w:rPr>
          <w:rFonts w:hAnsi="標楷體" w:hint="eastAsia"/>
        </w:rPr>
        <w:t>…</w:t>
      </w:r>
      <w:proofErr w:type="gramEnd"/>
      <w:r w:rsidR="005A0C40">
        <w:rPr>
          <w:rFonts w:hAnsi="標楷體" w:hint="eastAsia"/>
        </w:rPr>
        <w:t>。</w:t>
      </w:r>
      <w:r w:rsidR="008D547E" w:rsidRPr="005A0C40">
        <w:rPr>
          <w:rFonts w:hAnsi="標楷體" w:hint="eastAsia"/>
        </w:rPr>
        <w:t>理由：…</w:t>
      </w:r>
      <w:proofErr w:type="gramStart"/>
      <w:r w:rsidR="008D547E" w:rsidRPr="005A0C40">
        <w:rPr>
          <w:rFonts w:hAnsi="標楷體" w:hint="eastAsia"/>
        </w:rPr>
        <w:t>…倘吳君</w:t>
      </w:r>
      <w:proofErr w:type="gramEnd"/>
      <w:r w:rsidR="008D547E" w:rsidRPr="005A0C40">
        <w:rPr>
          <w:rFonts w:hAnsi="標楷體" w:hint="eastAsia"/>
        </w:rPr>
        <w:t>要投稿國外期刊，應該至該期刊網站去了解，至少對那個期刊的脈絡是</w:t>
      </w:r>
      <w:proofErr w:type="gramStart"/>
      <w:r w:rsidR="008D547E" w:rsidRPr="005A0C40">
        <w:rPr>
          <w:rFonts w:hAnsi="標楷體" w:hint="eastAsia"/>
        </w:rPr>
        <w:t>清楚</w:t>
      </w:r>
      <w:r w:rsidR="003E2080">
        <w:rPr>
          <w:rFonts w:hAnsi="標楷體" w:hint="eastAsia"/>
        </w:rPr>
        <w:t>的</w:t>
      </w:r>
      <w:proofErr w:type="gramEnd"/>
      <w:r w:rsidR="008D547E" w:rsidRPr="005A0C40">
        <w:rPr>
          <w:rFonts w:hAnsi="標楷體" w:hint="eastAsia"/>
        </w:rPr>
        <w:t>，理論上一位助理教授要升等副教授需6、7年的時間，訴願人並不是沒有投稿經驗，有些問題是訴願人應注意而未注意…</w:t>
      </w:r>
      <w:proofErr w:type="gramStart"/>
      <w:r w:rsidR="008D547E" w:rsidRPr="005A0C40">
        <w:rPr>
          <w:rFonts w:hAnsi="標楷體" w:hint="eastAsia"/>
        </w:rPr>
        <w:t>…吳君</w:t>
      </w:r>
      <w:r w:rsidR="000235AB" w:rsidRPr="005A0C40">
        <w:rPr>
          <w:rFonts w:hAnsi="標楷體" w:hint="eastAsia"/>
        </w:rPr>
        <w:t>雖提出</w:t>
      </w:r>
      <w:proofErr w:type="gramEnd"/>
      <w:r w:rsidR="000235AB" w:rsidRPr="005A0C40">
        <w:rPr>
          <w:rFonts w:hAnsi="標楷體" w:hint="eastAsia"/>
        </w:rPr>
        <w:t>已為刊物接受將定期發表之證明，非偽造或變造，</w:t>
      </w:r>
      <w:r w:rsidR="000235AB" w:rsidRPr="008C06CD">
        <w:rPr>
          <w:rFonts w:hAnsi="標楷體" w:hint="eastAsia"/>
        </w:rPr>
        <w:t>但確實登載在已停刊之期刊</w:t>
      </w:r>
      <w:r w:rsidR="009D1A6B" w:rsidRPr="005665C1">
        <w:rPr>
          <w:rFonts w:hint="eastAsia"/>
        </w:rPr>
        <w:t>。</w:t>
      </w:r>
      <w:r w:rsidR="008D547E" w:rsidRPr="005A0C40">
        <w:rPr>
          <w:rFonts w:hAnsi="標楷體" w:hint="eastAsia"/>
        </w:rPr>
        <w:t>…</w:t>
      </w:r>
      <w:proofErr w:type="gramStart"/>
      <w:r w:rsidR="008D547E" w:rsidRPr="005A0C40">
        <w:rPr>
          <w:rFonts w:hAnsi="標楷體" w:hint="eastAsia"/>
        </w:rPr>
        <w:t>…</w:t>
      </w:r>
      <w:proofErr w:type="gramEnd"/>
      <w:r w:rsidR="008D547E" w:rsidRPr="005A0C40">
        <w:rPr>
          <w:rFonts w:hAnsi="標楷體" w:hint="eastAsia"/>
        </w:rPr>
        <w:t>。據</w:t>
      </w:r>
      <w:proofErr w:type="gramStart"/>
      <w:r w:rsidR="008D547E" w:rsidRPr="005A0C40">
        <w:rPr>
          <w:rFonts w:hAnsi="標楷體" w:hint="eastAsia"/>
        </w:rPr>
        <w:t>上論結</w:t>
      </w:r>
      <w:proofErr w:type="gramEnd"/>
      <w:r w:rsidR="008D547E" w:rsidRPr="005A0C40">
        <w:rPr>
          <w:rFonts w:hAnsi="標楷體" w:hint="eastAsia"/>
        </w:rPr>
        <w:t>，</w:t>
      </w:r>
      <w:proofErr w:type="gramStart"/>
      <w:r w:rsidR="008D547E" w:rsidRPr="008D547E">
        <w:rPr>
          <w:rFonts w:hint="eastAsia"/>
        </w:rPr>
        <w:t>本件訴願</w:t>
      </w:r>
      <w:proofErr w:type="gramEnd"/>
      <w:r w:rsidR="008D547E" w:rsidRPr="008D547E">
        <w:rPr>
          <w:rFonts w:hint="eastAsia"/>
        </w:rPr>
        <w:t>為無理由，是依訴願法第79條第1項規定</w:t>
      </w:r>
      <w:r w:rsidR="005A0C40" w:rsidRPr="005A0C40">
        <w:rPr>
          <w:rFonts w:hint="eastAsia"/>
        </w:rPr>
        <w:t>，決定如主文。</w:t>
      </w:r>
      <w:r w:rsidR="00941ACB" w:rsidRPr="005A0C40">
        <w:rPr>
          <w:rFonts w:hAnsi="標楷體" w:hint="eastAsia"/>
        </w:rPr>
        <w:t>」</w:t>
      </w:r>
      <w:r w:rsidR="000A5C3C">
        <w:rPr>
          <w:rFonts w:hAnsi="標楷體" w:hint="eastAsia"/>
        </w:rPr>
        <w:t>吳君</w:t>
      </w:r>
      <w:r w:rsidR="00F53941" w:rsidRPr="005665C1">
        <w:rPr>
          <w:rFonts w:hint="eastAsia"/>
        </w:rPr>
        <w:t>既將循行政訴訟程序，</w:t>
      </w:r>
      <w:proofErr w:type="gramStart"/>
      <w:r w:rsidR="00A40007">
        <w:rPr>
          <w:rFonts w:hint="eastAsia"/>
        </w:rPr>
        <w:t>爰</w:t>
      </w:r>
      <w:proofErr w:type="gramEnd"/>
      <w:r w:rsidR="00A40007">
        <w:rPr>
          <w:rFonts w:hint="eastAsia"/>
        </w:rPr>
        <w:t>依本院上開規定，</w:t>
      </w:r>
      <w:r w:rsidR="00F53941" w:rsidRPr="005665C1">
        <w:rPr>
          <w:rFonts w:hint="eastAsia"/>
        </w:rPr>
        <w:t>除相關人員涉</w:t>
      </w:r>
      <w:r w:rsidR="00F53941" w:rsidRPr="005A0C40">
        <w:rPr>
          <w:rFonts w:hAnsi="標楷體" w:hint="eastAsia"/>
        </w:rPr>
        <w:t>有瀆職</w:t>
      </w:r>
      <w:r w:rsidR="000A1298">
        <w:rPr>
          <w:rFonts w:hAnsi="標楷體" w:hint="eastAsia"/>
        </w:rPr>
        <w:t>之行政違失</w:t>
      </w:r>
      <w:r w:rsidR="00F53941" w:rsidRPr="005A0C40">
        <w:rPr>
          <w:rFonts w:hAnsi="標楷體" w:hint="eastAsia"/>
        </w:rPr>
        <w:t>或重大違法失職情事，由本院依職權處理外，</w:t>
      </w:r>
      <w:r w:rsidR="00F53941" w:rsidRPr="005665C1">
        <w:rPr>
          <w:rFonts w:hint="eastAsia"/>
        </w:rPr>
        <w:t>宜請</w:t>
      </w:r>
      <w:r w:rsidR="000A5C3C">
        <w:rPr>
          <w:rFonts w:hint="eastAsia"/>
        </w:rPr>
        <w:t>吳君</w:t>
      </w:r>
      <w:r w:rsidR="00F53941" w:rsidRPr="005665C1">
        <w:rPr>
          <w:rFonts w:hint="eastAsia"/>
        </w:rPr>
        <w:t>靜候其處理結果。</w:t>
      </w:r>
      <w:bookmarkEnd w:id="79"/>
    </w:p>
    <w:p w:rsidR="009A11D6" w:rsidRDefault="009A11D6" w:rsidP="00B837AE">
      <w:pPr>
        <w:pStyle w:val="3"/>
      </w:pPr>
      <w:bookmarkStart w:id="80" w:name="_Toc487563346"/>
      <w:r>
        <w:rPr>
          <w:rFonts w:hint="eastAsia"/>
        </w:rPr>
        <w:t>復據教育部表示，東大</w:t>
      </w:r>
      <w:r w:rsidRPr="00D45417">
        <w:rPr>
          <w:rFonts w:hint="eastAsia"/>
        </w:rPr>
        <w:t>校教評會審議</w:t>
      </w:r>
      <w:r w:rsidR="00A40007">
        <w:rPr>
          <w:rFonts w:hint="eastAsia"/>
        </w:rPr>
        <w:t>吳君</w:t>
      </w:r>
      <w:r w:rsidRPr="00D45417">
        <w:rPr>
          <w:rFonts w:hint="eastAsia"/>
        </w:rPr>
        <w:t>有關</w:t>
      </w:r>
      <w:r w:rsidR="00A40007">
        <w:rPr>
          <w:rFonts w:hint="eastAsia"/>
        </w:rPr>
        <w:t>系爭相關</w:t>
      </w:r>
      <w:r w:rsidRPr="00D45417">
        <w:rPr>
          <w:rFonts w:hint="eastAsia"/>
        </w:rPr>
        <w:t>表件(升等申請表、外審意見)</w:t>
      </w:r>
      <w:r w:rsidR="000A1298">
        <w:rPr>
          <w:rFonts w:hint="eastAsia"/>
        </w:rPr>
        <w:t>，</w:t>
      </w:r>
      <w:r w:rsidRPr="00E54BB6">
        <w:rPr>
          <w:rFonts w:hint="eastAsia"/>
        </w:rPr>
        <w:t>皆</w:t>
      </w:r>
      <w:r w:rsidR="000A1298">
        <w:rPr>
          <w:rFonts w:hint="eastAsia"/>
        </w:rPr>
        <w:t>係</w:t>
      </w:r>
      <w:r w:rsidR="00BA5073">
        <w:rPr>
          <w:rFonts w:hint="eastAsia"/>
        </w:rPr>
        <w:t>由該校創</w:t>
      </w:r>
      <w:r w:rsidR="00BA5073" w:rsidRPr="000B70EB">
        <w:rPr>
          <w:rFonts w:hAnsi="標楷體" w:hint="eastAsia"/>
        </w:rPr>
        <w:t>○</w:t>
      </w:r>
      <w:r w:rsidRPr="00E54BB6">
        <w:rPr>
          <w:rFonts w:hint="eastAsia"/>
        </w:rPr>
        <w:t>學院提供，文書處理則由</w:t>
      </w:r>
      <w:r>
        <w:rPr>
          <w:rFonts w:hint="eastAsia"/>
        </w:rPr>
        <w:t>該校</w:t>
      </w:r>
      <w:r w:rsidRPr="00E54BB6">
        <w:rPr>
          <w:rFonts w:hint="eastAsia"/>
        </w:rPr>
        <w:t>人事室負責複印</w:t>
      </w:r>
      <w:r w:rsidR="00A40007">
        <w:rPr>
          <w:rFonts w:hint="eastAsia"/>
        </w:rPr>
        <w:t>處理</w:t>
      </w:r>
      <w:r w:rsidRPr="00E54BB6">
        <w:rPr>
          <w:rFonts w:hint="eastAsia"/>
        </w:rPr>
        <w:t>後，</w:t>
      </w:r>
      <w:proofErr w:type="gramStart"/>
      <w:r w:rsidRPr="00E54BB6">
        <w:rPr>
          <w:rFonts w:hint="eastAsia"/>
        </w:rPr>
        <w:t>逕</w:t>
      </w:r>
      <w:proofErr w:type="gramEnd"/>
      <w:r w:rsidRPr="00E54BB6">
        <w:rPr>
          <w:rFonts w:hint="eastAsia"/>
        </w:rPr>
        <w:t>送5人小組調查。是</w:t>
      </w:r>
      <w:r w:rsidR="00A40007">
        <w:rPr>
          <w:rFonts w:hint="eastAsia"/>
        </w:rPr>
        <w:t>東大</w:t>
      </w:r>
      <w:r w:rsidRPr="00E54BB6">
        <w:rPr>
          <w:rFonts w:hint="eastAsia"/>
        </w:rPr>
        <w:t>林教授</w:t>
      </w:r>
      <w:r>
        <w:rPr>
          <w:rFonts w:hint="eastAsia"/>
        </w:rPr>
        <w:t>既</w:t>
      </w:r>
      <w:r w:rsidRPr="00E54BB6">
        <w:rPr>
          <w:rFonts w:hint="eastAsia"/>
        </w:rPr>
        <w:t>未經手相關資料，</w:t>
      </w:r>
      <w:r>
        <w:rPr>
          <w:rFonts w:hint="eastAsia"/>
        </w:rPr>
        <w:t>自</w:t>
      </w:r>
      <w:r w:rsidRPr="00E54BB6">
        <w:rPr>
          <w:rFonts w:hint="eastAsia"/>
        </w:rPr>
        <w:t>無竄改之機會，而人事室</w:t>
      </w:r>
      <w:r w:rsidR="00A40007">
        <w:rPr>
          <w:rFonts w:hint="eastAsia"/>
        </w:rPr>
        <w:t>亦</w:t>
      </w:r>
      <w:r w:rsidRPr="00E54BB6">
        <w:rPr>
          <w:rFonts w:hint="eastAsia"/>
        </w:rPr>
        <w:t>無竄改之動機，故</w:t>
      </w:r>
      <w:proofErr w:type="gramStart"/>
      <w:r w:rsidR="003E2080">
        <w:rPr>
          <w:rFonts w:hint="eastAsia"/>
        </w:rPr>
        <w:t>尚</w:t>
      </w:r>
      <w:r w:rsidRPr="00E54BB6">
        <w:rPr>
          <w:rFonts w:hint="eastAsia"/>
        </w:rPr>
        <w:t>無</w:t>
      </w:r>
      <w:r w:rsidR="00A40007">
        <w:rPr>
          <w:rFonts w:hint="eastAsia"/>
        </w:rPr>
        <w:t>吳君</w:t>
      </w:r>
      <w:proofErr w:type="gramEnd"/>
      <w:r w:rsidR="003E2080">
        <w:rPr>
          <w:rFonts w:hint="eastAsia"/>
        </w:rPr>
        <w:t>所</w:t>
      </w:r>
      <w:r w:rsidR="00A40007">
        <w:rPr>
          <w:rFonts w:hint="eastAsia"/>
        </w:rPr>
        <w:t>指</w:t>
      </w:r>
      <w:r w:rsidRPr="00E54BB6">
        <w:rPr>
          <w:rFonts w:hint="eastAsia"/>
        </w:rPr>
        <w:t>竄改之事實與必</w:t>
      </w:r>
      <w:r>
        <w:rPr>
          <w:rFonts w:hint="eastAsia"/>
        </w:rPr>
        <w:t>要。又，東大</w:t>
      </w:r>
      <w:r w:rsidRPr="00997E85">
        <w:rPr>
          <w:rFonts w:hint="eastAsia"/>
        </w:rPr>
        <w:t>林教</w:t>
      </w:r>
      <w:r>
        <w:rPr>
          <w:rFonts w:hint="eastAsia"/>
        </w:rPr>
        <w:t>授係</w:t>
      </w:r>
      <w:r w:rsidRPr="00997E85">
        <w:rPr>
          <w:rFonts w:hint="eastAsia"/>
        </w:rPr>
        <w:t>在</w:t>
      </w:r>
      <w:r>
        <w:rPr>
          <w:rFonts w:hint="eastAsia"/>
        </w:rPr>
        <w:t>東大</w:t>
      </w:r>
      <w:r w:rsidR="00A40007">
        <w:rPr>
          <w:rFonts w:hint="eastAsia"/>
        </w:rPr>
        <w:t>於</w:t>
      </w:r>
      <w:r w:rsidRPr="00997E85">
        <w:rPr>
          <w:rFonts w:hint="eastAsia"/>
        </w:rPr>
        <w:t>105年3</w:t>
      </w:r>
      <w:r w:rsidRPr="00C4318B">
        <w:rPr>
          <w:rFonts w:hint="eastAsia"/>
        </w:rPr>
        <w:t>月18日</w:t>
      </w:r>
      <w:r>
        <w:rPr>
          <w:rFonts w:hint="eastAsia"/>
        </w:rPr>
        <w:t>針對</w:t>
      </w:r>
      <w:r w:rsidR="00B837AE">
        <w:rPr>
          <w:rFonts w:hint="eastAsia"/>
        </w:rPr>
        <w:t>吳君</w:t>
      </w:r>
      <w:proofErr w:type="gramStart"/>
      <w:r>
        <w:rPr>
          <w:rFonts w:hint="eastAsia"/>
        </w:rPr>
        <w:t>疑</w:t>
      </w:r>
      <w:proofErr w:type="gramEnd"/>
      <w:r>
        <w:rPr>
          <w:rFonts w:hint="eastAsia"/>
        </w:rPr>
        <w:t>涉學術倫理案召開之</w:t>
      </w:r>
      <w:r w:rsidRPr="00C4318B">
        <w:rPr>
          <w:rFonts w:hint="eastAsia"/>
        </w:rPr>
        <w:t>第</w:t>
      </w:r>
      <w:r>
        <w:rPr>
          <w:rFonts w:hint="eastAsia"/>
        </w:rPr>
        <w:t>1</w:t>
      </w:r>
      <w:r w:rsidRPr="00C4318B">
        <w:rPr>
          <w:rFonts w:hint="eastAsia"/>
        </w:rPr>
        <w:t>次學術倫理會議</w:t>
      </w:r>
      <w:r>
        <w:rPr>
          <w:rFonts w:hint="eastAsia"/>
        </w:rPr>
        <w:t>時，即自請迴避，但其他委員認為並無迴避之必要，復於同年4月22日第2次會議，為避免後續處理失焦，</w:t>
      </w:r>
      <w:r w:rsidR="00B837AE">
        <w:rPr>
          <w:rFonts w:hint="eastAsia"/>
        </w:rPr>
        <w:t>該會議</w:t>
      </w:r>
      <w:proofErr w:type="gramStart"/>
      <w:r w:rsidR="00B837AE">
        <w:rPr>
          <w:rFonts w:hint="eastAsia"/>
        </w:rPr>
        <w:t>爰</w:t>
      </w:r>
      <w:proofErr w:type="gramEnd"/>
      <w:r>
        <w:rPr>
          <w:rFonts w:hint="eastAsia"/>
        </w:rPr>
        <w:t>同意</w:t>
      </w:r>
      <w:r w:rsidR="00B837AE">
        <w:rPr>
          <w:rFonts w:hint="eastAsia"/>
        </w:rPr>
        <w:t>林教授</w:t>
      </w:r>
      <w:r>
        <w:rPr>
          <w:rFonts w:hint="eastAsia"/>
        </w:rPr>
        <w:t>予以迴避</w:t>
      </w:r>
      <w:r w:rsidR="00A40007">
        <w:rPr>
          <w:rFonts w:hint="eastAsia"/>
        </w:rPr>
        <w:t>，嗣後</w:t>
      </w:r>
      <w:r w:rsidR="000A1298">
        <w:rPr>
          <w:rFonts w:hint="eastAsia"/>
        </w:rPr>
        <w:t>東大</w:t>
      </w:r>
      <w:r w:rsidR="00A40007">
        <w:rPr>
          <w:rFonts w:hint="eastAsia"/>
        </w:rPr>
        <w:t>校教評會與吳君系爭學術倫理案有關會議，林教授亦均迴避</w:t>
      </w:r>
      <w:r>
        <w:rPr>
          <w:rFonts w:hint="eastAsia"/>
        </w:rPr>
        <w:t>。</w:t>
      </w:r>
      <w:r w:rsidR="00A40007">
        <w:rPr>
          <w:rFonts w:hint="eastAsia"/>
        </w:rPr>
        <w:t>故</w:t>
      </w:r>
      <w:r w:rsidR="00B837AE">
        <w:rPr>
          <w:rFonts w:hint="eastAsia"/>
        </w:rPr>
        <w:t>吳君</w:t>
      </w:r>
      <w:proofErr w:type="gramStart"/>
      <w:r w:rsidR="00B837AE">
        <w:rPr>
          <w:rFonts w:hint="eastAsia"/>
        </w:rPr>
        <w:t>疑</w:t>
      </w:r>
      <w:proofErr w:type="gramEnd"/>
      <w:r w:rsidR="00B837AE">
        <w:rPr>
          <w:rFonts w:hint="eastAsia"/>
        </w:rPr>
        <w:t>涉</w:t>
      </w:r>
      <w:r w:rsidRPr="00E54BB6">
        <w:rPr>
          <w:rFonts w:hint="eastAsia"/>
        </w:rPr>
        <w:t>學術倫理案之最</w:t>
      </w:r>
      <w:r w:rsidR="00A40007">
        <w:rPr>
          <w:rFonts w:hint="eastAsia"/>
        </w:rPr>
        <w:t>終</w:t>
      </w:r>
      <w:r w:rsidRPr="00E54BB6">
        <w:rPr>
          <w:rFonts w:hint="eastAsia"/>
        </w:rPr>
        <w:t>認定及校教評會之處分，</w:t>
      </w:r>
      <w:proofErr w:type="gramStart"/>
      <w:r w:rsidRPr="00E54BB6">
        <w:rPr>
          <w:rFonts w:hint="eastAsia"/>
        </w:rPr>
        <w:t>林教授均未參與</w:t>
      </w:r>
      <w:proofErr w:type="gramEnd"/>
      <w:r w:rsidR="00B837AE">
        <w:rPr>
          <w:rFonts w:hint="eastAsia"/>
        </w:rPr>
        <w:t>，</w:t>
      </w:r>
      <w:r w:rsidRPr="00E54BB6">
        <w:rPr>
          <w:rFonts w:hint="eastAsia"/>
        </w:rPr>
        <w:t>而周教授雖為副教務長，</w:t>
      </w:r>
      <w:r w:rsidR="00A40007">
        <w:rPr>
          <w:rFonts w:hint="eastAsia"/>
        </w:rPr>
        <w:t>然</w:t>
      </w:r>
      <w:r w:rsidR="00942FCE">
        <w:rPr>
          <w:rFonts w:hint="eastAsia"/>
        </w:rPr>
        <w:t>因其</w:t>
      </w:r>
      <w:proofErr w:type="gramStart"/>
      <w:r w:rsidRPr="00E54BB6">
        <w:rPr>
          <w:rFonts w:hint="eastAsia"/>
        </w:rPr>
        <w:t>不</w:t>
      </w:r>
      <w:r w:rsidRPr="00A05486">
        <w:rPr>
          <w:rFonts w:hint="eastAsia"/>
        </w:rPr>
        <w:t>具</w:t>
      </w:r>
      <w:r w:rsidRPr="00E54BB6">
        <w:rPr>
          <w:rFonts w:hint="eastAsia"/>
        </w:rPr>
        <w:t>校教</w:t>
      </w:r>
      <w:proofErr w:type="gramEnd"/>
      <w:r w:rsidRPr="00E54BB6">
        <w:rPr>
          <w:rFonts w:hint="eastAsia"/>
        </w:rPr>
        <w:t>評會委員身分，故</w:t>
      </w:r>
      <w:r w:rsidR="00A40007">
        <w:rPr>
          <w:rFonts w:hint="eastAsia"/>
        </w:rPr>
        <w:t>吳君</w:t>
      </w:r>
      <w:r w:rsidRPr="00E54BB6">
        <w:rPr>
          <w:rFonts w:hint="eastAsia"/>
        </w:rPr>
        <w:t>所涉學術倫理案</w:t>
      </w:r>
      <w:r w:rsidR="00B837AE">
        <w:rPr>
          <w:rFonts w:hint="eastAsia"/>
        </w:rPr>
        <w:t>，</w:t>
      </w:r>
      <w:r w:rsidR="00942FCE">
        <w:rPr>
          <w:rFonts w:hint="eastAsia"/>
        </w:rPr>
        <w:t>其</w:t>
      </w:r>
      <w:proofErr w:type="gramStart"/>
      <w:r w:rsidRPr="00E54BB6">
        <w:rPr>
          <w:rFonts w:hint="eastAsia"/>
        </w:rPr>
        <w:t>全程悉未參與</w:t>
      </w:r>
      <w:proofErr w:type="gramEnd"/>
      <w:r>
        <w:rPr>
          <w:rFonts w:hint="eastAsia"/>
        </w:rPr>
        <w:t>。</w:t>
      </w:r>
      <w:proofErr w:type="gramStart"/>
      <w:r w:rsidR="00B837AE">
        <w:rPr>
          <w:rFonts w:hint="eastAsia"/>
        </w:rPr>
        <w:t>俱上</w:t>
      </w:r>
      <w:r w:rsidR="00F353E0">
        <w:rPr>
          <w:rFonts w:hint="eastAsia"/>
        </w:rPr>
        <w:t>吳君</w:t>
      </w:r>
      <w:r w:rsidR="00B837AE" w:rsidRPr="00B837AE">
        <w:rPr>
          <w:rFonts w:hint="eastAsia"/>
        </w:rPr>
        <w:t>指</w:t>
      </w:r>
      <w:proofErr w:type="gramEnd"/>
      <w:r w:rsidR="00B837AE" w:rsidRPr="00B837AE">
        <w:rPr>
          <w:rFonts w:hint="eastAsia"/>
        </w:rPr>
        <w:t>訴</w:t>
      </w:r>
      <w:r w:rsidR="00B837AE">
        <w:rPr>
          <w:rFonts w:hint="eastAsia"/>
        </w:rPr>
        <w:t>迴避及竄改等</w:t>
      </w:r>
      <w:r w:rsidR="00B837AE" w:rsidRPr="00B837AE">
        <w:rPr>
          <w:rFonts w:hint="eastAsia"/>
        </w:rPr>
        <w:t>相關</w:t>
      </w:r>
      <w:r w:rsidR="009A1AF3">
        <w:rPr>
          <w:rFonts w:hint="eastAsia"/>
        </w:rPr>
        <w:t>疑義</w:t>
      </w:r>
      <w:r w:rsidR="00A40007">
        <w:rPr>
          <w:rFonts w:hint="eastAsia"/>
        </w:rPr>
        <w:t>事項</w:t>
      </w:r>
      <w:r w:rsidR="00B837AE">
        <w:rPr>
          <w:rFonts w:hint="eastAsia"/>
        </w:rPr>
        <w:t>，</w:t>
      </w:r>
      <w:r w:rsidR="00B837AE" w:rsidRPr="00B837AE">
        <w:rPr>
          <w:rFonts w:hint="eastAsia"/>
        </w:rPr>
        <w:t>經</w:t>
      </w:r>
      <w:proofErr w:type="gramStart"/>
      <w:r w:rsidR="00B837AE" w:rsidRPr="00B837AE">
        <w:rPr>
          <w:rFonts w:hint="eastAsia"/>
        </w:rPr>
        <w:t>教育部</w:t>
      </w:r>
      <w:r w:rsidR="00B837AE">
        <w:rPr>
          <w:rFonts w:hint="eastAsia"/>
        </w:rPr>
        <w:t>查</w:t>
      </w:r>
      <w:r w:rsidR="00B837AE" w:rsidRPr="00B837AE">
        <w:rPr>
          <w:rFonts w:hint="eastAsia"/>
        </w:rPr>
        <w:t>認</w:t>
      </w:r>
      <w:r w:rsidR="00B837AE">
        <w:rPr>
          <w:rFonts w:hint="eastAsia"/>
        </w:rPr>
        <w:t>後</w:t>
      </w:r>
      <w:proofErr w:type="gramEnd"/>
      <w:r w:rsidR="00B837AE">
        <w:rPr>
          <w:rFonts w:hint="eastAsia"/>
        </w:rPr>
        <w:t>，</w:t>
      </w:r>
      <w:proofErr w:type="gramStart"/>
      <w:r w:rsidR="000A1298">
        <w:rPr>
          <w:rFonts w:hint="eastAsia"/>
        </w:rPr>
        <w:t>迄乏</w:t>
      </w:r>
      <w:r w:rsidR="00B837AE" w:rsidRPr="00B837AE">
        <w:rPr>
          <w:rFonts w:hint="eastAsia"/>
        </w:rPr>
        <w:t>具體</w:t>
      </w:r>
      <w:proofErr w:type="gramEnd"/>
      <w:r w:rsidR="00B837AE" w:rsidRPr="00B837AE">
        <w:rPr>
          <w:rFonts w:hint="eastAsia"/>
        </w:rPr>
        <w:t>事證</w:t>
      </w:r>
      <w:r w:rsidR="00B837AE">
        <w:rPr>
          <w:rFonts w:hint="eastAsia"/>
        </w:rPr>
        <w:t>足認相關人員涉有違失。</w:t>
      </w:r>
      <w:bookmarkEnd w:id="80"/>
    </w:p>
    <w:p w:rsidR="00F01585" w:rsidRPr="003D7D53" w:rsidRDefault="00B837AE" w:rsidP="00F53941">
      <w:pPr>
        <w:pStyle w:val="3"/>
      </w:pPr>
      <w:bookmarkStart w:id="81" w:name="_Toc487563347"/>
      <w:r>
        <w:rPr>
          <w:rFonts w:hint="eastAsia"/>
        </w:rPr>
        <w:t>再</w:t>
      </w:r>
      <w:r w:rsidR="00F53941">
        <w:rPr>
          <w:rFonts w:hint="eastAsia"/>
        </w:rPr>
        <w:t>據</w:t>
      </w:r>
      <w:proofErr w:type="gramStart"/>
      <w:r w:rsidR="00F53941">
        <w:rPr>
          <w:rFonts w:hint="eastAsia"/>
        </w:rPr>
        <w:t>科技部查復</w:t>
      </w:r>
      <w:proofErr w:type="gramEnd"/>
      <w:r w:rsidR="00F53941">
        <w:rPr>
          <w:rFonts w:hint="eastAsia"/>
        </w:rPr>
        <w:t>，</w:t>
      </w:r>
      <w:r w:rsidR="00F53941" w:rsidRPr="00A07DDE">
        <w:rPr>
          <w:rFonts w:hint="eastAsia"/>
        </w:rPr>
        <w:t>依</w:t>
      </w:r>
      <w:proofErr w:type="gramStart"/>
      <w:r w:rsidR="00A40007">
        <w:rPr>
          <w:rFonts w:hint="eastAsia"/>
        </w:rPr>
        <w:t>該部</w:t>
      </w:r>
      <w:r w:rsidR="00360A0D">
        <w:rPr>
          <w:rFonts w:hint="eastAsia"/>
        </w:rPr>
        <w:t>於本</w:t>
      </w:r>
      <w:proofErr w:type="gramEnd"/>
      <w:r w:rsidR="00360A0D">
        <w:rPr>
          <w:rFonts w:hint="eastAsia"/>
        </w:rPr>
        <w:t>院詢問後</w:t>
      </w:r>
      <w:r w:rsidR="00A40007">
        <w:rPr>
          <w:rFonts w:hint="eastAsia"/>
        </w:rPr>
        <w:t>委請</w:t>
      </w:r>
      <w:r w:rsidR="00F53941" w:rsidRPr="00A07DDE">
        <w:rPr>
          <w:rFonts w:hint="eastAsia"/>
        </w:rPr>
        <w:t>東大</w:t>
      </w:r>
      <w:r w:rsidR="00D16251">
        <w:rPr>
          <w:rFonts w:hint="eastAsia"/>
        </w:rPr>
        <w:t>於</w:t>
      </w:r>
      <w:r w:rsidR="00F53941" w:rsidRPr="00A07DDE">
        <w:rPr>
          <w:rFonts w:hint="eastAsia"/>
        </w:rPr>
        <w:t>106年6月22日函</w:t>
      </w:r>
      <w:r w:rsidR="00A40007">
        <w:rPr>
          <w:rFonts w:hint="eastAsia"/>
        </w:rPr>
        <w:t>復</w:t>
      </w:r>
      <w:r w:rsidR="00F53941" w:rsidRPr="00A07DDE">
        <w:rPr>
          <w:rFonts w:hint="eastAsia"/>
        </w:rPr>
        <w:t>略</w:t>
      </w:r>
      <w:proofErr w:type="gramStart"/>
      <w:r w:rsidR="00F53941" w:rsidRPr="00A07DDE">
        <w:rPr>
          <w:rFonts w:hint="eastAsia"/>
        </w:rPr>
        <w:t>以</w:t>
      </w:r>
      <w:proofErr w:type="gramEnd"/>
      <w:r w:rsidR="00F53941" w:rsidRPr="00A07DDE">
        <w:rPr>
          <w:rFonts w:hint="eastAsia"/>
        </w:rPr>
        <w:t>：</w:t>
      </w:r>
      <w:r w:rsidR="00F53941" w:rsidRPr="009A11D6">
        <w:rPr>
          <w:rFonts w:hAnsi="標楷體" w:hint="eastAsia"/>
        </w:rPr>
        <w:t>系爭研究計畫於科技部核准通過後</w:t>
      </w:r>
      <w:r w:rsidR="00F01585" w:rsidRPr="009A11D6">
        <w:rPr>
          <w:rFonts w:hAnsi="標楷體" w:hint="eastAsia"/>
        </w:rPr>
        <w:t>…</w:t>
      </w:r>
      <w:proofErr w:type="gramStart"/>
      <w:r w:rsidR="00F01585" w:rsidRPr="009A11D6">
        <w:rPr>
          <w:rFonts w:hAnsi="標楷體" w:hint="eastAsia"/>
        </w:rPr>
        <w:t>…</w:t>
      </w:r>
      <w:proofErr w:type="gramEnd"/>
      <w:r w:rsidR="00A40007" w:rsidRPr="00F46A98">
        <w:rPr>
          <w:rFonts w:hAnsi="標楷體" w:hint="eastAsia"/>
        </w:rPr>
        <w:t>吳君</w:t>
      </w:r>
      <w:r w:rsidR="00F53941" w:rsidRPr="00F46A98">
        <w:rPr>
          <w:rFonts w:hAnsi="標楷體" w:hint="eastAsia"/>
        </w:rPr>
        <w:t>退出並無使用經費…</w:t>
      </w:r>
      <w:proofErr w:type="gramStart"/>
      <w:r w:rsidR="00F53941" w:rsidRPr="00F46A98">
        <w:rPr>
          <w:rFonts w:hAnsi="標楷體" w:hint="eastAsia"/>
        </w:rPr>
        <w:t>…</w:t>
      </w:r>
      <w:proofErr w:type="gramEnd"/>
      <w:r w:rsidR="00F53941" w:rsidRPr="00F46A98">
        <w:rPr>
          <w:rFonts w:hAnsi="標楷體" w:hint="eastAsia"/>
        </w:rPr>
        <w:t>因</w:t>
      </w:r>
      <w:r w:rsidR="00A40007" w:rsidRPr="00F46A98">
        <w:rPr>
          <w:rFonts w:hAnsi="標楷體" w:hint="eastAsia"/>
        </w:rPr>
        <w:t>吳君</w:t>
      </w:r>
      <w:r w:rsidR="00F53941" w:rsidRPr="00F46A98">
        <w:rPr>
          <w:rFonts w:hAnsi="標楷體" w:hint="eastAsia"/>
        </w:rPr>
        <w:t>一開始已退出所以查無核銷事實</w:t>
      </w:r>
      <w:r w:rsidR="00F53941" w:rsidRPr="009A11D6">
        <w:rPr>
          <w:rFonts w:hAnsi="標楷體" w:hint="eastAsia"/>
        </w:rPr>
        <w:t>。</w:t>
      </w:r>
      <w:r w:rsidR="00F01585" w:rsidRPr="003D7D53">
        <w:rPr>
          <w:rFonts w:hAnsi="標楷體" w:hint="eastAsia"/>
        </w:rPr>
        <w:t>足證</w:t>
      </w:r>
      <w:r w:rsidR="00C8222D" w:rsidRPr="003D7D53">
        <w:rPr>
          <w:rFonts w:hint="eastAsia"/>
        </w:rPr>
        <w:t>東大</w:t>
      </w:r>
      <w:proofErr w:type="gramStart"/>
      <w:r w:rsidR="00C8222D" w:rsidRPr="003D7D53">
        <w:rPr>
          <w:rFonts w:hint="eastAsia"/>
        </w:rPr>
        <w:t>查認吳君並</w:t>
      </w:r>
      <w:proofErr w:type="gramEnd"/>
      <w:r w:rsidR="00C8222D" w:rsidRPr="003D7D53">
        <w:rPr>
          <w:rFonts w:hint="eastAsia"/>
        </w:rPr>
        <w:t>未曾使用</w:t>
      </w:r>
      <w:proofErr w:type="gramStart"/>
      <w:r w:rsidR="00461A1B">
        <w:rPr>
          <w:rFonts w:hint="eastAsia"/>
        </w:rPr>
        <w:t>系爭子計畫</w:t>
      </w:r>
      <w:proofErr w:type="gramEnd"/>
      <w:r w:rsidR="00C8222D" w:rsidRPr="003D7D53">
        <w:rPr>
          <w:rFonts w:hint="eastAsia"/>
        </w:rPr>
        <w:t>經費，</w:t>
      </w:r>
      <w:r w:rsidR="00581878">
        <w:rPr>
          <w:rFonts w:hint="eastAsia"/>
        </w:rPr>
        <w:t>則</w:t>
      </w:r>
      <w:r w:rsidR="00C8222D" w:rsidRPr="003D7D53">
        <w:rPr>
          <w:rFonts w:hint="eastAsia"/>
        </w:rPr>
        <w:t>依常理</w:t>
      </w:r>
      <w:r w:rsidR="00360A0D">
        <w:rPr>
          <w:rFonts w:hint="eastAsia"/>
        </w:rPr>
        <w:t>研判</w:t>
      </w:r>
      <w:r w:rsidR="00C8222D" w:rsidRPr="003D7D53">
        <w:rPr>
          <w:rFonts w:hint="eastAsia"/>
        </w:rPr>
        <w:t>之，</w:t>
      </w:r>
      <w:r w:rsidR="00F353E0">
        <w:rPr>
          <w:rFonts w:hint="eastAsia"/>
        </w:rPr>
        <w:t>吳君</w:t>
      </w:r>
      <w:r w:rsidR="009A11D6" w:rsidRPr="003D7D53">
        <w:rPr>
          <w:rFonts w:hint="eastAsia"/>
        </w:rPr>
        <w:t>既無獲益，</w:t>
      </w:r>
      <w:proofErr w:type="gramStart"/>
      <w:r w:rsidR="00591A43">
        <w:rPr>
          <w:rFonts w:hint="eastAsia"/>
        </w:rPr>
        <w:t>似</w:t>
      </w:r>
      <w:r w:rsidR="00C8222D" w:rsidRPr="003D7D53">
        <w:rPr>
          <w:rFonts w:hint="eastAsia"/>
        </w:rPr>
        <w:t>無甘冒</w:t>
      </w:r>
      <w:proofErr w:type="gramEnd"/>
      <w:r w:rsidR="00C8222D" w:rsidRPr="003D7D53">
        <w:rPr>
          <w:rFonts w:hint="eastAsia"/>
        </w:rPr>
        <w:t>違反學術倫理而行抄襲之理，</w:t>
      </w:r>
      <w:r w:rsidR="00581878" w:rsidRPr="003D7D53">
        <w:rPr>
          <w:rFonts w:hint="eastAsia"/>
        </w:rPr>
        <w:t>東大林教授</w:t>
      </w:r>
      <w:r w:rsidR="00AD3D23">
        <w:rPr>
          <w:rFonts w:hint="eastAsia"/>
        </w:rPr>
        <w:t>、周教授</w:t>
      </w:r>
      <w:r w:rsidR="00581878" w:rsidRPr="003D7D53">
        <w:rPr>
          <w:rFonts w:hint="eastAsia"/>
        </w:rPr>
        <w:t>斯時</w:t>
      </w:r>
      <w:proofErr w:type="gramStart"/>
      <w:r w:rsidR="00581878">
        <w:rPr>
          <w:rFonts w:hint="eastAsia"/>
        </w:rPr>
        <w:t>疑</w:t>
      </w:r>
      <w:proofErr w:type="gramEnd"/>
      <w:r w:rsidR="00581878" w:rsidRPr="003D7D53">
        <w:rPr>
          <w:rFonts w:hint="eastAsia"/>
        </w:rPr>
        <w:t>要求</w:t>
      </w:r>
      <w:r w:rsidR="00F353E0">
        <w:rPr>
          <w:rFonts w:hint="eastAsia"/>
        </w:rPr>
        <w:t>吳君</w:t>
      </w:r>
      <w:r w:rsidR="00581878" w:rsidRPr="003D7D53">
        <w:rPr>
          <w:rFonts w:hint="eastAsia"/>
        </w:rPr>
        <w:t>道歉</w:t>
      </w:r>
      <w:r w:rsidR="00581878">
        <w:rPr>
          <w:rFonts w:hint="eastAsia"/>
        </w:rPr>
        <w:t>之舉，自有疑慮，</w:t>
      </w:r>
      <w:proofErr w:type="gramStart"/>
      <w:r w:rsidR="00C8222D" w:rsidRPr="003D7D53">
        <w:rPr>
          <w:rFonts w:hint="eastAsia"/>
        </w:rPr>
        <w:t>從而</w:t>
      </w:r>
      <w:r w:rsidR="00461A1B">
        <w:rPr>
          <w:rFonts w:hint="eastAsia"/>
        </w:rPr>
        <w:t>系爭子</w:t>
      </w:r>
      <w:proofErr w:type="gramEnd"/>
      <w:r w:rsidR="00461A1B">
        <w:rPr>
          <w:rFonts w:hint="eastAsia"/>
        </w:rPr>
        <w:t>計畫</w:t>
      </w:r>
      <w:r w:rsidR="009A11D6" w:rsidRPr="003D7D53">
        <w:rPr>
          <w:rFonts w:hint="eastAsia"/>
        </w:rPr>
        <w:t>抄襲行為究係何人所為，除由科技部</w:t>
      </w:r>
      <w:r w:rsidR="00581878">
        <w:rPr>
          <w:rFonts w:hint="eastAsia"/>
        </w:rPr>
        <w:t>責成</w:t>
      </w:r>
      <w:r w:rsidR="009A11D6" w:rsidRPr="003D7D53">
        <w:rPr>
          <w:rFonts w:hint="eastAsia"/>
        </w:rPr>
        <w:t>東大</w:t>
      </w:r>
      <w:r w:rsidRPr="003D7D53">
        <w:rPr>
          <w:rFonts w:hint="eastAsia"/>
        </w:rPr>
        <w:t>續以</w:t>
      </w:r>
      <w:proofErr w:type="gramStart"/>
      <w:r w:rsidR="009A11D6" w:rsidRPr="003D7D53">
        <w:rPr>
          <w:rFonts w:hint="eastAsia"/>
        </w:rPr>
        <w:t>釐清究</w:t>
      </w:r>
      <w:proofErr w:type="gramEnd"/>
      <w:r w:rsidR="009A11D6" w:rsidRPr="003D7D53">
        <w:rPr>
          <w:rFonts w:hint="eastAsia"/>
        </w:rPr>
        <w:t>明之外，</w:t>
      </w:r>
      <w:r w:rsidR="00C8222D" w:rsidRPr="003D7D53">
        <w:rPr>
          <w:rFonts w:hint="eastAsia"/>
        </w:rPr>
        <w:t>東大林教授斯時</w:t>
      </w:r>
      <w:proofErr w:type="gramStart"/>
      <w:r w:rsidR="009A1AF3">
        <w:rPr>
          <w:rFonts w:hint="eastAsia"/>
        </w:rPr>
        <w:t>疑</w:t>
      </w:r>
      <w:proofErr w:type="gramEnd"/>
      <w:r w:rsidR="00C8222D" w:rsidRPr="003D7D53">
        <w:rPr>
          <w:rFonts w:hint="eastAsia"/>
        </w:rPr>
        <w:t>要求</w:t>
      </w:r>
      <w:r w:rsidR="00F353E0">
        <w:rPr>
          <w:rFonts w:hint="eastAsia"/>
        </w:rPr>
        <w:t>吳君</w:t>
      </w:r>
      <w:r w:rsidR="00C8222D" w:rsidRPr="003D7D53">
        <w:rPr>
          <w:rFonts w:hint="eastAsia"/>
        </w:rPr>
        <w:t>道歉，有否利用權勢脅迫</w:t>
      </w:r>
      <w:r w:rsidR="003D7D53" w:rsidRPr="003D7D53">
        <w:rPr>
          <w:rFonts w:hint="eastAsia"/>
        </w:rPr>
        <w:t>，進而</w:t>
      </w:r>
      <w:r w:rsidR="00C8222D" w:rsidRPr="003D7D53">
        <w:rPr>
          <w:rFonts w:hint="eastAsia"/>
        </w:rPr>
        <w:t>違反教師</w:t>
      </w:r>
      <w:r w:rsidR="003D7D53" w:rsidRPr="003D7D53">
        <w:rPr>
          <w:rFonts w:hint="eastAsia"/>
        </w:rPr>
        <w:t>法</w:t>
      </w:r>
      <w:r w:rsidR="009A1AF3">
        <w:rPr>
          <w:rFonts w:hint="eastAsia"/>
        </w:rPr>
        <w:t>及</w:t>
      </w:r>
      <w:r w:rsidR="00591A43">
        <w:rPr>
          <w:rFonts w:hint="eastAsia"/>
        </w:rPr>
        <w:t>其</w:t>
      </w:r>
      <w:r w:rsidR="00AD3D23">
        <w:rPr>
          <w:rFonts w:hint="eastAsia"/>
        </w:rPr>
        <w:t>相關規定</w:t>
      </w:r>
      <w:r w:rsidR="00C8222D" w:rsidRPr="003D7D53">
        <w:rPr>
          <w:rFonts w:hint="eastAsia"/>
        </w:rPr>
        <w:t>情事</w:t>
      </w:r>
      <w:r w:rsidR="00581878">
        <w:rPr>
          <w:rFonts w:hint="eastAsia"/>
        </w:rPr>
        <w:t>之虞</w:t>
      </w:r>
      <w:r w:rsidR="00C8222D" w:rsidRPr="003D7D53">
        <w:rPr>
          <w:rFonts w:hint="eastAsia"/>
        </w:rPr>
        <w:t>，允由教育部</w:t>
      </w:r>
      <w:r w:rsidR="00581878">
        <w:rPr>
          <w:rFonts w:hint="eastAsia"/>
        </w:rPr>
        <w:t>主動</w:t>
      </w:r>
      <w:r w:rsidR="00C8222D" w:rsidRPr="003D7D53">
        <w:rPr>
          <w:rFonts w:hint="eastAsia"/>
        </w:rPr>
        <w:t>依法查明</w:t>
      </w:r>
      <w:r w:rsidR="00581878">
        <w:rPr>
          <w:rFonts w:hint="eastAsia"/>
        </w:rPr>
        <w:t>，</w:t>
      </w:r>
      <w:proofErr w:type="gramStart"/>
      <w:r w:rsidR="00581878">
        <w:rPr>
          <w:rFonts w:hint="eastAsia"/>
        </w:rPr>
        <w:t>秉公</w:t>
      </w:r>
      <w:r w:rsidR="00AD3D23">
        <w:rPr>
          <w:rFonts w:hint="eastAsia"/>
        </w:rPr>
        <w:t>妥</w:t>
      </w:r>
      <w:r w:rsidR="00581878">
        <w:rPr>
          <w:rFonts w:hint="eastAsia"/>
        </w:rPr>
        <w:t>處</w:t>
      </w:r>
      <w:proofErr w:type="gramEnd"/>
      <w:r w:rsidR="00C8222D" w:rsidRPr="003D7D53">
        <w:rPr>
          <w:rFonts w:hint="eastAsia"/>
        </w:rPr>
        <w:t>。</w:t>
      </w:r>
      <w:bookmarkEnd w:id="81"/>
    </w:p>
    <w:p w:rsidR="0085284D" w:rsidRDefault="0085284D" w:rsidP="00332D79">
      <w:pPr>
        <w:pStyle w:val="3"/>
      </w:pPr>
      <w:bookmarkStart w:id="82" w:name="_Toc487563348"/>
      <w:r>
        <w:rPr>
          <w:rFonts w:hint="eastAsia"/>
        </w:rPr>
        <w:t>綜上，</w:t>
      </w:r>
      <w:r w:rsidR="00332D79" w:rsidRPr="00332D79">
        <w:rPr>
          <w:rFonts w:hint="eastAsia"/>
        </w:rPr>
        <w:t>吳君針對東大就其升等</w:t>
      </w:r>
      <w:proofErr w:type="gramStart"/>
      <w:r w:rsidR="00332D79" w:rsidRPr="00332D79">
        <w:rPr>
          <w:rFonts w:hint="eastAsia"/>
        </w:rPr>
        <w:t>疑</w:t>
      </w:r>
      <w:proofErr w:type="gramEnd"/>
      <w:r w:rsidR="00332D79" w:rsidRPr="00332D79">
        <w:rPr>
          <w:rFonts w:hint="eastAsia"/>
        </w:rPr>
        <w:t>涉違反學術倫理案作成行政處分所提起之訴願，經教育部駁回後，吳君既將循行政訴訟程序，相關人員除涉有瀆職之行政違失或重大違失情事，由本院依職權處理外，宜請吳君靜候其處理結果；至</w:t>
      </w:r>
      <w:proofErr w:type="gramStart"/>
      <w:r w:rsidR="00332D79" w:rsidRPr="00332D79">
        <w:rPr>
          <w:rFonts w:hint="eastAsia"/>
        </w:rPr>
        <w:t>吳君指訴</w:t>
      </w:r>
      <w:proofErr w:type="gramEnd"/>
      <w:r w:rsidR="00332D79" w:rsidRPr="00332D79">
        <w:rPr>
          <w:rFonts w:hint="eastAsia"/>
        </w:rPr>
        <w:t>相關事項雖部分經</w:t>
      </w:r>
      <w:proofErr w:type="gramStart"/>
      <w:r w:rsidR="00332D79" w:rsidRPr="00332D79">
        <w:rPr>
          <w:rFonts w:hint="eastAsia"/>
        </w:rPr>
        <w:t>教育部查認後</w:t>
      </w:r>
      <w:proofErr w:type="gramEnd"/>
      <w:r w:rsidR="00332D79" w:rsidRPr="00332D79">
        <w:rPr>
          <w:rFonts w:hint="eastAsia"/>
        </w:rPr>
        <w:t>尚無具體事證，然吳君既經東大認</w:t>
      </w:r>
      <w:r w:rsidR="007F3560">
        <w:rPr>
          <w:rFonts w:hint="eastAsia"/>
        </w:rPr>
        <w:t>定</w:t>
      </w:r>
      <w:r w:rsidR="00332D79" w:rsidRPr="00332D79">
        <w:rPr>
          <w:rFonts w:hint="eastAsia"/>
        </w:rPr>
        <w:t>未曾使用</w:t>
      </w:r>
      <w:proofErr w:type="gramStart"/>
      <w:r w:rsidR="00332D79" w:rsidRPr="00332D79">
        <w:rPr>
          <w:rFonts w:hint="eastAsia"/>
        </w:rPr>
        <w:t>系爭子計畫</w:t>
      </w:r>
      <w:proofErr w:type="gramEnd"/>
      <w:r w:rsidR="00332D79" w:rsidRPr="00332D79">
        <w:rPr>
          <w:rFonts w:hint="eastAsia"/>
        </w:rPr>
        <w:t>經費，其所生相關責任</w:t>
      </w:r>
      <w:proofErr w:type="gramStart"/>
      <w:r w:rsidR="00332D79" w:rsidRPr="00332D79">
        <w:rPr>
          <w:rFonts w:hint="eastAsia"/>
        </w:rPr>
        <w:t>釐</w:t>
      </w:r>
      <w:proofErr w:type="gramEnd"/>
      <w:r w:rsidR="00332D79" w:rsidRPr="00332D79">
        <w:rPr>
          <w:rFonts w:hint="eastAsia"/>
        </w:rPr>
        <w:t>清事宜，允由</w:t>
      </w:r>
      <w:proofErr w:type="gramStart"/>
      <w:r w:rsidR="00332D79" w:rsidRPr="00332D79">
        <w:rPr>
          <w:rFonts w:hint="eastAsia"/>
        </w:rPr>
        <w:t>科技部及教育部</w:t>
      </w:r>
      <w:proofErr w:type="gramEnd"/>
      <w:r w:rsidR="00332D79" w:rsidRPr="00332D79">
        <w:rPr>
          <w:rFonts w:hint="eastAsia"/>
        </w:rPr>
        <w:t>依法</w:t>
      </w:r>
      <w:proofErr w:type="gramStart"/>
      <w:r w:rsidR="00332D79" w:rsidRPr="00332D79">
        <w:rPr>
          <w:rFonts w:hint="eastAsia"/>
        </w:rPr>
        <w:t>查明妥處</w:t>
      </w:r>
      <w:proofErr w:type="gramEnd"/>
      <w:r w:rsidR="000B72D4">
        <w:rPr>
          <w:rFonts w:hint="eastAsia"/>
        </w:rPr>
        <w:t>。</w:t>
      </w:r>
      <w:bookmarkEnd w:id="82"/>
    </w:p>
    <w:p w:rsidR="000D3843" w:rsidRPr="00F01585" w:rsidRDefault="000D3843" w:rsidP="000D3843">
      <w:pPr>
        <w:pStyle w:val="3"/>
        <w:numPr>
          <w:ilvl w:val="0"/>
          <w:numId w:val="0"/>
        </w:numPr>
        <w:ind w:left="1361"/>
      </w:pPr>
    </w:p>
    <w:p w:rsidR="00206A3A" w:rsidRDefault="00206A3A" w:rsidP="000D3843">
      <w:pPr>
        <w:pStyle w:val="1"/>
      </w:pPr>
      <w:bookmarkStart w:id="83" w:name="_Toc487563349"/>
      <w:bookmarkEnd w:id="52"/>
      <w:bookmarkEnd w:id="53"/>
      <w:r>
        <w:rPr>
          <w:rFonts w:hint="eastAsia"/>
        </w:rPr>
        <w:t>處理辦法：</w:t>
      </w:r>
      <w:bookmarkEnd w:id="83"/>
    </w:p>
    <w:p w:rsidR="00206A3A" w:rsidRDefault="00206A3A" w:rsidP="00206A3A">
      <w:pPr>
        <w:pStyle w:val="2"/>
        <w:numPr>
          <w:ilvl w:val="1"/>
          <w:numId w:val="1"/>
        </w:numPr>
      </w:pPr>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421794877"/>
      <w:bookmarkStart w:id="93" w:name="_Toc421795443"/>
      <w:bookmarkStart w:id="94" w:name="_Toc421796024"/>
      <w:bookmarkStart w:id="95" w:name="_Toc422728959"/>
      <w:bookmarkStart w:id="96" w:name="_Toc422834162"/>
      <w:bookmarkStart w:id="97" w:name="_Toc487563350"/>
      <w:bookmarkStart w:id="98" w:name="_Toc524902735"/>
      <w:bookmarkStart w:id="99" w:name="_Toc525066149"/>
      <w:bookmarkStart w:id="100" w:name="_Toc525070840"/>
      <w:bookmarkStart w:id="101" w:name="_Toc525938380"/>
      <w:bookmarkStart w:id="102" w:name="_Toc525939228"/>
      <w:bookmarkStart w:id="103" w:name="_Toc525939733"/>
      <w:bookmarkStart w:id="104" w:name="_Toc529218273"/>
      <w:bookmarkStart w:id="105" w:name="_Toc529222690"/>
      <w:bookmarkStart w:id="106" w:name="_Toc529223112"/>
      <w:bookmarkStart w:id="107" w:name="_Toc529223863"/>
      <w:bookmarkStart w:id="108" w:name="_Toc529228266"/>
      <w:r>
        <w:rPr>
          <w:rFonts w:hint="eastAsia"/>
        </w:rPr>
        <w:t>調查意見，函請</w:t>
      </w:r>
      <w:r w:rsidR="007D647D">
        <w:rPr>
          <w:rFonts w:hint="eastAsia"/>
        </w:rPr>
        <w:t>科技部</w:t>
      </w:r>
      <w:r>
        <w:rPr>
          <w:rFonts w:hint="eastAsia"/>
        </w:rPr>
        <w:t>確實檢討改進</w:t>
      </w:r>
      <w:proofErr w:type="gramStart"/>
      <w:r>
        <w:rPr>
          <w:rFonts w:hint="eastAsia"/>
        </w:rPr>
        <w:t>見復。</w:t>
      </w:r>
      <w:bookmarkEnd w:id="84"/>
      <w:bookmarkEnd w:id="85"/>
      <w:bookmarkEnd w:id="86"/>
      <w:bookmarkEnd w:id="87"/>
      <w:bookmarkEnd w:id="88"/>
      <w:bookmarkEnd w:id="89"/>
      <w:bookmarkEnd w:id="90"/>
      <w:bookmarkEnd w:id="91"/>
      <w:bookmarkEnd w:id="92"/>
      <w:bookmarkEnd w:id="93"/>
      <w:bookmarkEnd w:id="94"/>
      <w:bookmarkEnd w:id="95"/>
      <w:bookmarkEnd w:id="96"/>
      <w:bookmarkEnd w:id="97"/>
      <w:proofErr w:type="gramEnd"/>
    </w:p>
    <w:p w:rsidR="007D647D" w:rsidRDefault="007D647D" w:rsidP="00206A3A">
      <w:pPr>
        <w:pStyle w:val="2"/>
        <w:numPr>
          <w:ilvl w:val="1"/>
          <w:numId w:val="1"/>
        </w:numPr>
      </w:pPr>
      <w:bookmarkStart w:id="109" w:name="_Toc487563351"/>
      <w:r>
        <w:rPr>
          <w:rFonts w:hint="eastAsia"/>
        </w:rPr>
        <w:t>調查意見五、六，函請教育部確實檢討辦理</w:t>
      </w:r>
      <w:proofErr w:type="gramStart"/>
      <w:r>
        <w:rPr>
          <w:rFonts w:hint="eastAsia"/>
        </w:rPr>
        <w:t>見復。</w:t>
      </w:r>
      <w:bookmarkEnd w:id="109"/>
      <w:proofErr w:type="gramEnd"/>
    </w:p>
    <w:p w:rsidR="00206A3A" w:rsidRDefault="00206A3A" w:rsidP="00206A3A">
      <w:pPr>
        <w:pStyle w:val="2"/>
        <w:numPr>
          <w:ilvl w:val="1"/>
          <w:numId w:val="1"/>
        </w:numPr>
      </w:pPr>
      <w:bookmarkStart w:id="110" w:name="_Toc70241819"/>
      <w:bookmarkStart w:id="111" w:name="_Toc70242208"/>
      <w:bookmarkStart w:id="112" w:name="_Toc421794878"/>
      <w:bookmarkStart w:id="113" w:name="_Toc421795444"/>
      <w:bookmarkStart w:id="114" w:name="_Toc421796025"/>
      <w:bookmarkStart w:id="115" w:name="_Toc422728960"/>
      <w:bookmarkStart w:id="116" w:name="_Toc422834163"/>
      <w:bookmarkStart w:id="117" w:name="_Toc487563352"/>
      <w:bookmarkStart w:id="118" w:name="_Toc70241818"/>
      <w:bookmarkStart w:id="119" w:name="_Toc70242207"/>
      <w:bookmarkStart w:id="120" w:name="_Toc69556899"/>
      <w:bookmarkStart w:id="121" w:name="_Toc69556948"/>
      <w:bookmarkStart w:id="122" w:name="_Toc69609822"/>
      <w:r>
        <w:rPr>
          <w:rFonts w:hint="eastAsia"/>
        </w:rPr>
        <w:t>調查意見及處理辦法一</w:t>
      </w:r>
      <w:r w:rsidR="007D647D">
        <w:rPr>
          <w:rFonts w:hint="eastAsia"/>
        </w:rPr>
        <w:t>、二</w:t>
      </w:r>
      <w:r>
        <w:rPr>
          <w:rFonts w:hint="eastAsia"/>
        </w:rPr>
        <w:t>，函復</w:t>
      </w:r>
      <w:r w:rsidR="00AD3D23">
        <w:rPr>
          <w:rFonts w:hint="eastAsia"/>
        </w:rPr>
        <w:t>陳訴人</w:t>
      </w:r>
      <w:r>
        <w:rPr>
          <w:rFonts w:hint="eastAsia"/>
        </w:rPr>
        <w:t>。</w:t>
      </w:r>
      <w:bookmarkEnd w:id="110"/>
      <w:bookmarkEnd w:id="111"/>
      <w:bookmarkEnd w:id="112"/>
      <w:bookmarkEnd w:id="113"/>
      <w:bookmarkEnd w:id="114"/>
      <w:bookmarkEnd w:id="115"/>
      <w:bookmarkEnd w:id="116"/>
      <w:bookmarkEnd w:id="117"/>
    </w:p>
    <w:bookmarkEnd w:id="98"/>
    <w:bookmarkEnd w:id="99"/>
    <w:bookmarkEnd w:id="100"/>
    <w:bookmarkEnd w:id="101"/>
    <w:bookmarkEnd w:id="102"/>
    <w:bookmarkEnd w:id="103"/>
    <w:bookmarkEnd w:id="104"/>
    <w:bookmarkEnd w:id="105"/>
    <w:bookmarkEnd w:id="106"/>
    <w:bookmarkEnd w:id="107"/>
    <w:bookmarkEnd w:id="108"/>
    <w:bookmarkEnd w:id="118"/>
    <w:bookmarkEnd w:id="119"/>
    <w:bookmarkEnd w:id="120"/>
    <w:bookmarkEnd w:id="121"/>
    <w:bookmarkEnd w:id="122"/>
    <w:p w:rsidR="00206A3A" w:rsidRPr="000D3843" w:rsidRDefault="00206A3A" w:rsidP="00206A3A">
      <w:pPr>
        <w:pStyle w:val="aa"/>
        <w:spacing w:beforeLines="150" w:before="685" w:after="0"/>
        <w:ind w:leftChars="1100" w:left="3742"/>
        <w:rPr>
          <w:rFonts w:ascii="Times New Roman"/>
          <w:b/>
          <w:bCs/>
          <w:snapToGrid/>
          <w:spacing w:val="0"/>
          <w:kern w:val="0"/>
          <w:sz w:val="40"/>
          <w:szCs w:val="40"/>
        </w:rPr>
      </w:pPr>
      <w:r w:rsidRPr="000D3843">
        <w:rPr>
          <w:rFonts w:hint="eastAsia"/>
          <w:b/>
          <w:bCs/>
          <w:snapToGrid/>
          <w:spacing w:val="12"/>
          <w:kern w:val="0"/>
          <w:sz w:val="40"/>
          <w:szCs w:val="40"/>
        </w:rPr>
        <w:t>調查委員：</w:t>
      </w:r>
      <w:r w:rsidR="000D3843" w:rsidRPr="000D3843">
        <w:rPr>
          <w:rFonts w:hint="eastAsia"/>
          <w:b/>
          <w:bCs/>
          <w:snapToGrid/>
          <w:spacing w:val="12"/>
          <w:kern w:val="0"/>
          <w:sz w:val="40"/>
          <w:szCs w:val="40"/>
        </w:rPr>
        <w:t>仉桂美</w:t>
      </w:r>
    </w:p>
    <w:p w:rsidR="00206A3A" w:rsidRPr="000D3843" w:rsidRDefault="000D3843" w:rsidP="000D3843">
      <w:pPr>
        <w:pStyle w:val="aa"/>
        <w:spacing w:before="0" w:after="0"/>
        <w:ind w:leftChars="1100" w:left="3742" w:firstLineChars="500" w:firstLine="2223"/>
        <w:rPr>
          <w:b/>
          <w:bCs/>
          <w:snapToGrid/>
          <w:spacing w:val="12"/>
          <w:kern w:val="0"/>
          <w:sz w:val="40"/>
          <w:szCs w:val="40"/>
        </w:rPr>
      </w:pPr>
      <w:r>
        <w:rPr>
          <w:rFonts w:hint="eastAsia"/>
          <w:b/>
          <w:bCs/>
          <w:snapToGrid/>
          <w:spacing w:val="12"/>
          <w:kern w:val="0"/>
          <w:sz w:val="40"/>
          <w:szCs w:val="40"/>
        </w:rPr>
        <w:t>林雅鋒</w:t>
      </w:r>
    </w:p>
    <w:p w:rsidR="00206A3A" w:rsidRPr="000D3843" w:rsidRDefault="000D3843" w:rsidP="000D3843">
      <w:pPr>
        <w:pStyle w:val="aa"/>
        <w:spacing w:before="0" w:after="0"/>
        <w:ind w:leftChars="1100" w:left="3742" w:firstLineChars="500" w:firstLine="2223"/>
        <w:rPr>
          <w:b/>
          <w:bCs/>
          <w:snapToGrid/>
          <w:spacing w:val="12"/>
          <w:kern w:val="0"/>
          <w:sz w:val="40"/>
          <w:szCs w:val="40"/>
        </w:rPr>
      </w:pPr>
      <w:r>
        <w:rPr>
          <w:rFonts w:hint="eastAsia"/>
          <w:b/>
          <w:bCs/>
          <w:snapToGrid/>
          <w:spacing w:val="12"/>
          <w:kern w:val="0"/>
          <w:sz w:val="40"/>
          <w:szCs w:val="40"/>
        </w:rPr>
        <w:t>王美玉</w:t>
      </w:r>
    </w:p>
    <w:p w:rsidR="00206A3A" w:rsidRDefault="00206A3A" w:rsidP="00206A3A">
      <w:pPr>
        <w:pStyle w:val="aa"/>
        <w:spacing w:before="0" w:after="0"/>
        <w:ind w:leftChars="1100" w:left="3742" w:firstLineChars="500" w:firstLine="2023"/>
        <w:rPr>
          <w:b/>
          <w:bCs/>
          <w:snapToGrid/>
          <w:spacing w:val="12"/>
          <w:kern w:val="0"/>
        </w:rPr>
      </w:pPr>
    </w:p>
    <w:p w:rsidR="00206A3A" w:rsidRDefault="00206A3A" w:rsidP="00206A3A">
      <w:pPr>
        <w:pStyle w:val="aa"/>
        <w:spacing w:before="0" w:after="0"/>
        <w:ind w:leftChars="1100" w:left="3742" w:firstLineChars="500" w:firstLine="2023"/>
        <w:rPr>
          <w:b/>
          <w:bCs/>
          <w:snapToGrid/>
          <w:spacing w:val="12"/>
          <w:kern w:val="0"/>
        </w:rPr>
      </w:pPr>
    </w:p>
    <w:p w:rsidR="00206A3A" w:rsidRDefault="00206A3A" w:rsidP="00206A3A">
      <w:pPr>
        <w:pStyle w:val="af"/>
        <w:rPr>
          <w:rFonts w:hAnsi="標楷體"/>
          <w:bCs/>
        </w:rPr>
      </w:pPr>
      <w:r>
        <w:rPr>
          <w:rFonts w:hAnsi="標楷體" w:hint="eastAsia"/>
          <w:bCs/>
        </w:rPr>
        <w:t xml:space="preserve">中  華  民  國 106 年 </w:t>
      </w:r>
      <w:r w:rsidR="000D3843">
        <w:rPr>
          <w:rFonts w:hAnsi="標楷體" w:hint="eastAsia"/>
          <w:bCs/>
        </w:rPr>
        <w:t xml:space="preserve">8 </w:t>
      </w:r>
      <w:r>
        <w:rPr>
          <w:rFonts w:hAnsi="標楷體" w:hint="eastAsia"/>
          <w:bCs/>
        </w:rPr>
        <w:t>月</w:t>
      </w:r>
      <w:r w:rsidR="000D3843">
        <w:rPr>
          <w:rFonts w:hAnsi="標楷體" w:hint="eastAsia"/>
          <w:bCs/>
        </w:rPr>
        <w:t xml:space="preserve">10 </w:t>
      </w:r>
      <w:r>
        <w:rPr>
          <w:rFonts w:hAnsi="標楷體" w:hint="eastAsia"/>
          <w:bCs/>
        </w:rPr>
        <w:t>日</w:t>
      </w:r>
    </w:p>
    <w:p w:rsidR="00DE6E05" w:rsidRPr="000D3843" w:rsidRDefault="00DE6E05" w:rsidP="000D3843">
      <w:pPr>
        <w:pStyle w:val="1"/>
        <w:numPr>
          <w:ilvl w:val="0"/>
          <w:numId w:val="0"/>
        </w:numPr>
        <w:rPr>
          <w:bCs w:val="0"/>
          <w:szCs w:val="48"/>
        </w:rPr>
      </w:pPr>
    </w:p>
    <w:sectPr w:rsidR="00DE6E05" w:rsidRPr="000D3843" w:rsidSect="00D525D5">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9C2" w:rsidRDefault="00C809C2">
      <w:r>
        <w:separator/>
      </w:r>
    </w:p>
  </w:endnote>
  <w:endnote w:type="continuationSeparator" w:id="0">
    <w:p w:rsidR="00C809C2" w:rsidRDefault="00C8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華康楷書體W5(P)">
    <w:altName w:val="新細明體"/>
    <w:panose1 w:val="03000500000000000000"/>
    <w:charset w:val="88"/>
    <w:family w:val="script"/>
    <w:pitch w:val="variable"/>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6F0" w:rsidRDefault="009246F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B70EB">
      <w:rPr>
        <w:rStyle w:val="ac"/>
        <w:noProof/>
        <w:sz w:val="24"/>
      </w:rPr>
      <w:t>17</w:t>
    </w:r>
    <w:r>
      <w:rPr>
        <w:rStyle w:val="ac"/>
        <w:sz w:val="24"/>
      </w:rPr>
      <w:fldChar w:fldCharType="end"/>
    </w:r>
  </w:p>
  <w:p w:rsidR="009246F0" w:rsidRDefault="009246F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9C2" w:rsidRDefault="00C809C2">
      <w:r>
        <w:separator/>
      </w:r>
    </w:p>
  </w:footnote>
  <w:footnote w:type="continuationSeparator" w:id="0">
    <w:p w:rsidR="00C809C2" w:rsidRDefault="00C809C2">
      <w:r>
        <w:continuationSeparator/>
      </w:r>
    </w:p>
  </w:footnote>
  <w:footnote w:id="1">
    <w:p w:rsidR="009246F0" w:rsidRPr="00A56D5F" w:rsidRDefault="009246F0" w:rsidP="00556B3C">
      <w:pPr>
        <w:pStyle w:val="afc"/>
      </w:pPr>
      <w:r>
        <w:rPr>
          <w:rStyle w:val="afe"/>
        </w:rPr>
        <w:footnoteRef/>
      </w:r>
      <w:r w:rsidR="0081038E">
        <w:rPr>
          <w:rFonts w:hint="eastAsia"/>
        </w:rPr>
        <w:t xml:space="preserve"> </w:t>
      </w:r>
      <w:r>
        <w:rPr>
          <w:rFonts w:hint="eastAsia"/>
        </w:rPr>
        <w:t>參見謝銘洋，《智慧財產權法》，103年8月，元照出版。</w:t>
      </w:r>
    </w:p>
  </w:footnote>
  <w:footnote w:id="2">
    <w:p w:rsidR="009246F0" w:rsidRPr="00B31667" w:rsidRDefault="009246F0" w:rsidP="00634CEF">
      <w:pPr>
        <w:pStyle w:val="afc"/>
        <w:spacing w:line="220" w:lineRule="exact"/>
        <w:ind w:left="209" w:hangingChars="95" w:hanging="209"/>
        <w:jc w:val="both"/>
        <w:rPr>
          <w:spacing w:val="-4"/>
        </w:rPr>
      </w:pPr>
      <w:r>
        <w:rPr>
          <w:rStyle w:val="afe"/>
        </w:rPr>
        <w:footnoteRef/>
      </w:r>
      <w:r>
        <w:t xml:space="preserve"> </w:t>
      </w:r>
      <w:r w:rsidRPr="00B31667">
        <w:rPr>
          <w:rFonts w:hint="eastAsia"/>
          <w:spacing w:val="-4"/>
        </w:rPr>
        <w:t>審議要</w:t>
      </w:r>
      <w:r w:rsidRPr="005D6FAF">
        <w:rPr>
          <w:rFonts w:hint="eastAsia"/>
          <w:spacing w:val="-6"/>
        </w:rPr>
        <w:t>點第9點規定：「違反學術倫理案件，</w:t>
      </w:r>
      <w:proofErr w:type="gramStart"/>
      <w:r w:rsidRPr="005D6FAF">
        <w:rPr>
          <w:rFonts w:hint="eastAsia"/>
          <w:spacing w:val="-6"/>
        </w:rPr>
        <w:t>採</w:t>
      </w:r>
      <w:proofErr w:type="gramEnd"/>
      <w:r w:rsidRPr="005D6FAF">
        <w:rPr>
          <w:rFonts w:hint="eastAsia"/>
          <w:spacing w:val="-6"/>
        </w:rPr>
        <w:t>初審及</w:t>
      </w:r>
      <w:proofErr w:type="gramStart"/>
      <w:r w:rsidRPr="005D6FAF">
        <w:rPr>
          <w:rFonts w:hint="eastAsia"/>
          <w:spacing w:val="-6"/>
        </w:rPr>
        <w:t>複</w:t>
      </w:r>
      <w:proofErr w:type="gramEnd"/>
      <w:r w:rsidRPr="005D6FAF">
        <w:rPr>
          <w:rFonts w:hint="eastAsia"/>
          <w:spacing w:val="-6"/>
        </w:rPr>
        <w:t>審二階段審查：(</w:t>
      </w:r>
      <w:proofErr w:type="gramStart"/>
      <w:r w:rsidRPr="005D6FAF">
        <w:rPr>
          <w:rFonts w:hint="eastAsia"/>
          <w:spacing w:val="-6"/>
        </w:rPr>
        <w:t>一</w:t>
      </w:r>
      <w:proofErr w:type="gramEnd"/>
      <w:r w:rsidRPr="005D6FAF">
        <w:rPr>
          <w:rFonts w:hint="eastAsia"/>
          <w:spacing w:val="-6"/>
        </w:rPr>
        <w:t>)初審：1.由相關領域之學術司進行審查；必要時，得邀請學者專家參與審查。如認有涉及違反學術倫理之虞時，並應通知當事人於一定期限內提出書面答辯。2.初審結果認定涉嫌違反學術倫理而須提交學術倫理審議會者，審查結果</w:t>
      </w:r>
      <w:proofErr w:type="gramStart"/>
      <w:r w:rsidRPr="005D6FAF">
        <w:rPr>
          <w:rFonts w:hint="eastAsia"/>
          <w:spacing w:val="-6"/>
        </w:rPr>
        <w:t>須詳列事</w:t>
      </w:r>
      <w:proofErr w:type="gramEnd"/>
      <w:r w:rsidRPr="005D6FAF">
        <w:rPr>
          <w:rFonts w:hint="eastAsia"/>
          <w:spacing w:val="-6"/>
        </w:rPr>
        <w:t>證、審查方式、違反學術倫理類型、具體處分建議等。3.</w:t>
      </w:r>
      <w:r w:rsidRPr="009B112B">
        <w:rPr>
          <w:rFonts w:hint="eastAsia"/>
          <w:spacing w:val="-6"/>
        </w:rPr>
        <w:t>初審結果認定未涉及違反學術倫理者，無須提交學術倫理審議會</w:t>
      </w:r>
      <w:proofErr w:type="gramStart"/>
      <w:r w:rsidRPr="009B112B">
        <w:rPr>
          <w:rFonts w:hint="eastAsia"/>
          <w:spacing w:val="-6"/>
        </w:rPr>
        <w:t>複</w:t>
      </w:r>
      <w:proofErr w:type="gramEnd"/>
      <w:r w:rsidRPr="009B112B">
        <w:rPr>
          <w:rFonts w:hint="eastAsia"/>
          <w:spacing w:val="-6"/>
        </w:rPr>
        <w:t>審</w:t>
      </w:r>
      <w:r w:rsidRPr="005D6FAF">
        <w:rPr>
          <w:rFonts w:hint="eastAsia"/>
          <w:spacing w:val="-6"/>
        </w:rPr>
        <w:t>，應視情形為適當之處理。(二)</w:t>
      </w:r>
      <w:proofErr w:type="gramStart"/>
      <w:r w:rsidRPr="005D6FAF">
        <w:rPr>
          <w:rFonts w:hint="eastAsia"/>
          <w:spacing w:val="-6"/>
        </w:rPr>
        <w:t>複</w:t>
      </w:r>
      <w:proofErr w:type="gramEnd"/>
      <w:r w:rsidRPr="005D6FAF">
        <w:rPr>
          <w:rFonts w:hint="eastAsia"/>
          <w:spacing w:val="-6"/>
        </w:rPr>
        <w:t>審：初審結果認定違反學術倫理者，提送學術倫理審議會審議</w:t>
      </w:r>
      <w:r w:rsidR="004A0133" w:rsidRPr="005D6FAF">
        <w:rPr>
          <w:rFonts w:hint="eastAsia"/>
          <w:spacing w:val="-6"/>
        </w:rPr>
        <w:t>。</w:t>
      </w:r>
      <w:r w:rsidRPr="005D6FAF">
        <w:rPr>
          <w:rFonts w:hint="eastAsia"/>
          <w:spacing w:val="-6"/>
        </w:rPr>
        <w:t>」</w:t>
      </w:r>
    </w:p>
  </w:footnote>
  <w:footnote w:id="3">
    <w:p w:rsidR="009246F0" w:rsidRDefault="009246F0">
      <w:pPr>
        <w:pStyle w:val="afc"/>
      </w:pPr>
      <w:r>
        <w:rPr>
          <w:rStyle w:val="afe"/>
        </w:rPr>
        <w:footnoteRef/>
      </w:r>
      <w:r>
        <w:t xml:space="preserve"> </w:t>
      </w:r>
      <w:r>
        <w:rPr>
          <w:rFonts w:hint="eastAsia"/>
        </w:rPr>
        <w:t>自</w:t>
      </w:r>
      <w:r w:rsidRPr="00BC532F">
        <w:rPr>
          <w:rFonts w:hint="eastAsia"/>
        </w:rPr>
        <w:t>105年5月25日</w:t>
      </w:r>
      <w:r>
        <w:rPr>
          <w:rFonts w:hint="eastAsia"/>
        </w:rPr>
        <w:t>修正發布後，移</w:t>
      </w:r>
      <w:r w:rsidR="00925CEF">
        <w:rPr>
          <w:rFonts w:hint="eastAsia"/>
        </w:rPr>
        <w:t>列</w:t>
      </w:r>
      <w:r>
        <w:rPr>
          <w:rFonts w:hint="eastAsia"/>
        </w:rPr>
        <w:t>至第40條第3項。</w:t>
      </w:r>
    </w:p>
  </w:footnote>
  <w:footnote w:id="4">
    <w:p w:rsidR="009246F0" w:rsidRDefault="009246F0" w:rsidP="00325CD5">
      <w:pPr>
        <w:pStyle w:val="afc"/>
      </w:pPr>
      <w:r>
        <w:rPr>
          <w:rStyle w:val="afe"/>
        </w:rPr>
        <w:footnoteRef/>
      </w:r>
      <w:r>
        <w:t xml:space="preserve"> </w:t>
      </w:r>
      <w:r>
        <w:rPr>
          <w:rFonts w:hint="eastAsia"/>
        </w:rPr>
        <w:t>載明於東大105年3月18日學術倫理委員會會議紀錄。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50B3"/>
    <w:multiLevelType w:val="hybridMultilevel"/>
    <w:tmpl w:val="E2CE8444"/>
    <w:lvl w:ilvl="0" w:tplc="B954816A">
      <w:start w:val="1"/>
      <w:numFmt w:val="taiwaneseCountingThousand"/>
      <w:lvlText w:val="%1、"/>
      <w:lvlJc w:val="left"/>
      <w:pPr>
        <w:tabs>
          <w:tab w:val="num" w:pos="644"/>
        </w:tabs>
        <w:ind w:left="644" w:hanging="360"/>
      </w:pPr>
      <w:rPr>
        <w:rFonts w:ascii="標楷體" w:eastAsia="標楷體" w:hAnsi="標楷體" w:cs="Times New Roman"/>
        <w:lang w:val="en-US"/>
      </w:rPr>
    </w:lvl>
    <w:lvl w:ilvl="1" w:tplc="04090019">
      <w:start w:val="1"/>
      <w:numFmt w:val="ideographTraditional"/>
      <w:lvlText w:val="%2、"/>
      <w:lvlJc w:val="left"/>
      <w:pPr>
        <w:tabs>
          <w:tab w:val="num" w:pos="960"/>
        </w:tabs>
        <w:ind w:left="960" w:hanging="480"/>
      </w:pPr>
    </w:lvl>
    <w:lvl w:ilvl="2" w:tplc="A1E2C4F4">
      <w:start w:val="1"/>
      <w:numFmt w:val="taiwaneseCountingThousand"/>
      <w:lvlText w:val="（%3）"/>
      <w:lvlJc w:val="left"/>
      <w:pPr>
        <w:tabs>
          <w:tab w:val="num" w:pos="2040"/>
        </w:tabs>
        <w:ind w:left="2040" w:hanging="10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F684E46"/>
    <w:multiLevelType w:val="hybridMultilevel"/>
    <w:tmpl w:val="91F84FCE"/>
    <w:lvl w:ilvl="0" w:tplc="0409000F">
      <w:start w:val="1"/>
      <w:numFmt w:val="decimal"/>
      <w:lvlText w:val="%1."/>
      <w:lvlJc w:val="left"/>
      <w:pPr>
        <w:ind w:left="480" w:hanging="480"/>
      </w:pPr>
    </w:lvl>
    <w:lvl w:ilvl="1" w:tplc="09B6F4C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5F13AC"/>
    <w:multiLevelType w:val="hybridMultilevel"/>
    <w:tmpl w:val="76180660"/>
    <w:lvl w:ilvl="0" w:tplc="034022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0E010C"/>
    <w:multiLevelType w:val="multilevel"/>
    <w:tmpl w:val="7216418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6F60E4D"/>
    <w:multiLevelType w:val="hybridMultilevel"/>
    <w:tmpl w:val="27289F42"/>
    <w:lvl w:ilvl="0" w:tplc="94A4CBEE">
      <w:start w:val="1"/>
      <w:numFmt w:val="decimal"/>
      <w:lvlText w:val="(%1)"/>
      <w:lvlJc w:val="left"/>
      <w:pPr>
        <w:ind w:left="939" w:hanging="480"/>
      </w:pPr>
      <w:rPr>
        <w:rFonts w:ascii="標楷體" w:eastAsia="標楷體" w:hAnsi="Arial" w:cs="Times New Roman"/>
      </w:rPr>
    </w:lvl>
    <w:lvl w:ilvl="1" w:tplc="2A9AD7D6">
      <w:start w:val="1"/>
      <w:numFmt w:val="decimal"/>
      <w:lvlText w:val="%2."/>
      <w:lvlJc w:val="left"/>
      <w:pPr>
        <w:ind w:left="1299" w:hanging="360"/>
      </w:pPr>
      <w:rPr>
        <w:rFonts w:hint="default"/>
      </w:r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6">
    <w:nsid w:val="17F26559"/>
    <w:multiLevelType w:val="hybridMultilevel"/>
    <w:tmpl w:val="91F84FCE"/>
    <w:lvl w:ilvl="0" w:tplc="0409000F">
      <w:start w:val="1"/>
      <w:numFmt w:val="decimal"/>
      <w:lvlText w:val="%1."/>
      <w:lvlJc w:val="left"/>
      <w:pPr>
        <w:ind w:left="480" w:hanging="480"/>
      </w:pPr>
    </w:lvl>
    <w:lvl w:ilvl="1" w:tplc="09B6F4C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26465D"/>
    <w:multiLevelType w:val="hybridMultilevel"/>
    <w:tmpl w:val="890C19EA"/>
    <w:lvl w:ilvl="0" w:tplc="94A4CBEE">
      <w:start w:val="1"/>
      <w:numFmt w:val="decimal"/>
      <w:lvlText w:val="(%1)"/>
      <w:lvlJc w:val="left"/>
      <w:pPr>
        <w:ind w:left="939" w:hanging="480"/>
      </w:pPr>
      <w:rPr>
        <w:rFonts w:ascii="標楷體" w:eastAsia="標楷體" w:hAnsi="Arial" w:cs="Times New Roman"/>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9">
    <w:nsid w:val="28F04BD5"/>
    <w:multiLevelType w:val="hybridMultilevel"/>
    <w:tmpl w:val="40FEC732"/>
    <w:lvl w:ilvl="0" w:tplc="15DCEC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62322C3"/>
    <w:multiLevelType w:val="hybridMultilevel"/>
    <w:tmpl w:val="C0C85A56"/>
    <w:lvl w:ilvl="0" w:tplc="7F0C86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92576F4"/>
    <w:multiLevelType w:val="hybridMultilevel"/>
    <w:tmpl w:val="77883F16"/>
    <w:lvl w:ilvl="0" w:tplc="00A2BD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D1E5B23"/>
    <w:multiLevelType w:val="hybridMultilevel"/>
    <w:tmpl w:val="5418956E"/>
    <w:lvl w:ilvl="0" w:tplc="0409000F">
      <w:start w:val="1"/>
      <w:numFmt w:val="decimal"/>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4">
    <w:nsid w:val="3DE65C8D"/>
    <w:multiLevelType w:val="hybridMultilevel"/>
    <w:tmpl w:val="856CDF02"/>
    <w:lvl w:ilvl="0" w:tplc="E61A17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F70791E"/>
    <w:multiLevelType w:val="hybridMultilevel"/>
    <w:tmpl w:val="5418956E"/>
    <w:lvl w:ilvl="0" w:tplc="0409000F">
      <w:start w:val="1"/>
      <w:numFmt w:val="decimal"/>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6">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654527A"/>
    <w:multiLevelType w:val="hybridMultilevel"/>
    <w:tmpl w:val="890C19EA"/>
    <w:lvl w:ilvl="0" w:tplc="94A4CBEE">
      <w:start w:val="1"/>
      <w:numFmt w:val="decimal"/>
      <w:lvlText w:val="(%1)"/>
      <w:lvlJc w:val="left"/>
      <w:pPr>
        <w:ind w:left="939" w:hanging="480"/>
      </w:pPr>
      <w:rPr>
        <w:rFonts w:ascii="標楷體" w:eastAsia="標楷體" w:hAnsi="Arial" w:cs="Times New Roman"/>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18">
    <w:nsid w:val="470A15D5"/>
    <w:multiLevelType w:val="hybridMultilevel"/>
    <w:tmpl w:val="C8D8941C"/>
    <w:lvl w:ilvl="0" w:tplc="5B5E8C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CAA5AC2"/>
    <w:multiLevelType w:val="hybridMultilevel"/>
    <w:tmpl w:val="5C8A98A2"/>
    <w:lvl w:ilvl="0" w:tplc="94A4CBEE">
      <w:start w:val="1"/>
      <w:numFmt w:val="decimal"/>
      <w:lvlText w:val="(%1)"/>
      <w:lvlJc w:val="left"/>
      <w:pPr>
        <w:ind w:left="939" w:hanging="480"/>
      </w:pPr>
      <w:rPr>
        <w:rFonts w:ascii="標楷體" w:eastAsia="標楷體" w:hAnsi="Arial" w:cs="Times New Roman"/>
      </w:rPr>
    </w:lvl>
    <w:lvl w:ilvl="1" w:tplc="7D2ED206">
      <w:start w:val="1"/>
      <w:numFmt w:val="decimal"/>
      <w:lvlText w:val="%2."/>
      <w:lvlJc w:val="left"/>
      <w:pPr>
        <w:ind w:left="1299" w:hanging="360"/>
      </w:pPr>
      <w:rPr>
        <w:rFonts w:hint="default"/>
      </w:rPr>
    </w:lvl>
    <w:lvl w:ilvl="2" w:tplc="D0EA4D46">
      <w:start w:val="1"/>
      <w:numFmt w:val="taiwaneseCountingThousand"/>
      <w:lvlText w:val="(%3)"/>
      <w:lvlJc w:val="left"/>
      <w:pPr>
        <w:ind w:left="2139" w:hanging="720"/>
      </w:pPr>
      <w:rPr>
        <w:rFonts w:hint="default"/>
      </w:rPr>
    </w:lvl>
    <w:lvl w:ilvl="3" w:tplc="28F8085C">
      <w:start w:val="1"/>
      <w:numFmt w:val="taiwaneseCountingThousand"/>
      <w:lvlText w:val="%4、"/>
      <w:lvlJc w:val="left"/>
      <w:pPr>
        <w:ind w:left="2619" w:hanging="720"/>
      </w:pPr>
      <w:rPr>
        <w:rFonts w:hint="default"/>
      </w:r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21">
    <w:nsid w:val="4EC36388"/>
    <w:multiLevelType w:val="hybridMultilevel"/>
    <w:tmpl w:val="91F84FCE"/>
    <w:lvl w:ilvl="0" w:tplc="0409000F">
      <w:start w:val="1"/>
      <w:numFmt w:val="decimal"/>
      <w:lvlText w:val="%1."/>
      <w:lvlJc w:val="left"/>
      <w:pPr>
        <w:ind w:left="480" w:hanging="480"/>
      </w:pPr>
    </w:lvl>
    <w:lvl w:ilvl="1" w:tplc="09B6F4C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148082D"/>
    <w:multiLevelType w:val="hybridMultilevel"/>
    <w:tmpl w:val="890C19EA"/>
    <w:lvl w:ilvl="0" w:tplc="94A4CBEE">
      <w:start w:val="1"/>
      <w:numFmt w:val="decimal"/>
      <w:lvlText w:val="(%1)"/>
      <w:lvlJc w:val="left"/>
      <w:pPr>
        <w:ind w:left="939" w:hanging="480"/>
      </w:pPr>
      <w:rPr>
        <w:rFonts w:ascii="標楷體" w:eastAsia="標楷體" w:hAnsi="Arial" w:cs="Times New Roman"/>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23">
    <w:nsid w:val="51F607D0"/>
    <w:multiLevelType w:val="hybridMultilevel"/>
    <w:tmpl w:val="91F84FCE"/>
    <w:lvl w:ilvl="0" w:tplc="0409000F">
      <w:start w:val="1"/>
      <w:numFmt w:val="decimal"/>
      <w:lvlText w:val="%1."/>
      <w:lvlJc w:val="left"/>
      <w:pPr>
        <w:ind w:left="480" w:hanging="480"/>
      </w:pPr>
    </w:lvl>
    <w:lvl w:ilvl="1" w:tplc="09B6F4C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223549C"/>
    <w:multiLevelType w:val="hybridMultilevel"/>
    <w:tmpl w:val="F7204884"/>
    <w:lvl w:ilvl="0" w:tplc="94A4CBEE">
      <w:start w:val="1"/>
      <w:numFmt w:val="decimal"/>
      <w:lvlText w:val="(%1)"/>
      <w:lvlJc w:val="left"/>
      <w:pPr>
        <w:ind w:left="939" w:hanging="480"/>
      </w:pPr>
      <w:rPr>
        <w:rFonts w:ascii="標楷體" w:eastAsia="標楷體" w:hAnsi="Arial" w:cs="Times New Roman"/>
      </w:rPr>
    </w:lvl>
    <w:lvl w:ilvl="1" w:tplc="7E5C3058">
      <w:start w:val="1"/>
      <w:numFmt w:val="decimal"/>
      <w:lvlText w:val="%2."/>
      <w:lvlJc w:val="left"/>
      <w:pPr>
        <w:ind w:left="1299" w:hanging="360"/>
      </w:pPr>
      <w:rPr>
        <w:rFonts w:hint="default"/>
      </w:r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25">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36A4FF9"/>
    <w:multiLevelType w:val="hybridMultilevel"/>
    <w:tmpl w:val="23889DAA"/>
    <w:lvl w:ilvl="0" w:tplc="FB56A7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704774E"/>
    <w:multiLevelType w:val="hybridMultilevel"/>
    <w:tmpl w:val="890C19EA"/>
    <w:lvl w:ilvl="0" w:tplc="94A4CBEE">
      <w:start w:val="1"/>
      <w:numFmt w:val="decimal"/>
      <w:lvlText w:val="(%1)"/>
      <w:lvlJc w:val="left"/>
      <w:pPr>
        <w:ind w:left="939" w:hanging="480"/>
      </w:pPr>
      <w:rPr>
        <w:rFonts w:ascii="標楷體" w:eastAsia="標楷體" w:hAnsi="Arial" w:cs="Times New Roman"/>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29">
    <w:nsid w:val="5EC026B6"/>
    <w:multiLevelType w:val="hybridMultilevel"/>
    <w:tmpl w:val="890C19EA"/>
    <w:lvl w:ilvl="0" w:tplc="94A4CBEE">
      <w:start w:val="1"/>
      <w:numFmt w:val="decimal"/>
      <w:lvlText w:val="(%1)"/>
      <w:lvlJc w:val="left"/>
      <w:pPr>
        <w:ind w:left="939" w:hanging="480"/>
      </w:pPr>
      <w:rPr>
        <w:rFonts w:ascii="標楷體" w:eastAsia="標楷體" w:hAnsi="Arial" w:cs="Times New Roman"/>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30">
    <w:nsid w:val="60BD0D73"/>
    <w:multiLevelType w:val="hybridMultilevel"/>
    <w:tmpl w:val="91F84FCE"/>
    <w:lvl w:ilvl="0" w:tplc="0409000F">
      <w:start w:val="1"/>
      <w:numFmt w:val="decimal"/>
      <w:lvlText w:val="%1."/>
      <w:lvlJc w:val="left"/>
      <w:pPr>
        <w:ind w:left="480" w:hanging="480"/>
      </w:pPr>
    </w:lvl>
    <w:lvl w:ilvl="1" w:tplc="09B6F4C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5314802"/>
    <w:multiLevelType w:val="hybridMultilevel"/>
    <w:tmpl w:val="5418956E"/>
    <w:lvl w:ilvl="0" w:tplc="0409000F">
      <w:start w:val="1"/>
      <w:numFmt w:val="decimal"/>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2">
    <w:nsid w:val="67364585"/>
    <w:multiLevelType w:val="hybridMultilevel"/>
    <w:tmpl w:val="91F84FCE"/>
    <w:lvl w:ilvl="0" w:tplc="0409000F">
      <w:start w:val="1"/>
      <w:numFmt w:val="decimal"/>
      <w:lvlText w:val="%1."/>
      <w:lvlJc w:val="left"/>
      <w:pPr>
        <w:ind w:left="480" w:hanging="480"/>
      </w:pPr>
    </w:lvl>
    <w:lvl w:ilvl="1" w:tplc="09B6F4C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8734830"/>
    <w:multiLevelType w:val="hybridMultilevel"/>
    <w:tmpl w:val="856CDF02"/>
    <w:lvl w:ilvl="0" w:tplc="E61A17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08A1F29"/>
    <w:multiLevelType w:val="hybridMultilevel"/>
    <w:tmpl w:val="856CDF02"/>
    <w:lvl w:ilvl="0" w:tplc="E61A17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14D5D58"/>
    <w:multiLevelType w:val="hybridMultilevel"/>
    <w:tmpl w:val="CF880D72"/>
    <w:lvl w:ilvl="0" w:tplc="0A3AD5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1EB0D00"/>
    <w:multiLevelType w:val="hybridMultilevel"/>
    <w:tmpl w:val="91F84FCE"/>
    <w:lvl w:ilvl="0" w:tplc="0409000F">
      <w:start w:val="1"/>
      <w:numFmt w:val="decimal"/>
      <w:lvlText w:val="%1."/>
      <w:lvlJc w:val="left"/>
      <w:pPr>
        <w:ind w:left="480" w:hanging="480"/>
      </w:pPr>
    </w:lvl>
    <w:lvl w:ilvl="1" w:tplc="09B6F4C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5E81C83"/>
    <w:multiLevelType w:val="hybridMultilevel"/>
    <w:tmpl w:val="76FC0A00"/>
    <w:lvl w:ilvl="0" w:tplc="94A4CBEE">
      <w:start w:val="1"/>
      <w:numFmt w:val="decimal"/>
      <w:lvlText w:val="(%1)"/>
      <w:lvlJc w:val="left"/>
      <w:pPr>
        <w:ind w:left="939" w:hanging="480"/>
      </w:pPr>
      <w:rPr>
        <w:rFonts w:ascii="標楷體" w:eastAsia="標楷體" w:hAnsi="Arial" w:cs="Times New Roman"/>
      </w:rPr>
    </w:lvl>
    <w:lvl w:ilvl="1" w:tplc="18FCE0B4">
      <w:start w:val="1"/>
      <w:numFmt w:val="decimal"/>
      <w:lvlText w:val="%2."/>
      <w:lvlJc w:val="left"/>
      <w:pPr>
        <w:ind w:left="1299" w:hanging="360"/>
      </w:pPr>
      <w:rPr>
        <w:rFonts w:hint="default"/>
        <w:b w:val="0"/>
      </w:r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38">
    <w:nsid w:val="7BFC51A6"/>
    <w:multiLevelType w:val="hybridMultilevel"/>
    <w:tmpl w:val="856CDF02"/>
    <w:lvl w:ilvl="0" w:tplc="E61A17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7"/>
  </w:num>
  <w:num w:numId="3">
    <w:abstractNumId w:val="1"/>
  </w:num>
  <w:num w:numId="4">
    <w:abstractNumId w:val="19"/>
  </w:num>
  <w:num w:numId="5">
    <w:abstractNumId w:val="12"/>
  </w:num>
  <w:num w:numId="6">
    <w:abstractNumId w:val="25"/>
  </w:num>
  <w:num w:numId="7">
    <w:abstractNumId w:val="4"/>
  </w:num>
  <w:num w:numId="8">
    <w:abstractNumId w:val="27"/>
  </w:num>
  <w:num w:numId="9">
    <w:abstractNumId w:val="16"/>
  </w:num>
  <w:num w:numId="10">
    <w:abstractNumId w:val="3"/>
  </w:num>
  <w:num w:numId="11">
    <w:abstractNumId w:val="35"/>
  </w:num>
  <w:num w:numId="12">
    <w:abstractNumId w:val="26"/>
  </w:num>
  <w:num w:numId="13">
    <w:abstractNumId w:val="18"/>
  </w:num>
  <w:num w:numId="14">
    <w:abstractNumId w:val="9"/>
  </w:num>
  <w:num w:numId="15">
    <w:abstractNumId w:val="10"/>
  </w:num>
  <w:num w:numId="16">
    <w:abstractNumId w:val="11"/>
  </w:num>
  <w:num w:numId="17">
    <w:abstractNumId w:val="38"/>
  </w:num>
  <w:num w:numId="18">
    <w:abstractNumId w:val="34"/>
  </w:num>
  <w:num w:numId="19">
    <w:abstractNumId w:val="33"/>
  </w:num>
  <w:num w:numId="20">
    <w:abstractNumId w:val="1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4"/>
  </w:num>
  <w:num w:numId="24">
    <w:abstractNumId w:val="23"/>
  </w:num>
  <w:num w:numId="25">
    <w:abstractNumId w:val="20"/>
  </w:num>
  <w:num w:numId="26">
    <w:abstractNumId w:val="29"/>
  </w:num>
  <w:num w:numId="27">
    <w:abstractNumId w:val="36"/>
  </w:num>
  <w:num w:numId="28">
    <w:abstractNumId w:val="24"/>
  </w:num>
  <w:num w:numId="29">
    <w:abstractNumId w:val="30"/>
  </w:num>
  <w:num w:numId="30">
    <w:abstractNumId w:val="6"/>
  </w:num>
  <w:num w:numId="31">
    <w:abstractNumId w:val="37"/>
  </w:num>
  <w:num w:numId="32">
    <w:abstractNumId w:val="21"/>
  </w:num>
  <w:num w:numId="33">
    <w:abstractNumId w:val="2"/>
  </w:num>
  <w:num w:numId="34">
    <w:abstractNumId w:val="32"/>
  </w:num>
  <w:num w:numId="35">
    <w:abstractNumId w:val="31"/>
  </w:num>
  <w:num w:numId="36">
    <w:abstractNumId w:val="13"/>
  </w:num>
  <w:num w:numId="37">
    <w:abstractNumId w:val="15"/>
  </w:num>
  <w:num w:numId="38">
    <w:abstractNumId w:val="28"/>
  </w:num>
  <w:num w:numId="39">
    <w:abstractNumId w:val="8"/>
  </w:num>
  <w:num w:numId="40">
    <w:abstractNumId w:val="5"/>
  </w:num>
  <w:num w:numId="41">
    <w:abstractNumId w:val="22"/>
  </w:num>
  <w:num w:numId="42">
    <w:abstractNumId w:val="17"/>
  </w:num>
  <w:num w:numId="43">
    <w:abstractNumId w:val="0"/>
  </w:num>
  <w:num w:numId="44">
    <w:abstractNumId w:val="4"/>
  </w:num>
  <w:num w:numId="45">
    <w:abstractNumId w:val="4"/>
  </w:num>
  <w:num w:numId="46">
    <w:abstractNumId w:val="4"/>
  </w:num>
  <w:num w:numId="47">
    <w:abstractNumId w:val="4"/>
  </w:num>
  <w:num w:numId="48">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A04"/>
    <w:rsid w:val="00001AE9"/>
    <w:rsid w:val="00001CE4"/>
    <w:rsid w:val="000024AC"/>
    <w:rsid w:val="000028A3"/>
    <w:rsid w:val="000055B8"/>
    <w:rsid w:val="00006961"/>
    <w:rsid w:val="00006E63"/>
    <w:rsid w:val="00011290"/>
    <w:rsid w:val="000112BF"/>
    <w:rsid w:val="00011427"/>
    <w:rsid w:val="00012233"/>
    <w:rsid w:val="00012681"/>
    <w:rsid w:val="00013BAD"/>
    <w:rsid w:val="0001561A"/>
    <w:rsid w:val="000157A2"/>
    <w:rsid w:val="0001657D"/>
    <w:rsid w:val="00016769"/>
    <w:rsid w:val="0001683E"/>
    <w:rsid w:val="00017318"/>
    <w:rsid w:val="0001764C"/>
    <w:rsid w:val="0002028E"/>
    <w:rsid w:val="0002110F"/>
    <w:rsid w:val="0002289E"/>
    <w:rsid w:val="000235AB"/>
    <w:rsid w:val="000237F1"/>
    <w:rsid w:val="0002430F"/>
    <w:rsid w:val="00024684"/>
    <w:rsid w:val="000246F7"/>
    <w:rsid w:val="0002490D"/>
    <w:rsid w:val="00026B1D"/>
    <w:rsid w:val="0003004C"/>
    <w:rsid w:val="00030713"/>
    <w:rsid w:val="0003114D"/>
    <w:rsid w:val="00031D57"/>
    <w:rsid w:val="000337A8"/>
    <w:rsid w:val="000341A0"/>
    <w:rsid w:val="00036D76"/>
    <w:rsid w:val="00040D46"/>
    <w:rsid w:val="00040E8B"/>
    <w:rsid w:val="000412B3"/>
    <w:rsid w:val="00041880"/>
    <w:rsid w:val="00042349"/>
    <w:rsid w:val="000435D5"/>
    <w:rsid w:val="00044028"/>
    <w:rsid w:val="000442EA"/>
    <w:rsid w:val="0004534B"/>
    <w:rsid w:val="00045826"/>
    <w:rsid w:val="00046ACD"/>
    <w:rsid w:val="00050283"/>
    <w:rsid w:val="00050897"/>
    <w:rsid w:val="00050F5C"/>
    <w:rsid w:val="00051A18"/>
    <w:rsid w:val="000529E0"/>
    <w:rsid w:val="00052ED1"/>
    <w:rsid w:val="00052EDF"/>
    <w:rsid w:val="00052F82"/>
    <w:rsid w:val="0005309D"/>
    <w:rsid w:val="00053E22"/>
    <w:rsid w:val="00054036"/>
    <w:rsid w:val="00055675"/>
    <w:rsid w:val="00056057"/>
    <w:rsid w:val="00056AE0"/>
    <w:rsid w:val="00056F39"/>
    <w:rsid w:val="00057D87"/>
    <w:rsid w:val="00057F32"/>
    <w:rsid w:val="00057FE5"/>
    <w:rsid w:val="000601F1"/>
    <w:rsid w:val="00060E40"/>
    <w:rsid w:val="00061E45"/>
    <w:rsid w:val="0006227F"/>
    <w:rsid w:val="00062824"/>
    <w:rsid w:val="00062A25"/>
    <w:rsid w:val="000632CB"/>
    <w:rsid w:val="00063C2C"/>
    <w:rsid w:val="00064BA3"/>
    <w:rsid w:val="00065224"/>
    <w:rsid w:val="00066211"/>
    <w:rsid w:val="0006632A"/>
    <w:rsid w:val="00067255"/>
    <w:rsid w:val="00067331"/>
    <w:rsid w:val="00067336"/>
    <w:rsid w:val="000677EA"/>
    <w:rsid w:val="00067A71"/>
    <w:rsid w:val="00070661"/>
    <w:rsid w:val="00071820"/>
    <w:rsid w:val="0007219D"/>
    <w:rsid w:val="00072AC7"/>
    <w:rsid w:val="0007341E"/>
    <w:rsid w:val="00073CB5"/>
    <w:rsid w:val="00073FE7"/>
    <w:rsid w:val="000740B2"/>
    <w:rsid w:val="0007425C"/>
    <w:rsid w:val="000751D0"/>
    <w:rsid w:val="000755BA"/>
    <w:rsid w:val="000758F4"/>
    <w:rsid w:val="00075DA7"/>
    <w:rsid w:val="00076203"/>
    <w:rsid w:val="00076EB8"/>
    <w:rsid w:val="00077553"/>
    <w:rsid w:val="0008073B"/>
    <w:rsid w:val="00080773"/>
    <w:rsid w:val="00080A3B"/>
    <w:rsid w:val="00080B7B"/>
    <w:rsid w:val="00080DD4"/>
    <w:rsid w:val="00081513"/>
    <w:rsid w:val="00081DE5"/>
    <w:rsid w:val="00081E07"/>
    <w:rsid w:val="0008444D"/>
    <w:rsid w:val="000851A2"/>
    <w:rsid w:val="0008545C"/>
    <w:rsid w:val="00085C93"/>
    <w:rsid w:val="00086073"/>
    <w:rsid w:val="000861F5"/>
    <w:rsid w:val="00086E8A"/>
    <w:rsid w:val="00090359"/>
    <w:rsid w:val="000912CB"/>
    <w:rsid w:val="00091B17"/>
    <w:rsid w:val="0009352E"/>
    <w:rsid w:val="000935A0"/>
    <w:rsid w:val="000938CF"/>
    <w:rsid w:val="00093E8E"/>
    <w:rsid w:val="00095922"/>
    <w:rsid w:val="000961B9"/>
    <w:rsid w:val="00096AA1"/>
    <w:rsid w:val="00096B96"/>
    <w:rsid w:val="00096D2F"/>
    <w:rsid w:val="000A01E3"/>
    <w:rsid w:val="000A028F"/>
    <w:rsid w:val="000A067A"/>
    <w:rsid w:val="000A1298"/>
    <w:rsid w:val="000A2F3F"/>
    <w:rsid w:val="000A34E0"/>
    <w:rsid w:val="000A3786"/>
    <w:rsid w:val="000A4DA0"/>
    <w:rsid w:val="000A54CB"/>
    <w:rsid w:val="000A5C3C"/>
    <w:rsid w:val="000A6957"/>
    <w:rsid w:val="000B0B4A"/>
    <w:rsid w:val="000B0FF8"/>
    <w:rsid w:val="000B14B1"/>
    <w:rsid w:val="000B279A"/>
    <w:rsid w:val="000B3BA1"/>
    <w:rsid w:val="000B41B0"/>
    <w:rsid w:val="000B5136"/>
    <w:rsid w:val="000B5873"/>
    <w:rsid w:val="000B5B48"/>
    <w:rsid w:val="000B61D2"/>
    <w:rsid w:val="000B61E9"/>
    <w:rsid w:val="000B6293"/>
    <w:rsid w:val="000B67EE"/>
    <w:rsid w:val="000B70A7"/>
    <w:rsid w:val="000B70EB"/>
    <w:rsid w:val="000B72D4"/>
    <w:rsid w:val="000B772D"/>
    <w:rsid w:val="000B7E4D"/>
    <w:rsid w:val="000C05AD"/>
    <w:rsid w:val="000C151E"/>
    <w:rsid w:val="000C305D"/>
    <w:rsid w:val="000C413C"/>
    <w:rsid w:val="000C41D1"/>
    <w:rsid w:val="000C460C"/>
    <w:rsid w:val="000C484D"/>
    <w:rsid w:val="000C493F"/>
    <w:rsid w:val="000C495F"/>
    <w:rsid w:val="000C4A43"/>
    <w:rsid w:val="000C53D7"/>
    <w:rsid w:val="000C55C8"/>
    <w:rsid w:val="000C666A"/>
    <w:rsid w:val="000C67A4"/>
    <w:rsid w:val="000D0246"/>
    <w:rsid w:val="000D04E4"/>
    <w:rsid w:val="000D1515"/>
    <w:rsid w:val="000D1C05"/>
    <w:rsid w:val="000D2133"/>
    <w:rsid w:val="000D2F69"/>
    <w:rsid w:val="000D3843"/>
    <w:rsid w:val="000D3A6F"/>
    <w:rsid w:val="000D3EBE"/>
    <w:rsid w:val="000D5E9E"/>
    <w:rsid w:val="000D686D"/>
    <w:rsid w:val="000D6FB1"/>
    <w:rsid w:val="000D7E91"/>
    <w:rsid w:val="000E0136"/>
    <w:rsid w:val="000E12D2"/>
    <w:rsid w:val="000E16DE"/>
    <w:rsid w:val="000E46DB"/>
    <w:rsid w:val="000E51CC"/>
    <w:rsid w:val="000E6431"/>
    <w:rsid w:val="000E7E3A"/>
    <w:rsid w:val="000F007D"/>
    <w:rsid w:val="000F1524"/>
    <w:rsid w:val="000F1957"/>
    <w:rsid w:val="000F21A5"/>
    <w:rsid w:val="000F29F6"/>
    <w:rsid w:val="000F2D2C"/>
    <w:rsid w:val="000F4F39"/>
    <w:rsid w:val="000F57EA"/>
    <w:rsid w:val="000F5F64"/>
    <w:rsid w:val="000F65D9"/>
    <w:rsid w:val="000F743F"/>
    <w:rsid w:val="001004C1"/>
    <w:rsid w:val="001006C7"/>
    <w:rsid w:val="00101B4B"/>
    <w:rsid w:val="00102B9F"/>
    <w:rsid w:val="001042A6"/>
    <w:rsid w:val="0010444E"/>
    <w:rsid w:val="00104BA5"/>
    <w:rsid w:val="001101C6"/>
    <w:rsid w:val="00111ABE"/>
    <w:rsid w:val="00111CFF"/>
    <w:rsid w:val="00112637"/>
    <w:rsid w:val="00112ABC"/>
    <w:rsid w:val="00112B73"/>
    <w:rsid w:val="0011300B"/>
    <w:rsid w:val="00113E9B"/>
    <w:rsid w:val="00114258"/>
    <w:rsid w:val="00114397"/>
    <w:rsid w:val="00114E59"/>
    <w:rsid w:val="001151FD"/>
    <w:rsid w:val="001152EF"/>
    <w:rsid w:val="00116839"/>
    <w:rsid w:val="00116DEC"/>
    <w:rsid w:val="0012001E"/>
    <w:rsid w:val="00120670"/>
    <w:rsid w:val="00120B2C"/>
    <w:rsid w:val="00121F24"/>
    <w:rsid w:val="00121FF4"/>
    <w:rsid w:val="0012201C"/>
    <w:rsid w:val="00122C05"/>
    <w:rsid w:val="00122C37"/>
    <w:rsid w:val="001236C6"/>
    <w:rsid w:val="00125364"/>
    <w:rsid w:val="00125CFC"/>
    <w:rsid w:val="0012657F"/>
    <w:rsid w:val="00126A55"/>
    <w:rsid w:val="00127D3B"/>
    <w:rsid w:val="00130274"/>
    <w:rsid w:val="00131495"/>
    <w:rsid w:val="00131617"/>
    <w:rsid w:val="00131A7B"/>
    <w:rsid w:val="0013225D"/>
    <w:rsid w:val="00132D1F"/>
    <w:rsid w:val="00132F9C"/>
    <w:rsid w:val="0013357C"/>
    <w:rsid w:val="0013390D"/>
    <w:rsid w:val="00133A0E"/>
    <w:rsid w:val="00133F08"/>
    <w:rsid w:val="001345E6"/>
    <w:rsid w:val="001346A1"/>
    <w:rsid w:val="00134BAD"/>
    <w:rsid w:val="00136340"/>
    <w:rsid w:val="001378B0"/>
    <w:rsid w:val="00137DE5"/>
    <w:rsid w:val="0014063B"/>
    <w:rsid w:val="00140889"/>
    <w:rsid w:val="00141260"/>
    <w:rsid w:val="00142048"/>
    <w:rsid w:val="00142226"/>
    <w:rsid w:val="00142684"/>
    <w:rsid w:val="00142E00"/>
    <w:rsid w:val="00146685"/>
    <w:rsid w:val="00147901"/>
    <w:rsid w:val="00147D7E"/>
    <w:rsid w:val="00151B01"/>
    <w:rsid w:val="00152499"/>
    <w:rsid w:val="00152793"/>
    <w:rsid w:val="0015282B"/>
    <w:rsid w:val="00153B7E"/>
    <w:rsid w:val="001545A9"/>
    <w:rsid w:val="00154691"/>
    <w:rsid w:val="00154692"/>
    <w:rsid w:val="00154AE2"/>
    <w:rsid w:val="00156217"/>
    <w:rsid w:val="00156BDF"/>
    <w:rsid w:val="00157732"/>
    <w:rsid w:val="001578ED"/>
    <w:rsid w:val="00161017"/>
    <w:rsid w:val="0016178F"/>
    <w:rsid w:val="001624B0"/>
    <w:rsid w:val="0016259E"/>
    <w:rsid w:val="001637C7"/>
    <w:rsid w:val="0016480E"/>
    <w:rsid w:val="00166450"/>
    <w:rsid w:val="001666CA"/>
    <w:rsid w:val="00166AB9"/>
    <w:rsid w:val="00167FD7"/>
    <w:rsid w:val="0017011B"/>
    <w:rsid w:val="001708FC"/>
    <w:rsid w:val="00171502"/>
    <w:rsid w:val="00173D6D"/>
    <w:rsid w:val="00174297"/>
    <w:rsid w:val="001754ED"/>
    <w:rsid w:val="0017582B"/>
    <w:rsid w:val="00175988"/>
    <w:rsid w:val="001768E1"/>
    <w:rsid w:val="001772EA"/>
    <w:rsid w:val="00177BF8"/>
    <w:rsid w:val="00177E5B"/>
    <w:rsid w:val="00180066"/>
    <w:rsid w:val="001808A0"/>
    <w:rsid w:val="00180E06"/>
    <w:rsid w:val="00181612"/>
    <w:rsid w:val="001817B3"/>
    <w:rsid w:val="00181859"/>
    <w:rsid w:val="00181F2E"/>
    <w:rsid w:val="00182D19"/>
    <w:rsid w:val="00182E34"/>
    <w:rsid w:val="00183014"/>
    <w:rsid w:val="001835BA"/>
    <w:rsid w:val="00184B00"/>
    <w:rsid w:val="00190725"/>
    <w:rsid w:val="00190A7D"/>
    <w:rsid w:val="00192C6F"/>
    <w:rsid w:val="00192F26"/>
    <w:rsid w:val="00193A7D"/>
    <w:rsid w:val="00193F1F"/>
    <w:rsid w:val="0019490B"/>
    <w:rsid w:val="00194A12"/>
    <w:rsid w:val="00194E7F"/>
    <w:rsid w:val="001959C2"/>
    <w:rsid w:val="001959FB"/>
    <w:rsid w:val="001976BF"/>
    <w:rsid w:val="001A0645"/>
    <w:rsid w:val="001A20EE"/>
    <w:rsid w:val="001A4877"/>
    <w:rsid w:val="001A4E7A"/>
    <w:rsid w:val="001A51E3"/>
    <w:rsid w:val="001A6F0C"/>
    <w:rsid w:val="001A7968"/>
    <w:rsid w:val="001B03B8"/>
    <w:rsid w:val="001B20EF"/>
    <w:rsid w:val="001B2E98"/>
    <w:rsid w:val="001B31F0"/>
    <w:rsid w:val="001B3483"/>
    <w:rsid w:val="001B3C1E"/>
    <w:rsid w:val="001B4494"/>
    <w:rsid w:val="001B4E0C"/>
    <w:rsid w:val="001B4E35"/>
    <w:rsid w:val="001B5172"/>
    <w:rsid w:val="001B54D4"/>
    <w:rsid w:val="001B5A7A"/>
    <w:rsid w:val="001C0D8B"/>
    <w:rsid w:val="001C0DA8"/>
    <w:rsid w:val="001C12A1"/>
    <w:rsid w:val="001C179D"/>
    <w:rsid w:val="001C276D"/>
    <w:rsid w:val="001C2E7D"/>
    <w:rsid w:val="001C3C47"/>
    <w:rsid w:val="001C483F"/>
    <w:rsid w:val="001C56F7"/>
    <w:rsid w:val="001C6402"/>
    <w:rsid w:val="001C64C5"/>
    <w:rsid w:val="001C6712"/>
    <w:rsid w:val="001C67F7"/>
    <w:rsid w:val="001C734D"/>
    <w:rsid w:val="001C77E6"/>
    <w:rsid w:val="001C7D10"/>
    <w:rsid w:val="001C7FB1"/>
    <w:rsid w:val="001D0546"/>
    <w:rsid w:val="001D0A7E"/>
    <w:rsid w:val="001D2933"/>
    <w:rsid w:val="001D4960"/>
    <w:rsid w:val="001D51B7"/>
    <w:rsid w:val="001D644D"/>
    <w:rsid w:val="001D6E29"/>
    <w:rsid w:val="001D7F29"/>
    <w:rsid w:val="001E00EC"/>
    <w:rsid w:val="001E0D8A"/>
    <w:rsid w:val="001E20B9"/>
    <w:rsid w:val="001E566E"/>
    <w:rsid w:val="001E67BA"/>
    <w:rsid w:val="001E714A"/>
    <w:rsid w:val="001E72BE"/>
    <w:rsid w:val="001E74C2"/>
    <w:rsid w:val="001F0297"/>
    <w:rsid w:val="001F0864"/>
    <w:rsid w:val="001F2176"/>
    <w:rsid w:val="001F244B"/>
    <w:rsid w:val="001F25B3"/>
    <w:rsid w:val="001F317C"/>
    <w:rsid w:val="001F461C"/>
    <w:rsid w:val="001F5A48"/>
    <w:rsid w:val="001F6260"/>
    <w:rsid w:val="001F6B26"/>
    <w:rsid w:val="00200007"/>
    <w:rsid w:val="0020093A"/>
    <w:rsid w:val="00200E5C"/>
    <w:rsid w:val="00202365"/>
    <w:rsid w:val="00202508"/>
    <w:rsid w:val="002030A5"/>
    <w:rsid w:val="00203131"/>
    <w:rsid w:val="002032B8"/>
    <w:rsid w:val="00203CFF"/>
    <w:rsid w:val="00203F2B"/>
    <w:rsid w:val="00204089"/>
    <w:rsid w:val="00205C3D"/>
    <w:rsid w:val="002065B1"/>
    <w:rsid w:val="00206A3A"/>
    <w:rsid w:val="00210226"/>
    <w:rsid w:val="00212E88"/>
    <w:rsid w:val="00213718"/>
    <w:rsid w:val="00213C9B"/>
    <w:rsid w:val="00213C9C"/>
    <w:rsid w:val="00214DF1"/>
    <w:rsid w:val="00214F79"/>
    <w:rsid w:val="00215744"/>
    <w:rsid w:val="00216B37"/>
    <w:rsid w:val="00216BA3"/>
    <w:rsid w:val="0022009E"/>
    <w:rsid w:val="00220371"/>
    <w:rsid w:val="00220715"/>
    <w:rsid w:val="0022078E"/>
    <w:rsid w:val="00221FF9"/>
    <w:rsid w:val="00222249"/>
    <w:rsid w:val="00223241"/>
    <w:rsid w:val="002238AD"/>
    <w:rsid w:val="0022425C"/>
    <w:rsid w:val="002246DE"/>
    <w:rsid w:val="00226288"/>
    <w:rsid w:val="002263CC"/>
    <w:rsid w:val="0022681F"/>
    <w:rsid w:val="002279FE"/>
    <w:rsid w:val="002313B7"/>
    <w:rsid w:val="00235D9D"/>
    <w:rsid w:val="002360BA"/>
    <w:rsid w:val="002364B0"/>
    <w:rsid w:val="00236B54"/>
    <w:rsid w:val="00237256"/>
    <w:rsid w:val="00240F04"/>
    <w:rsid w:val="00240F3A"/>
    <w:rsid w:val="00241E04"/>
    <w:rsid w:val="00243727"/>
    <w:rsid w:val="002438BE"/>
    <w:rsid w:val="002441AD"/>
    <w:rsid w:val="00244472"/>
    <w:rsid w:val="00245B29"/>
    <w:rsid w:val="0024688E"/>
    <w:rsid w:val="00246DF0"/>
    <w:rsid w:val="00247E92"/>
    <w:rsid w:val="002501FA"/>
    <w:rsid w:val="00250D3B"/>
    <w:rsid w:val="0025145A"/>
    <w:rsid w:val="002518D7"/>
    <w:rsid w:val="00251D53"/>
    <w:rsid w:val="00252BC4"/>
    <w:rsid w:val="002536E4"/>
    <w:rsid w:val="00254014"/>
    <w:rsid w:val="00254C39"/>
    <w:rsid w:val="00256CA3"/>
    <w:rsid w:val="00257908"/>
    <w:rsid w:val="00262841"/>
    <w:rsid w:val="0026352F"/>
    <w:rsid w:val="00263638"/>
    <w:rsid w:val="00263E45"/>
    <w:rsid w:val="00263F63"/>
    <w:rsid w:val="00264258"/>
    <w:rsid w:val="0026504D"/>
    <w:rsid w:val="0026532F"/>
    <w:rsid w:val="00265D37"/>
    <w:rsid w:val="0026796A"/>
    <w:rsid w:val="00267A7B"/>
    <w:rsid w:val="002717AE"/>
    <w:rsid w:val="002717E1"/>
    <w:rsid w:val="00272A6C"/>
    <w:rsid w:val="00273178"/>
    <w:rsid w:val="00273A2F"/>
    <w:rsid w:val="00276EFF"/>
    <w:rsid w:val="00277036"/>
    <w:rsid w:val="002772DB"/>
    <w:rsid w:val="00280986"/>
    <w:rsid w:val="00281AA4"/>
    <w:rsid w:val="00281ECE"/>
    <w:rsid w:val="002831C7"/>
    <w:rsid w:val="002831E5"/>
    <w:rsid w:val="00283A33"/>
    <w:rsid w:val="002840C6"/>
    <w:rsid w:val="0028442D"/>
    <w:rsid w:val="002846F0"/>
    <w:rsid w:val="00285531"/>
    <w:rsid w:val="00285B2F"/>
    <w:rsid w:val="00286C63"/>
    <w:rsid w:val="002878AD"/>
    <w:rsid w:val="00290498"/>
    <w:rsid w:val="002905F6"/>
    <w:rsid w:val="00290B32"/>
    <w:rsid w:val="00290DFC"/>
    <w:rsid w:val="002910B2"/>
    <w:rsid w:val="00291A97"/>
    <w:rsid w:val="00292B1B"/>
    <w:rsid w:val="00294765"/>
    <w:rsid w:val="00295174"/>
    <w:rsid w:val="00295A1F"/>
    <w:rsid w:val="00296172"/>
    <w:rsid w:val="002962EF"/>
    <w:rsid w:val="00296B92"/>
    <w:rsid w:val="00296EC9"/>
    <w:rsid w:val="002A0AFB"/>
    <w:rsid w:val="002A1F56"/>
    <w:rsid w:val="002A2C22"/>
    <w:rsid w:val="002A3B35"/>
    <w:rsid w:val="002A4050"/>
    <w:rsid w:val="002A5209"/>
    <w:rsid w:val="002A53FD"/>
    <w:rsid w:val="002A5B45"/>
    <w:rsid w:val="002A5EA8"/>
    <w:rsid w:val="002A75C0"/>
    <w:rsid w:val="002A79BF"/>
    <w:rsid w:val="002B022E"/>
    <w:rsid w:val="002B02EB"/>
    <w:rsid w:val="002B0CED"/>
    <w:rsid w:val="002B12E4"/>
    <w:rsid w:val="002B133F"/>
    <w:rsid w:val="002B1836"/>
    <w:rsid w:val="002B1D9A"/>
    <w:rsid w:val="002B243A"/>
    <w:rsid w:val="002B294B"/>
    <w:rsid w:val="002B3298"/>
    <w:rsid w:val="002B3889"/>
    <w:rsid w:val="002B3B44"/>
    <w:rsid w:val="002B4848"/>
    <w:rsid w:val="002B4FB7"/>
    <w:rsid w:val="002B5110"/>
    <w:rsid w:val="002B551B"/>
    <w:rsid w:val="002B55F3"/>
    <w:rsid w:val="002B5B03"/>
    <w:rsid w:val="002B6194"/>
    <w:rsid w:val="002B63DD"/>
    <w:rsid w:val="002B77C6"/>
    <w:rsid w:val="002C02EC"/>
    <w:rsid w:val="002C0602"/>
    <w:rsid w:val="002C1939"/>
    <w:rsid w:val="002C25D5"/>
    <w:rsid w:val="002C27B0"/>
    <w:rsid w:val="002C2A87"/>
    <w:rsid w:val="002C40C4"/>
    <w:rsid w:val="002C4BD3"/>
    <w:rsid w:val="002C5C81"/>
    <w:rsid w:val="002C641F"/>
    <w:rsid w:val="002C6C76"/>
    <w:rsid w:val="002D2273"/>
    <w:rsid w:val="002D2ECB"/>
    <w:rsid w:val="002D34B3"/>
    <w:rsid w:val="002D470E"/>
    <w:rsid w:val="002D51D5"/>
    <w:rsid w:val="002D5969"/>
    <w:rsid w:val="002D5C16"/>
    <w:rsid w:val="002D5FF2"/>
    <w:rsid w:val="002D65BE"/>
    <w:rsid w:val="002D6FF6"/>
    <w:rsid w:val="002D7515"/>
    <w:rsid w:val="002D76B5"/>
    <w:rsid w:val="002E06F8"/>
    <w:rsid w:val="002E0869"/>
    <w:rsid w:val="002E17BC"/>
    <w:rsid w:val="002E25D4"/>
    <w:rsid w:val="002E2D4A"/>
    <w:rsid w:val="002E340C"/>
    <w:rsid w:val="002E47F8"/>
    <w:rsid w:val="002E4D59"/>
    <w:rsid w:val="002E559F"/>
    <w:rsid w:val="002E6381"/>
    <w:rsid w:val="002E797D"/>
    <w:rsid w:val="002F005E"/>
    <w:rsid w:val="002F1422"/>
    <w:rsid w:val="002F151A"/>
    <w:rsid w:val="002F218D"/>
    <w:rsid w:val="002F3B62"/>
    <w:rsid w:val="002F3DFF"/>
    <w:rsid w:val="002F40F2"/>
    <w:rsid w:val="002F40F8"/>
    <w:rsid w:val="002F4197"/>
    <w:rsid w:val="002F4241"/>
    <w:rsid w:val="002F5B9E"/>
    <w:rsid w:val="002F5E05"/>
    <w:rsid w:val="002F65AF"/>
    <w:rsid w:val="00300075"/>
    <w:rsid w:val="00301759"/>
    <w:rsid w:val="00301D7F"/>
    <w:rsid w:val="00302C4F"/>
    <w:rsid w:val="00303178"/>
    <w:rsid w:val="00303A43"/>
    <w:rsid w:val="00304D04"/>
    <w:rsid w:val="00305465"/>
    <w:rsid w:val="0030613A"/>
    <w:rsid w:val="0030696B"/>
    <w:rsid w:val="003070B7"/>
    <w:rsid w:val="00307865"/>
    <w:rsid w:val="00311303"/>
    <w:rsid w:val="00312394"/>
    <w:rsid w:val="0031246E"/>
    <w:rsid w:val="003125BF"/>
    <w:rsid w:val="00313E06"/>
    <w:rsid w:val="003141B4"/>
    <w:rsid w:val="00314407"/>
    <w:rsid w:val="0031579E"/>
    <w:rsid w:val="00315A16"/>
    <w:rsid w:val="00315BBB"/>
    <w:rsid w:val="00316571"/>
    <w:rsid w:val="003167CE"/>
    <w:rsid w:val="00316D46"/>
    <w:rsid w:val="00317053"/>
    <w:rsid w:val="00317664"/>
    <w:rsid w:val="0032109C"/>
    <w:rsid w:val="003215D4"/>
    <w:rsid w:val="00322B45"/>
    <w:rsid w:val="0032315C"/>
    <w:rsid w:val="00323809"/>
    <w:rsid w:val="00323D41"/>
    <w:rsid w:val="00325414"/>
    <w:rsid w:val="00325CD5"/>
    <w:rsid w:val="00325D1B"/>
    <w:rsid w:val="00327BF6"/>
    <w:rsid w:val="003300EE"/>
    <w:rsid w:val="003302F1"/>
    <w:rsid w:val="00330610"/>
    <w:rsid w:val="00330D1E"/>
    <w:rsid w:val="00331608"/>
    <w:rsid w:val="00332D79"/>
    <w:rsid w:val="00334261"/>
    <w:rsid w:val="003354B4"/>
    <w:rsid w:val="00335868"/>
    <w:rsid w:val="00335A74"/>
    <w:rsid w:val="00337512"/>
    <w:rsid w:val="003375B2"/>
    <w:rsid w:val="00337A23"/>
    <w:rsid w:val="0034073C"/>
    <w:rsid w:val="00340F32"/>
    <w:rsid w:val="003428F7"/>
    <w:rsid w:val="00342CD3"/>
    <w:rsid w:val="00343AD0"/>
    <w:rsid w:val="0034470E"/>
    <w:rsid w:val="00344B41"/>
    <w:rsid w:val="00344C64"/>
    <w:rsid w:val="003467AF"/>
    <w:rsid w:val="003468B5"/>
    <w:rsid w:val="00350383"/>
    <w:rsid w:val="00350CCE"/>
    <w:rsid w:val="00350DFC"/>
    <w:rsid w:val="0035112E"/>
    <w:rsid w:val="00351EF2"/>
    <w:rsid w:val="00352DB0"/>
    <w:rsid w:val="00352EA2"/>
    <w:rsid w:val="003552D6"/>
    <w:rsid w:val="00355A9E"/>
    <w:rsid w:val="00355B90"/>
    <w:rsid w:val="00355C4F"/>
    <w:rsid w:val="00356099"/>
    <w:rsid w:val="00356CFE"/>
    <w:rsid w:val="003577D2"/>
    <w:rsid w:val="00360A0D"/>
    <w:rsid w:val="00360E69"/>
    <w:rsid w:val="00361063"/>
    <w:rsid w:val="00361283"/>
    <w:rsid w:val="00361A84"/>
    <w:rsid w:val="003636EE"/>
    <w:rsid w:val="003644AD"/>
    <w:rsid w:val="003646CE"/>
    <w:rsid w:val="00364AA3"/>
    <w:rsid w:val="003652B4"/>
    <w:rsid w:val="00366AC1"/>
    <w:rsid w:val="00366AE8"/>
    <w:rsid w:val="00366FEC"/>
    <w:rsid w:val="00367065"/>
    <w:rsid w:val="00367D4A"/>
    <w:rsid w:val="0037094A"/>
    <w:rsid w:val="00371ED3"/>
    <w:rsid w:val="00372816"/>
    <w:rsid w:val="00372FFC"/>
    <w:rsid w:val="003735C5"/>
    <w:rsid w:val="0037403C"/>
    <w:rsid w:val="0037424D"/>
    <w:rsid w:val="00374874"/>
    <w:rsid w:val="00375169"/>
    <w:rsid w:val="003754DC"/>
    <w:rsid w:val="00376ACD"/>
    <w:rsid w:val="0037728A"/>
    <w:rsid w:val="00377A36"/>
    <w:rsid w:val="003800BA"/>
    <w:rsid w:val="00380B7D"/>
    <w:rsid w:val="00381824"/>
    <w:rsid w:val="0038186C"/>
    <w:rsid w:val="00381A99"/>
    <w:rsid w:val="00381D89"/>
    <w:rsid w:val="003829C2"/>
    <w:rsid w:val="00382C83"/>
    <w:rsid w:val="003830B2"/>
    <w:rsid w:val="003836E4"/>
    <w:rsid w:val="00383E6B"/>
    <w:rsid w:val="00384724"/>
    <w:rsid w:val="003847B5"/>
    <w:rsid w:val="00384EA7"/>
    <w:rsid w:val="00386267"/>
    <w:rsid w:val="00386C36"/>
    <w:rsid w:val="00387873"/>
    <w:rsid w:val="00390468"/>
    <w:rsid w:val="00390C69"/>
    <w:rsid w:val="003919B7"/>
    <w:rsid w:val="00391D57"/>
    <w:rsid w:val="00392292"/>
    <w:rsid w:val="00394AF6"/>
    <w:rsid w:val="00395004"/>
    <w:rsid w:val="003972E7"/>
    <w:rsid w:val="003A079F"/>
    <w:rsid w:val="003A1C33"/>
    <w:rsid w:val="003A31B5"/>
    <w:rsid w:val="003A3E84"/>
    <w:rsid w:val="003A41CD"/>
    <w:rsid w:val="003A4F8E"/>
    <w:rsid w:val="003A5B94"/>
    <w:rsid w:val="003A5E53"/>
    <w:rsid w:val="003A7B98"/>
    <w:rsid w:val="003A7EC8"/>
    <w:rsid w:val="003B043E"/>
    <w:rsid w:val="003B1017"/>
    <w:rsid w:val="003B17BA"/>
    <w:rsid w:val="003B32BA"/>
    <w:rsid w:val="003B3C07"/>
    <w:rsid w:val="003B419B"/>
    <w:rsid w:val="003B4BF7"/>
    <w:rsid w:val="003B6696"/>
    <w:rsid w:val="003B6775"/>
    <w:rsid w:val="003B68FD"/>
    <w:rsid w:val="003B7688"/>
    <w:rsid w:val="003C029F"/>
    <w:rsid w:val="003C24E9"/>
    <w:rsid w:val="003C5CF7"/>
    <w:rsid w:val="003C5FE2"/>
    <w:rsid w:val="003C64B9"/>
    <w:rsid w:val="003C6F73"/>
    <w:rsid w:val="003C7C03"/>
    <w:rsid w:val="003D00CD"/>
    <w:rsid w:val="003D05FB"/>
    <w:rsid w:val="003D0723"/>
    <w:rsid w:val="003D0EC0"/>
    <w:rsid w:val="003D0FCE"/>
    <w:rsid w:val="003D17B0"/>
    <w:rsid w:val="003D1B16"/>
    <w:rsid w:val="003D212F"/>
    <w:rsid w:val="003D3781"/>
    <w:rsid w:val="003D45BF"/>
    <w:rsid w:val="003D4898"/>
    <w:rsid w:val="003D4B43"/>
    <w:rsid w:val="003D4C25"/>
    <w:rsid w:val="003D4E36"/>
    <w:rsid w:val="003D4F8A"/>
    <w:rsid w:val="003D508A"/>
    <w:rsid w:val="003D537F"/>
    <w:rsid w:val="003D57D7"/>
    <w:rsid w:val="003D5920"/>
    <w:rsid w:val="003D6447"/>
    <w:rsid w:val="003D743F"/>
    <w:rsid w:val="003D76FF"/>
    <w:rsid w:val="003D77CE"/>
    <w:rsid w:val="003D7B75"/>
    <w:rsid w:val="003D7D53"/>
    <w:rsid w:val="003E0208"/>
    <w:rsid w:val="003E0A6A"/>
    <w:rsid w:val="003E1A77"/>
    <w:rsid w:val="003E1B48"/>
    <w:rsid w:val="003E1C77"/>
    <w:rsid w:val="003E2080"/>
    <w:rsid w:val="003E341C"/>
    <w:rsid w:val="003E372A"/>
    <w:rsid w:val="003E3732"/>
    <w:rsid w:val="003E479D"/>
    <w:rsid w:val="003E4B57"/>
    <w:rsid w:val="003E597C"/>
    <w:rsid w:val="003E5A58"/>
    <w:rsid w:val="003E5A6C"/>
    <w:rsid w:val="003E5D25"/>
    <w:rsid w:val="003E5EEF"/>
    <w:rsid w:val="003E6770"/>
    <w:rsid w:val="003E6D9E"/>
    <w:rsid w:val="003E7CFC"/>
    <w:rsid w:val="003E7ED1"/>
    <w:rsid w:val="003F174B"/>
    <w:rsid w:val="003F235D"/>
    <w:rsid w:val="003F27E1"/>
    <w:rsid w:val="003F2FAB"/>
    <w:rsid w:val="003F352B"/>
    <w:rsid w:val="003F437A"/>
    <w:rsid w:val="003F4F5E"/>
    <w:rsid w:val="003F503B"/>
    <w:rsid w:val="003F5C2B"/>
    <w:rsid w:val="003F6DBB"/>
    <w:rsid w:val="004002EE"/>
    <w:rsid w:val="00400B94"/>
    <w:rsid w:val="00402100"/>
    <w:rsid w:val="004023E9"/>
    <w:rsid w:val="00402E40"/>
    <w:rsid w:val="00403039"/>
    <w:rsid w:val="00403B53"/>
    <w:rsid w:val="0040454A"/>
    <w:rsid w:val="004049FA"/>
    <w:rsid w:val="004054FD"/>
    <w:rsid w:val="004058C9"/>
    <w:rsid w:val="00405ABC"/>
    <w:rsid w:val="004063F0"/>
    <w:rsid w:val="0040659F"/>
    <w:rsid w:val="004070D2"/>
    <w:rsid w:val="00407337"/>
    <w:rsid w:val="00411A16"/>
    <w:rsid w:val="00412D6C"/>
    <w:rsid w:val="00412FE7"/>
    <w:rsid w:val="0041342B"/>
    <w:rsid w:val="00413F83"/>
    <w:rsid w:val="00414203"/>
    <w:rsid w:val="0041490C"/>
    <w:rsid w:val="004152CB"/>
    <w:rsid w:val="004157DC"/>
    <w:rsid w:val="00416162"/>
    <w:rsid w:val="00416191"/>
    <w:rsid w:val="00416721"/>
    <w:rsid w:val="00416B9F"/>
    <w:rsid w:val="00417654"/>
    <w:rsid w:val="00420006"/>
    <w:rsid w:val="004207CC"/>
    <w:rsid w:val="00420852"/>
    <w:rsid w:val="00420EED"/>
    <w:rsid w:val="004211A1"/>
    <w:rsid w:val="00421843"/>
    <w:rsid w:val="00421EF0"/>
    <w:rsid w:val="004224FA"/>
    <w:rsid w:val="00422E9D"/>
    <w:rsid w:val="00423D07"/>
    <w:rsid w:val="00424BC3"/>
    <w:rsid w:val="00425A4E"/>
    <w:rsid w:val="0042601E"/>
    <w:rsid w:val="004269E1"/>
    <w:rsid w:val="004277D9"/>
    <w:rsid w:val="004323AD"/>
    <w:rsid w:val="004325B8"/>
    <w:rsid w:val="004326EE"/>
    <w:rsid w:val="00432F4D"/>
    <w:rsid w:val="004335DA"/>
    <w:rsid w:val="00433AE3"/>
    <w:rsid w:val="00433B0C"/>
    <w:rsid w:val="00434951"/>
    <w:rsid w:val="00434BC1"/>
    <w:rsid w:val="00436646"/>
    <w:rsid w:val="00436BEE"/>
    <w:rsid w:val="0044007F"/>
    <w:rsid w:val="00440249"/>
    <w:rsid w:val="00440629"/>
    <w:rsid w:val="00440B36"/>
    <w:rsid w:val="00440C62"/>
    <w:rsid w:val="00440F25"/>
    <w:rsid w:val="00440F89"/>
    <w:rsid w:val="004413C9"/>
    <w:rsid w:val="00441AC4"/>
    <w:rsid w:val="0044346F"/>
    <w:rsid w:val="0044364D"/>
    <w:rsid w:val="00443A2F"/>
    <w:rsid w:val="00444555"/>
    <w:rsid w:val="00444718"/>
    <w:rsid w:val="0044482B"/>
    <w:rsid w:val="004453AF"/>
    <w:rsid w:val="004456F0"/>
    <w:rsid w:val="00447422"/>
    <w:rsid w:val="00447D3D"/>
    <w:rsid w:val="00451E16"/>
    <w:rsid w:val="00452945"/>
    <w:rsid w:val="004549A8"/>
    <w:rsid w:val="00454BAC"/>
    <w:rsid w:val="00454F18"/>
    <w:rsid w:val="00456DE8"/>
    <w:rsid w:val="0046110D"/>
    <w:rsid w:val="004616ED"/>
    <w:rsid w:val="0046190C"/>
    <w:rsid w:val="00461A1B"/>
    <w:rsid w:val="00461D0F"/>
    <w:rsid w:val="00461E18"/>
    <w:rsid w:val="00462130"/>
    <w:rsid w:val="00462E28"/>
    <w:rsid w:val="004635F8"/>
    <w:rsid w:val="00463D6E"/>
    <w:rsid w:val="0046520A"/>
    <w:rsid w:val="00466524"/>
    <w:rsid w:val="00466D9A"/>
    <w:rsid w:val="004672AB"/>
    <w:rsid w:val="00467681"/>
    <w:rsid w:val="00470EFA"/>
    <w:rsid w:val="004713D0"/>
    <w:rsid w:val="004714FE"/>
    <w:rsid w:val="0047227E"/>
    <w:rsid w:val="004722B4"/>
    <w:rsid w:val="00472844"/>
    <w:rsid w:val="00472BF3"/>
    <w:rsid w:val="0047309D"/>
    <w:rsid w:val="00474511"/>
    <w:rsid w:val="004758A9"/>
    <w:rsid w:val="00476866"/>
    <w:rsid w:val="00476A2E"/>
    <w:rsid w:val="00476B6A"/>
    <w:rsid w:val="00476C64"/>
    <w:rsid w:val="00477140"/>
    <w:rsid w:val="00477957"/>
    <w:rsid w:val="00477BAA"/>
    <w:rsid w:val="004809A8"/>
    <w:rsid w:val="00480ECA"/>
    <w:rsid w:val="00481296"/>
    <w:rsid w:val="00482051"/>
    <w:rsid w:val="004823AE"/>
    <w:rsid w:val="00483090"/>
    <w:rsid w:val="004839D9"/>
    <w:rsid w:val="00484344"/>
    <w:rsid w:val="00484646"/>
    <w:rsid w:val="00484652"/>
    <w:rsid w:val="00484C68"/>
    <w:rsid w:val="00485536"/>
    <w:rsid w:val="00485566"/>
    <w:rsid w:val="00485946"/>
    <w:rsid w:val="00487BA5"/>
    <w:rsid w:val="004910AD"/>
    <w:rsid w:val="0049173E"/>
    <w:rsid w:val="004920FA"/>
    <w:rsid w:val="00492A95"/>
    <w:rsid w:val="0049300A"/>
    <w:rsid w:val="00493F01"/>
    <w:rsid w:val="00495053"/>
    <w:rsid w:val="004958B1"/>
    <w:rsid w:val="00496037"/>
    <w:rsid w:val="00497892"/>
    <w:rsid w:val="00497BA9"/>
    <w:rsid w:val="004A0133"/>
    <w:rsid w:val="004A058B"/>
    <w:rsid w:val="004A0B55"/>
    <w:rsid w:val="004A122A"/>
    <w:rsid w:val="004A1F59"/>
    <w:rsid w:val="004A29BE"/>
    <w:rsid w:val="004A2D90"/>
    <w:rsid w:val="004A30C0"/>
    <w:rsid w:val="004A3225"/>
    <w:rsid w:val="004A33EE"/>
    <w:rsid w:val="004A3A1E"/>
    <w:rsid w:val="004A3AA8"/>
    <w:rsid w:val="004A5EF6"/>
    <w:rsid w:val="004A6057"/>
    <w:rsid w:val="004A617C"/>
    <w:rsid w:val="004A761C"/>
    <w:rsid w:val="004B13C7"/>
    <w:rsid w:val="004B1CF4"/>
    <w:rsid w:val="004B2A9E"/>
    <w:rsid w:val="004B36A7"/>
    <w:rsid w:val="004B3B7F"/>
    <w:rsid w:val="004B51CE"/>
    <w:rsid w:val="004B555E"/>
    <w:rsid w:val="004B778F"/>
    <w:rsid w:val="004B7A41"/>
    <w:rsid w:val="004B7AD8"/>
    <w:rsid w:val="004C0281"/>
    <w:rsid w:val="004C04D3"/>
    <w:rsid w:val="004C1AC8"/>
    <w:rsid w:val="004C215B"/>
    <w:rsid w:val="004C32A9"/>
    <w:rsid w:val="004C4EBC"/>
    <w:rsid w:val="004C58F5"/>
    <w:rsid w:val="004C5A64"/>
    <w:rsid w:val="004C5EA3"/>
    <w:rsid w:val="004C6900"/>
    <w:rsid w:val="004C6A94"/>
    <w:rsid w:val="004C7149"/>
    <w:rsid w:val="004D1025"/>
    <w:rsid w:val="004D141F"/>
    <w:rsid w:val="004D2742"/>
    <w:rsid w:val="004D2881"/>
    <w:rsid w:val="004D2B2B"/>
    <w:rsid w:val="004D355F"/>
    <w:rsid w:val="004D38DE"/>
    <w:rsid w:val="004D4156"/>
    <w:rsid w:val="004D4333"/>
    <w:rsid w:val="004D5737"/>
    <w:rsid w:val="004D5C36"/>
    <w:rsid w:val="004D6310"/>
    <w:rsid w:val="004D66A3"/>
    <w:rsid w:val="004D7DC1"/>
    <w:rsid w:val="004D7E60"/>
    <w:rsid w:val="004E0062"/>
    <w:rsid w:val="004E05A1"/>
    <w:rsid w:val="004E0E87"/>
    <w:rsid w:val="004E1444"/>
    <w:rsid w:val="004E2D17"/>
    <w:rsid w:val="004E3E30"/>
    <w:rsid w:val="004E47E4"/>
    <w:rsid w:val="004E4858"/>
    <w:rsid w:val="004E5785"/>
    <w:rsid w:val="004E6CF2"/>
    <w:rsid w:val="004F1C5A"/>
    <w:rsid w:val="004F2081"/>
    <w:rsid w:val="004F3175"/>
    <w:rsid w:val="004F36C5"/>
    <w:rsid w:val="004F3E09"/>
    <w:rsid w:val="004F4661"/>
    <w:rsid w:val="004F519D"/>
    <w:rsid w:val="004F55E2"/>
    <w:rsid w:val="004F5B7C"/>
    <w:rsid w:val="004F5E57"/>
    <w:rsid w:val="004F6710"/>
    <w:rsid w:val="004F6A0C"/>
    <w:rsid w:val="0050048A"/>
    <w:rsid w:val="00500C3E"/>
    <w:rsid w:val="00502849"/>
    <w:rsid w:val="0050293D"/>
    <w:rsid w:val="00502E1A"/>
    <w:rsid w:val="00504334"/>
    <w:rsid w:val="005046B1"/>
    <w:rsid w:val="00504CC2"/>
    <w:rsid w:val="00504CEE"/>
    <w:rsid w:val="00504F15"/>
    <w:rsid w:val="0050510F"/>
    <w:rsid w:val="00505A85"/>
    <w:rsid w:val="00505C84"/>
    <w:rsid w:val="00506D60"/>
    <w:rsid w:val="00507837"/>
    <w:rsid w:val="00507856"/>
    <w:rsid w:val="005104D7"/>
    <w:rsid w:val="00510B9E"/>
    <w:rsid w:val="00510E45"/>
    <w:rsid w:val="005114C1"/>
    <w:rsid w:val="00511682"/>
    <w:rsid w:val="0051275C"/>
    <w:rsid w:val="0051383D"/>
    <w:rsid w:val="0051536C"/>
    <w:rsid w:val="00515992"/>
    <w:rsid w:val="0051607E"/>
    <w:rsid w:val="00516552"/>
    <w:rsid w:val="00516DFB"/>
    <w:rsid w:val="0052045F"/>
    <w:rsid w:val="00523BFB"/>
    <w:rsid w:val="005241B1"/>
    <w:rsid w:val="00525BE3"/>
    <w:rsid w:val="00526E66"/>
    <w:rsid w:val="0052774E"/>
    <w:rsid w:val="00530255"/>
    <w:rsid w:val="005308AD"/>
    <w:rsid w:val="0053139F"/>
    <w:rsid w:val="005321DC"/>
    <w:rsid w:val="00532FC8"/>
    <w:rsid w:val="00534404"/>
    <w:rsid w:val="005353F9"/>
    <w:rsid w:val="005358F9"/>
    <w:rsid w:val="00535B4A"/>
    <w:rsid w:val="00535D24"/>
    <w:rsid w:val="00536BC2"/>
    <w:rsid w:val="00537B6D"/>
    <w:rsid w:val="00537CA9"/>
    <w:rsid w:val="00537F7E"/>
    <w:rsid w:val="005406E3"/>
    <w:rsid w:val="005408A2"/>
    <w:rsid w:val="0054194B"/>
    <w:rsid w:val="005425E1"/>
    <w:rsid w:val="005427C5"/>
    <w:rsid w:val="00542AFE"/>
    <w:rsid w:val="00542CF6"/>
    <w:rsid w:val="00544B09"/>
    <w:rsid w:val="00544F24"/>
    <w:rsid w:val="00545B35"/>
    <w:rsid w:val="00547F09"/>
    <w:rsid w:val="00550456"/>
    <w:rsid w:val="0055046D"/>
    <w:rsid w:val="0055054F"/>
    <w:rsid w:val="00550B68"/>
    <w:rsid w:val="00550D2B"/>
    <w:rsid w:val="00551CEB"/>
    <w:rsid w:val="005537FB"/>
    <w:rsid w:val="00553C03"/>
    <w:rsid w:val="00553F63"/>
    <w:rsid w:val="00553F6F"/>
    <w:rsid w:val="00553FBB"/>
    <w:rsid w:val="005545E4"/>
    <w:rsid w:val="00554D73"/>
    <w:rsid w:val="00554E4C"/>
    <w:rsid w:val="00555404"/>
    <w:rsid w:val="005555A7"/>
    <w:rsid w:val="00556031"/>
    <w:rsid w:val="005560F7"/>
    <w:rsid w:val="00556A90"/>
    <w:rsid w:val="00556B3C"/>
    <w:rsid w:val="0055748C"/>
    <w:rsid w:val="0055763A"/>
    <w:rsid w:val="0056097D"/>
    <w:rsid w:val="005611E0"/>
    <w:rsid w:val="00563692"/>
    <w:rsid w:val="005646F2"/>
    <w:rsid w:val="00565FFF"/>
    <w:rsid w:val="005665C1"/>
    <w:rsid w:val="005704EE"/>
    <w:rsid w:val="00571679"/>
    <w:rsid w:val="00573273"/>
    <w:rsid w:val="005733EE"/>
    <w:rsid w:val="00573704"/>
    <w:rsid w:val="0057411B"/>
    <w:rsid w:val="00574342"/>
    <w:rsid w:val="005743C9"/>
    <w:rsid w:val="00574493"/>
    <w:rsid w:val="005747F8"/>
    <w:rsid w:val="00574D6E"/>
    <w:rsid w:val="00575CAF"/>
    <w:rsid w:val="0057666A"/>
    <w:rsid w:val="00576E09"/>
    <w:rsid w:val="0057749C"/>
    <w:rsid w:val="00580DB9"/>
    <w:rsid w:val="005810F7"/>
    <w:rsid w:val="005817EE"/>
    <w:rsid w:val="00581878"/>
    <w:rsid w:val="0058209B"/>
    <w:rsid w:val="00582E4D"/>
    <w:rsid w:val="005838BC"/>
    <w:rsid w:val="00583A12"/>
    <w:rsid w:val="00583EA9"/>
    <w:rsid w:val="005844E7"/>
    <w:rsid w:val="00584B59"/>
    <w:rsid w:val="00584B5B"/>
    <w:rsid w:val="00584B9F"/>
    <w:rsid w:val="00585684"/>
    <w:rsid w:val="00586E44"/>
    <w:rsid w:val="00590023"/>
    <w:rsid w:val="005908B8"/>
    <w:rsid w:val="005910A3"/>
    <w:rsid w:val="00591A43"/>
    <w:rsid w:val="00591EA0"/>
    <w:rsid w:val="005920FD"/>
    <w:rsid w:val="005926B5"/>
    <w:rsid w:val="00592702"/>
    <w:rsid w:val="005927C3"/>
    <w:rsid w:val="00593B23"/>
    <w:rsid w:val="00594047"/>
    <w:rsid w:val="0059512E"/>
    <w:rsid w:val="00595DD7"/>
    <w:rsid w:val="005960A6"/>
    <w:rsid w:val="00596489"/>
    <w:rsid w:val="00596D0E"/>
    <w:rsid w:val="005A0C40"/>
    <w:rsid w:val="005A1DD6"/>
    <w:rsid w:val="005A319F"/>
    <w:rsid w:val="005A3E78"/>
    <w:rsid w:val="005A49CE"/>
    <w:rsid w:val="005A5697"/>
    <w:rsid w:val="005A6DD2"/>
    <w:rsid w:val="005B19F7"/>
    <w:rsid w:val="005B2B25"/>
    <w:rsid w:val="005B2FCE"/>
    <w:rsid w:val="005B31C2"/>
    <w:rsid w:val="005B4288"/>
    <w:rsid w:val="005B5899"/>
    <w:rsid w:val="005B6B2A"/>
    <w:rsid w:val="005B6D3F"/>
    <w:rsid w:val="005B6EE8"/>
    <w:rsid w:val="005B725B"/>
    <w:rsid w:val="005B7843"/>
    <w:rsid w:val="005C16DE"/>
    <w:rsid w:val="005C2583"/>
    <w:rsid w:val="005C2A68"/>
    <w:rsid w:val="005C2ABE"/>
    <w:rsid w:val="005C3083"/>
    <w:rsid w:val="005C31C5"/>
    <w:rsid w:val="005C385D"/>
    <w:rsid w:val="005C6F81"/>
    <w:rsid w:val="005C77A7"/>
    <w:rsid w:val="005C786B"/>
    <w:rsid w:val="005D19AF"/>
    <w:rsid w:val="005D2694"/>
    <w:rsid w:val="005D3922"/>
    <w:rsid w:val="005D3A5E"/>
    <w:rsid w:val="005D3B20"/>
    <w:rsid w:val="005D522A"/>
    <w:rsid w:val="005D6FAF"/>
    <w:rsid w:val="005D70DC"/>
    <w:rsid w:val="005E1555"/>
    <w:rsid w:val="005E3FDE"/>
    <w:rsid w:val="005E41BB"/>
    <w:rsid w:val="005E4723"/>
    <w:rsid w:val="005E4759"/>
    <w:rsid w:val="005E53FB"/>
    <w:rsid w:val="005E5473"/>
    <w:rsid w:val="005E5A47"/>
    <w:rsid w:val="005E5C68"/>
    <w:rsid w:val="005E5DA7"/>
    <w:rsid w:val="005E65C0"/>
    <w:rsid w:val="005E7A77"/>
    <w:rsid w:val="005F0390"/>
    <w:rsid w:val="005F0415"/>
    <w:rsid w:val="005F1182"/>
    <w:rsid w:val="005F15CF"/>
    <w:rsid w:val="005F2223"/>
    <w:rsid w:val="005F2708"/>
    <w:rsid w:val="005F2CCF"/>
    <w:rsid w:val="005F36D9"/>
    <w:rsid w:val="005F37DE"/>
    <w:rsid w:val="005F4C1B"/>
    <w:rsid w:val="005F5241"/>
    <w:rsid w:val="005F59A7"/>
    <w:rsid w:val="005F6A90"/>
    <w:rsid w:val="005F6EB8"/>
    <w:rsid w:val="005F75C8"/>
    <w:rsid w:val="0060040F"/>
    <w:rsid w:val="00600C1A"/>
    <w:rsid w:val="0060196A"/>
    <w:rsid w:val="006028B4"/>
    <w:rsid w:val="00603DC6"/>
    <w:rsid w:val="006049D0"/>
    <w:rsid w:val="00604BAA"/>
    <w:rsid w:val="00604FA0"/>
    <w:rsid w:val="0060548A"/>
    <w:rsid w:val="0060655A"/>
    <w:rsid w:val="00607ACA"/>
    <w:rsid w:val="0061019E"/>
    <w:rsid w:val="00610571"/>
    <w:rsid w:val="00611815"/>
    <w:rsid w:val="006119BD"/>
    <w:rsid w:val="00612023"/>
    <w:rsid w:val="006127BE"/>
    <w:rsid w:val="00612DDE"/>
    <w:rsid w:val="00614190"/>
    <w:rsid w:val="00616DC7"/>
    <w:rsid w:val="00617020"/>
    <w:rsid w:val="006171C3"/>
    <w:rsid w:val="006176F8"/>
    <w:rsid w:val="006208A4"/>
    <w:rsid w:val="0062165A"/>
    <w:rsid w:val="00622A99"/>
    <w:rsid w:val="00622E67"/>
    <w:rsid w:val="006243C3"/>
    <w:rsid w:val="00624938"/>
    <w:rsid w:val="00624B5C"/>
    <w:rsid w:val="00625BD4"/>
    <w:rsid w:val="006260D8"/>
    <w:rsid w:val="0062660E"/>
    <w:rsid w:val="006269A9"/>
    <w:rsid w:val="00626EDC"/>
    <w:rsid w:val="006272AA"/>
    <w:rsid w:val="00627ACD"/>
    <w:rsid w:val="006318CE"/>
    <w:rsid w:val="00631F55"/>
    <w:rsid w:val="00633A8A"/>
    <w:rsid w:val="00633E00"/>
    <w:rsid w:val="00634CEF"/>
    <w:rsid w:val="00634DF7"/>
    <w:rsid w:val="006353CD"/>
    <w:rsid w:val="0063593D"/>
    <w:rsid w:val="00635B7C"/>
    <w:rsid w:val="0063716B"/>
    <w:rsid w:val="00637A9D"/>
    <w:rsid w:val="006412F7"/>
    <w:rsid w:val="00641C76"/>
    <w:rsid w:val="00642BB9"/>
    <w:rsid w:val="00643224"/>
    <w:rsid w:val="00643445"/>
    <w:rsid w:val="0064355D"/>
    <w:rsid w:val="006435CB"/>
    <w:rsid w:val="006446BB"/>
    <w:rsid w:val="006470EC"/>
    <w:rsid w:val="0065000C"/>
    <w:rsid w:val="00650202"/>
    <w:rsid w:val="006518D3"/>
    <w:rsid w:val="006519B5"/>
    <w:rsid w:val="00653276"/>
    <w:rsid w:val="006533B0"/>
    <w:rsid w:val="006545AF"/>
    <w:rsid w:val="00654CDA"/>
    <w:rsid w:val="00654E75"/>
    <w:rsid w:val="0065598E"/>
    <w:rsid w:val="00655AF2"/>
    <w:rsid w:val="00655BC5"/>
    <w:rsid w:val="0065610C"/>
    <w:rsid w:val="006568BE"/>
    <w:rsid w:val="00657E20"/>
    <w:rsid w:val="00657EF1"/>
    <w:rsid w:val="00657F20"/>
    <w:rsid w:val="0066025D"/>
    <w:rsid w:val="0066091A"/>
    <w:rsid w:val="00661272"/>
    <w:rsid w:val="006624C6"/>
    <w:rsid w:val="006624E6"/>
    <w:rsid w:val="00662D93"/>
    <w:rsid w:val="00663C70"/>
    <w:rsid w:val="00663D14"/>
    <w:rsid w:val="00664812"/>
    <w:rsid w:val="00664D97"/>
    <w:rsid w:val="006651E8"/>
    <w:rsid w:val="00665435"/>
    <w:rsid w:val="00665BD9"/>
    <w:rsid w:val="00666586"/>
    <w:rsid w:val="006669C1"/>
    <w:rsid w:val="00667262"/>
    <w:rsid w:val="00670A62"/>
    <w:rsid w:val="00670D7A"/>
    <w:rsid w:val="006714BE"/>
    <w:rsid w:val="0067252A"/>
    <w:rsid w:val="006726E1"/>
    <w:rsid w:val="006728B9"/>
    <w:rsid w:val="00673336"/>
    <w:rsid w:val="00673913"/>
    <w:rsid w:val="00673D15"/>
    <w:rsid w:val="00674448"/>
    <w:rsid w:val="00674FB9"/>
    <w:rsid w:val="00675661"/>
    <w:rsid w:val="00675BB5"/>
    <w:rsid w:val="00677173"/>
    <w:rsid w:val="006773EC"/>
    <w:rsid w:val="00677ED6"/>
    <w:rsid w:val="0068021A"/>
    <w:rsid w:val="00680504"/>
    <w:rsid w:val="006808AE"/>
    <w:rsid w:val="00680A99"/>
    <w:rsid w:val="00681CD9"/>
    <w:rsid w:val="00682127"/>
    <w:rsid w:val="00682BE8"/>
    <w:rsid w:val="00682C41"/>
    <w:rsid w:val="00683834"/>
    <w:rsid w:val="00683E30"/>
    <w:rsid w:val="006850DB"/>
    <w:rsid w:val="0068581A"/>
    <w:rsid w:val="00686B83"/>
    <w:rsid w:val="00687024"/>
    <w:rsid w:val="0068741F"/>
    <w:rsid w:val="00687AD6"/>
    <w:rsid w:val="00690A59"/>
    <w:rsid w:val="00691152"/>
    <w:rsid w:val="0069247E"/>
    <w:rsid w:val="00692A79"/>
    <w:rsid w:val="00692F97"/>
    <w:rsid w:val="00693A33"/>
    <w:rsid w:val="00694228"/>
    <w:rsid w:val="00695B47"/>
    <w:rsid w:val="00695BEA"/>
    <w:rsid w:val="00695D1A"/>
    <w:rsid w:val="00695E22"/>
    <w:rsid w:val="0069653D"/>
    <w:rsid w:val="0069776C"/>
    <w:rsid w:val="006A0B6E"/>
    <w:rsid w:val="006A10FF"/>
    <w:rsid w:val="006A11DA"/>
    <w:rsid w:val="006A1E3C"/>
    <w:rsid w:val="006A2059"/>
    <w:rsid w:val="006A2256"/>
    <w:rsid w:val="006A33A9"/>
    <w:rsid w:val="006A450F"/>
    <w:rsid w:val="006A49E4"/>
    <w:rsid w:val="006A5B2B"/>
    <w:rsid w:val="006A5F49"/>
    <w:rsid w:val="006A7ECB"/>
    <w:rsid w:val="006B0BD6"/>
    <w:rsid w:val="006B106F"/>
    <w:rsid w:val="006B1A90"/>
    <w:rsid w:val="006B1C94"/>
    <w:rsid w:val="006B3271"/>
    <w:rsid w:val="006B44AF"/>
    <w:rsid w:val="006B58C9"/>
    <w:rsid w:val="006B5B85"/>
    <w:rsid w:val="006B6F81"/>
    <w:rsid w:val="006B7093"/>
    <w:rsid w:val="006B75CD"/>
    <w:rsid w:val="006C16D1"/>
    <w:rsid w:val="006C1A12"/>
    <w:rsid w:val="006C2730"/>
    <w:rsid w:val="006C29DE"/>
    <w:rsid w:val="006C2F58"/>
    <w:rsid w:val="006C3A38"/>
    <w:rsid w:val="006C3B9C"/>
    <w:rsid w:val="006C3E59"/>
    <w:rsid w:val="006C5A82"/>
    <w:rsid w:val="006C60C8"/>
    <w:rsid w:val="006C618A"/>
    <w:rsid w:val="006C721D"/>
    <w:rsid w:val="006C7A0E"/>
    <w:rsid w:val="006D0753"/>
    <w:rsid w:val="006D0ADB"/>
    <w:rsid w:val="006D2949"/>
    <w:rsid w:val="006D3691"/>
    <w:rsid w:val="006D39B8"/>
    <w:rsid w:val="006D40D6"/>
    <w:rsid w:val="006D4C17"/>
    <w:rsid w:val="006D4D56"/>
    <w:rsid w:val="006D5A9B"/>
    <w:rsid w:val="006D6FBB"/>
    <w:rsid w:val="006E0873"/>
    <w:rsid w:val="006E0A86"/>
    <w:rsid w:val="006E0EC1"/>
    <w:rsid w:val="006E21F0"/>
    <w:rsid w:val="006E396E"/>
    <w:rsid w:val="006E399B"/>
    <w:rsid w:val="006E4BC2"/>
    <w:rsid w:val="006E4C57"/>
    <w:rsid w:val="006E4E6B"/>
    <w:rsid w:val="006E4F1A"/>
    <w:rsid w:val="006E50DC"/>
    <w:rsid w:val="006E5EF0"/>
    <w:rsid w:val="006E7C24"/>
    <w:rsid w:val="006F0483"/>
    <w:rsid w:val="006F11D7"/>
    <w:rsid w:val="006F3264"/>
    <w:rsid w:val="006F34B4"/>
    <w:rsid w:val="006F3563"/>
    <w:rsid w:val="006F404A"/>
    <w:rsid w:val="006F42B9"/>
    <w:rsid w:val="006F495A"/>
    <w:rsid w:val="006F6103"/>
    <w:rsid w:val="006F6CB9"/>
    <w:rsid w:val="00700C33"/>
    <w:rsid w:val="00701485"/>
    <w:rsid w:val="00701E80"/>
    <w:rsid w:val="0070269A"/>
    <w:rsid w:val="007028B2"/>
    <w:rsid w:val="00702B90"/>
    <w:rsid w:val="00703C46"/>
    <w:rsid w:val="007046C8"/>
    <w:rsid w:val="00704B72"/>
    <w:rsid w:val="00704E00"/>
    <w:rsid w:val="00706689"/>
    <w:rsid w:val="00707DF9"/>
    <w:rsid w:val="00710761"/>
    <w:rsid w:val="007108BD"/>
    <w:rsid w:val="00710A90"/>
    <w:rsid w:val="00711941"/>
    <w:rsid w:val="00711CD8"/>
    <w:rsid w:val="007130F2"/>
    <w:rsid w:val="00714840"/>
    <w:rsid w:val="00715D07"/>
    <w:rsid w:val="00716B0C"/>
    <w:rsid w:val="00717483"/>
    <w:rsid w:val="00717F39"/>
    <w:rsid w:val="007209E7"/>
    <w:rsid w:val="00720AD3"/>
    <w:rsid w:val="00720E92"/>
    <w:rsid w:val="007215F8"/>
    <w:rsid w:val="00721FD0"/>
    <w:rsid w:val="007224A7"/>
    <w:rsid w:val="0072330C"/>
    <w:rsid w:val="0072371F"/>
    <w:rsid w:val="00723892"/>
    <w:rsid w:val="00723BDE"/>
    <w:rsid w:val="00726182"/>
    <w:rsid w:val="0072702A"/>
    <w:rsid w:val="00727635"/>
    <w:rsid w:val="0072778F"/>
    <w:rsid w:val="0072780A"/>
    <w:rsid w:val="00727CC7"/>
    <w:rsid w:val="007304EE"/>
    <w:rsid w:val="007311DD"/>
    <w:rsid w:val="0073150E"/>
    <w:rsid w:val="00731C02"/>
    <w:rsid w:val="00732329"/>
    <w:rsid w:val="00732383"/>
    <w:rsid w:val="007327B8"/>
    <w:rsid w:val="00732E20"/>
    <w:rsid w:val="00733666"/>
    <w:rsid w:val="0073372D"/>
    <w:rsid w:val="007337CA"/>
    <w:rsid w:val="007348B3"/>
    <w:rsid w:val="00734CE4"/>
    <w:rsid w:val="00735123"/>
    <w:rsid w:val="00735155"/>
    <w:rsid w:val="00735ACD"/>
    <w:rsid w:val="0073627F"/>
    <w:rsid w:val="00736A68"/>
    <w:rsid w:val="00737AF1"/>
    <w:rsid w:val="00737C08"/>
    <w:rsid w:val="007408B5"/>
    <w:rsid w:val="00740DBC"/>
    <w:rsid w:val="00741837"/>
    <w:rsid w:val="00741899"/>
    <w:rsid w:val="00742643"/>
    <w:rsid w:val="007429F8"/>
    <w:rsid w:val="00744686"/>
    <w:rsid w:val="00744AB1"/>
    <w:rsid w:val="00744ADF"/>
    <w:rsid w:val="00744F0F"/>
    <w:rsid w:val="007453E6"/>
    <w:rsid w:val="007454CA"/>
    <w:rsid w:val="00746560"/>
    <w:rsid w:val="00746AE5"/>
    <w:rsid w:val="00746DA3"/>
    <w:rsid w:val="007476CF"/>
    <w:rsid w:val="00747A7D"/>
    <w:rsid w:val="00747A87"/>
    <w:rsid w:val="00747F0F"/>
    <w:rsid w:val="00750BEB"/>
    <w:rsid w:val="007526F4"/>
    <w:rsid w:val="00753598"/>
    <w:rsid w:val="00753B23"/>
    <w:rsid w:val="0075427D"/>
    <w:rsid w:val="00754932"/>
    <w:rsid w:val="00754D44"/>
    <w:rsid w:val="007550CD"/>
    <w:rsid w:val="007553C7"/>
    <w:rsid w:val="007554FD"/>
    <w:rsid w:val="00756C1C"/>
    <w:rsid w:val="007606EF"/>
    <w:rsid w:val="00760EA3"/>
    <w:rsid w:val="00761604"/>
    <w:rsid w:val="00761625"/>
    <w:rsid w:val="00762228"/>
    <w:rsid w:val="007629AA"/>
    <w:rsid w:val="00762DB8"/>
    <w:rsid w:val="00763280"/>
    <w:rsid w:val="00765658"/>
    <w:rsid w:val="007667E1"/>
    <w:rsid w:val="00767220"/>
    <w:rsid w:val="00767901"/>
    <w:rsid w:val="00767B71"/>
    <w:rsid w:val="007706A3"/>
    <w:rsid w:val="0077126E"/>
    <w:rsid w:val="0077309D"/>
    <w:rsid w:val="00773D18"/>
    <w:rsid w:val="00773FFD"/>
    <w:rsid w:val="00774844"/>
    <w:rsid w:val="00775E06"/>
    <w:rsid w:val="00775FC6"/>
    <w:rsid w:val="00776663"/>
    <w:rsid w:val="00776C4D"/>
    <w:rsid w:val="00776C88"/>
    <w:rsid w:val="00776F09"/>
    <w:rsid w:val="007774EE"/>
    <w:rsid w:val="00777556"/>
    <w:rsid w:val="00777763"/>
    <w:rsid w:val="00780444"/>
    <w:rsid w:val="00780455"/>
    <w:rsid w:val="00780E7E"/>
    <w:rsid w:val="00780EA4"/>
    <w:rsid w:val="0078168E"/>
    <w:rsid w:val="00781822"/>
    <w:rsid w:val="007820A9"/>
    <w:rsid w:val="00782812"/>
    <w:rsid w:val="00782E7C"/>
    <w:rsid w:val="0078317E"/>
    <w:rsid w:val="00783827"/>
    <w:rsid w:val="00783F21"/>
    <w:rsid w:val="007849D2"/>
    <w:rsid w:val="007855CF"/>
    <w:rsid w:val="00785FB4"/>
    <w:rsid w:val="0078621A"/>
    <w:rsid w:val="0078624D"/>
    <w:rsid w:val="0078644E"/>
    <w:rsid w:val="00787159"/>
    <w:rsid w:val="00791668"/>
    <w:rsid w:val="007917BE"/>
    <w:rsid w:val="00791AA1"/>
    <w:rsid w:val="007930B6"/>
    <w:rsid w:val="007943FB"/>
    <w:rsid w:val="00794B9E"/>
    <w:rsid w:val="00794CED"/>
    <w:rsid w:val="0079548D"/>
    <w:rsid w:val="007969AF"/>
    <w:rsid w:val="00797D10"/>
    <w:rsid w:val="007A006E"/>
    <w:rsid w:val="007A037E"/>
    <w:rsid w:val="007A0E83"/>
    <w:rsid w:val="007A0EC2"/>
    <w:rsid w:val="007A23BF"/>
    <w:rsid w:val="007A3793"/>
    <w:rsid w:val="007A46E7"/>
    <w:rsid w:val="007A4BC6"/>
    <w:rsid w:val="007A5C2F"/>
    <w:rsid w:val="007A5E9F"/>
    <w:rsid w:val="007A66A6"/>
    <w:rsid w:val="007A7368"/>
    <w:rsid w:val="007A7D03"/>
    <w:rsid w:val="007A7F94"/>
    <w:rsid w:val="007B0546"/>
    <w:rsid w:val="007B12C3"/>
    <w:rsid w:val="007B18F5"/>
    <w:rsid w:val="007B1C0A"/>
    <w:rsid w:val="007B24E4"/>
    <w:rsid w:val="007B2FAF"/>
    <w:rsid w:val="007B328B"/>
    <w:rsid w:val="007B479A"/>
    <w:rsid w:val="007B5430"/>
    <w:rsid w:val="007B5D66"/>
    <w:rsid w:val="007B5F17"/>
    <w:rsid w:val="007B6353"/>
    <w:rsid w:val="007B701D"/>
    <w:rsid w:val="007B7F7A"/>
    <w:rsid w:val="007C02E0"/>
    <w:rsid w:val="007C0A19"/>
    <w:rsid w:val="007C13E0"/>
    <w:rsid w:val="007C1BA2"/>
    <w:rsid w:val="007C293D"/>
    <w:rsid w:val="007C2B48"/>
    <w:rsid w:val="007C2E36"/>
    <w:rsid w:val="007C3990"/>
    <w:rsid w:val="007C499E"/>
    <w:rsid w:val="007C4A29"/>
    <w:rsid w:val="007C4A86"/>
    <w:rsid w:val="007C61EE"/>
    <w:rsid w:val="007C6650"/>
    <w:rsid w:val="007C6E5C"/>
    <w:rsid w:val="007C7136"/>
    <w:rsid w:val="007C7230"/>
    <w:rsid w:val="007C770A"/>
    <w:rsid w:val="007C7DC7"/>
    <w:rsid w:val="007D0190"/>
    <w:rsid w:val="007D10F4"/>
    <w:rsid w:val="007D1797"/>
    <w:rsid w:val="007D19D6"/>
    <w:rsid w:val="007D20E9"/>
    <w:rsid w:val="007D2A95"/>
    <w:rsid w:val="007D3C0B"/>
    <w:rsid w:val="007D4323"/>
    <w:rsid w:val="007D50C3"/>
    <w:rsid w:val="007D51F0"/>
    <w:rsid w:val="007D647D"/>
    <w:rsid w:val="007D6870"/>
    <w:rsid w:val="007D6DC0"/>
    <w:rsid w:val="007D70EF"/>
    <w:rsid w:val="007D7881"/>
    <w:rsid w:val="007D7DF1"/>
    <w:rsid w:val="007D7E3A"/>
    <w:rsid w:val="007E0E10"/>
    <w:rsid w:val="007E1C1C"/>
    <w:rsid w:val="007E1E06"/>
    <w:rsid w:val="007E2ADA"/>
    <w:rsid w:val="007E4758"/>
    <w:rsid w:val="007E4768"/>
    <w:rsid w:val="007E527A"/>
    <w:rsid w:val="007E5C4D"/>
    <w:rsid w:val="007E777B"/>
    <w:rsid w:val="007F1064"/>
    <w:rsid w:val="007F1154"/>
    <w:rsid w:val="007F150A"/>
    <w:rsid w:val="007F2070"/>
    <w:rsid w:val="007F304E"/>
    <w:rsid w:val="007F30DA"/>
    <w:rsid w:val="007F3383"/>
    <w:rsid w:val="007F3560"/>
    <w:rsid w:val="007F4CFC"/>
    <w:rsid w:val="007F7504"/>
    <w:rsid w:val="0080094C"/>
    <w:rsid w:val="00800D7B"/>
    <w:rsid w:val="0080128B"/>
    <w:rsid w:val="008017E3"/>
    <w:rsid w:val="0080348D"/>
    <w:rsid w:val="00803777"/>
    <w:rsid w:val="00803DC3"/>
    <w:rsid w:val="00803E79"/>
    <w:rsid w:val="00804B4D"/>
    <w:rsid w:val="00804D4C"/>
    <w:rsid w:val="008053F5"/>
    <w:rsid w:val="00807372"/>
    <w:rsid w:val="00807AF7"/>
    <w:rsid w:val="00810198"/>
    <w:rsid w:val="0081038E"/>
    <w:rsid w:val="00810827"/>
    <w:rsid w:val="00810A8F"/>
    <w:rsid w:val="00810BB9"/>
    <w:rsid w:val="00811157"/>
    <w:rsid w:val="00811EF9"/>
    <w:rsid w:val="00815412"/>
    <w:rsid w:val="008158FC"/>
    <w:rsid w:val="00815D3A"/>
    <w:rsid w:val="00815DA8"/>
    <w:rsid w:val="00816954"/>
    <w:rsid w:val="00820379"/>
    <w:rsid w:val="00820DF7"/>
    <w:rsid w:val="0082194D"/>
    <w:rsid w:val="00823852"/>
    <w:rsid w:val="00823A17"/>
    <w:rsid w:val="0082574F"/>
    <w:rsid w:val="00825C3B"/>
    <w:rsid w:val="00825DB4"/>
    <w:rsid w:val="00825DD1"/>
    <w:rsid w:val="008266B1"/>
    <w:rsid w:val="00826A89"/>
    <w:rsid w:val="00826B6F"/>
    <w:rsid w:val="00826EF5"/>
    <w:rsid w:val="00827852"/>
    <w:rsid w:val="0083023D"/>
    <w:rsid w:val="00830932"/>
    <w:rsid w:val="00831693"/>
    <w:rsid w:val="00832A85"/>
    <w:rsid w:val="00833488"/>
    <w:rsid w:val="00833597"/>
    <w:rsid w:val="0083377C"/>
    <w:rsid w:val="008339C5"/>
    <w:rsid w:val="00834930"/>
    <w:rsid w:val="00835A52"/>
    <w:rsid w:val="00840104"/>
    <w:rsid w:val="00840C1F"/>
    <w:rsid w:val="00841258"/>
    <w:rsid w:val="00841C04"/>
    <w:rsid w:val="00841FC5"/>
    <w:rsid w:val="008422F8"/>
    <w:rsid w:val="0084232D"/>
    <w:rsid w:val="00842C26"/>
    <w:rsid w:val="008432C2"/>
    <w:rsid w:val="0084334D"/>
    <w:rsid w:val="00844492"/>
    <w:rsid w:val="008444E1"/>
    <w:rsid w:val="00844ED4"/>
    <w:rsid w:val="00844FD8"/>
    <w:rsid w:val="00845137"/>
    <w:rsid w:val="00845709"/>
    <w:rsid w:val="00846391"/>
    <w:rsid w:val="008469E1"/>
    <w:rsid w:val="008473AF"/>
    <w:rsid w:val="00850373"/>
    <w:rsid w:val="008503BD"/>
    <w:rsid w:val="00850A51"/>
    <w:rsid w:val="00851733"/>
    <w:rsid w:val="0085284D"/>
    <w:rsid w:val="00853047"/>
    <w:rsid w:val="00853A78"/>
    <w:rsid w:val="00854AC3"/>
    <w:rsid w:val="0085509D"/>
    <w:rsid w:val="008553E8"/>
    <w:rsid w:val="008554DD"/>
    <w:rsid w:val="00855BCC"/>
    <w:rsid w:val="00855C77"/>
    <w:rsid w:val="008567BB"/>
    <w:rsid w:val="00856CC9"/>
    <w:rsid w:val="008576BD"/>
    <w:rsid w:val="00860463"/>
    <w:rsid w:val="00860573"/>
    <w:rsid w:val="00861905"/>
    <w:rsid w:val="0086194A"/>
    <w:rsid w:val="00861D9E"/>
    <w:rsid w:val="00861F41"/>
    <w:rsid w:val="008620D4"/>
    <w:rsid w:val="008647D9"/>
    <w:rsid w:val="00864B66"/>
    <w:rsid w:val="00864EA2"/>
    <w:rsid w:val="00865607"/>
    <w:rsid w:val="00866062"/>
    <w:rsid w:val="00866837"/>
    <w:rsid w:val="00866A2F"/>
    <w:rsid w:val="00866E2E"/>
    <w:rsid w:val="0087007F"/>
    <w:rsid w:val="00870135"/>
    <w:rsid w:val="0087114F"/>
    <w:rsid w:val="00871190"/>
    <w:rsid w:val="008713B7"/>
    <w:rsid w:val="00871DF5"/>
    <w:rsid w:val="00872B09"/>
    <w:rsid w:val="008733DA"/>
    <w:rsid w:val="0087402C"/>
    <w:rsid w:val="00874C6A"/>
    <w:rsid w:val="00875310"/>
    <w:rsid w:val="008772F7"/>
    <w:rsid w:val="00877EFD"/>
    <w:rsid w:val="008818B5"/>
    <w:rsid w:val="00881A29"/>
    <w:rsid w:val="008838BC"/>
    <w:rsid w:val="00883D9A"/>
    <w:rsid w:val="00884627"/>
    <w:rsid w:val="008850E4"/>
    <w:rsid w:val="008863F9"/>
    <w:rsid w:val="0088659C"/>
    <w:rsid w:val="008869C8"/>
    <w:rsid w:val="00886E4D"/>
    <w:rsid w:val="00886ED6"/>
    <w:rsid w:val="00887254"/>
    <w:rsid w:val="008872EE"/>
    <w:rsid w:val="008878F2"/>
    <w:rsid w:val="00887C21"/>
    <w:rsid w:val="00887F15"/>
    <w:rsid w:val="0089008A"/>
    <w:rsid w:val="00890512"/>
    <w:rsid w:val="00890795"/>
    <w:rsid w:val="00892297"/>
    <w:rsid w:val="00892712"/>
    <w:rsid w:val="0089345D"/>
    <w:rsid w:val="008939AB"/>
    <w:rsid w:val="00893A09"/>
    <w:rsid w:val="00893F33"/>
    <w:rsid w:val="0089484A"/>
    <w:rsid w:val="00894F13"/>
    <w:rsid w:val="00896E51"/>
    <w:rsid w:val="008A05E1"/>
    <w:rsid w:val="008A08E3"/>
    <w:rsid w:val="008A12F5"/>
    <w:rsid w:val="008A1CEE"/>
    <w:rsid w:val="008A4106"/>
    <w:rsid w:val="008A4774"/>
    <w:rsid w:val="008A47E5"/>
    <w:rsid w:val="008A6329"/>
    <w:rsid w:val="008A6D25"/>
    <w:rsid w:val="008A7880"/>
    <w:rsid w:val="008A7D59"/>
    <w:rsid w:val="008A7E33"/>
    <w:rsid w:val="008B0809"/>
    <w:rsid w:val="008B0A96"/>
    <w:rsid w:val="008B1587"/>
    <w:rsid w:val="008B1B01"/>
    <w:rsid w:val="008B3133"/>
    <w:rsid w:val="008B3BCD"/>
    <w:rsid w:val="008B3CCE"/>
    <w:rsid w:val="008B6DF8"/>
    <w:rsid w:val="008B78F5"/>
    <w:rsid w:val="008C06CD"/>
    <w:rsid w:val="008C106C"/>
    <w:rsid w:val="008C10F1"/>
    <w:rsid w:val="008C1926"/>
    <w:rsid w:val="008C1E99"/>
    <w:rsid w:val="008C3086"/>
    <w:rsid w:val="008C49C1"/>
    <w:rsid w:val="008C6061"/>
    <w:rsid w:val="008C61FD"/>
    <w:rsid w:val="008C6B27"/>
    <w:rsid w:val="008C6BDF"/>
    <w:rsid w:val="008D00DE"/>
    <w:rsid w:val="008D0598"/>
    <w:rsid w:val="008D08AF"/>
    <w:rsid w:val="008D184C"/>
    <w:rsid w:val="008D337D"/>
    <w:rsid w:val="008D34CA"/>
    <w:rsid w:val="008D3859"/>
    <w:rsid w:val="008D424E"/>
    <w:rsid w:val="008D467B"/>
    <w:rsid w:val="008D4F4A"/>
    <w:rsid w:val="008D547E"/>
    <w:rsid w:val="008D58BF"/>
    <w:rsid w:val="008D663B"/>
    <w:rsid w:val="008E0085"/>
    <w:rsid w:val="008E0090"/>
    <w:rsid w:val="008E00DB"/>
    <w:rsid w:val="008E1BA4"/>
    <w:rsid w:val="008E2779"/>
    <w:rsid w:val="008E29E9"/>
    <w:rsid w:val="008E2AA6"/>
    <w:rsid w:val="008E311B"/>
    <w:rsid w:val="008E31F7"/>
    <w:rsid w:val="008E6299"/>
    <w:rsid w:val="008F00CF"/>
    <w:rsid w:val="008F0F9E"/>
    <w:rsid w:val="008F3435"/>
    <w:rsid w:val="008F3DA8"/>
    <w:rsid w:val="008F4085"/>
    <w:rsid w:val="008F46E7"/>
    <w:rsid w:val="008F490F"/>
    <w:rsid w:val="008F4BD7"/>
    <w:rsid w:val="008F6BDB"/>
    <w:rsid w:val="008F6F0B"/>
    <w:rsid w:val="00900827"/>
    <w:rsid w:val="00900952"/>
    <w:rsid w:val="009011D7"/>
    <w:rsid w:val="009017C6"/>
    <w:rsid w:val="00901877"/>
    <w:rsid w:val="00904370"/>
    <w:rsid w:val="00904E3D"/>
    <w:rsid w:val="0090565F"/>
    <w:rsid w:val="00905681"/>
    <w:rsid w:val="009066FB"/>
    <w:rsid w:val="009079A5"/>
    <w:rsid w:val="00907BA7"/>
    <w:rsid w:val="0091064E"/>
    <w:rsid w:val="00910D19"/>
    <w:rsid w:val="00910FE6"/>
    <w:rsid w:val="0091186F"/>
    <w:rsid w:val="0091194B"/>
    <w:rsid w:val="00911DCD"/>
    <w:rsid w:val="00911FC5"/>
    <w:rsid w:val="00912C6D"/>
    <w:rsid w:val="00912F25"/>
    <w:rsid w:val="009131E0"/>
    <w:rsid w:val="00913266"/>
    <w:rsid w:val="00913C67"/>
    <w:rsid w:val="00914852"/>
    <w:rsid w:val="00914A21"/>
    <w:rsid w:val="0091503F"/>
    <w:rsid w:val="0091539F"/>
    <w:rsid w:val="0091683B"/>
    <w:rsid w:val="00917227"/>
    <w:rsid w:val="00917850"/>
    <w:rsid w:val="00920EDA"/>
    <w:rsid w:val="0092133B"/>
    <w:rsid w:val="00922220"/>
    <w:rsid w:val="00923FF6"/>
    <w:rsid w:val="009246F0"/>
    <w:rsid w:val="0092531C"/>
    <w:rsid w:val="00925AE2"/>
    <w:rsid w:val="00925CEF"/>
    <w:rsid w:val="00925CFA"/>
    <w:rsid w:val="00927412"/>
    <w:rsid w:val="00927C31"/>
    <w:rsid w:val="00927F1C"/>
    <w:rsid w:val="0093072B"/>
    <w:rsid w:val="00930880"/>
    <w:rsid w:val="00930AB2"/>
    <w:rsid w:val="00931A10"/>
    <w:rsid w:val="00931E52"/>
    <w:rsid w:val="0093272B"/>
    <w:rsid w:val="00932D9D"/>
    <w:rsid w:val="0093311F"/>
    <w:rsid w:val="00933809"/>
    <w:rsid w:val="009338DB"/>
    <w:rsid w:val="00934207"/>
    <w:rsid w:val="00934292"/>
    <w:rsid w:val="00934A16"/>
    <w:rsid w:val="00934BEE"/>
    <w:rsid w:val="00937395"/>
    <w:rsid w:val="00937631"/>
    <w:rsid w:val="00937901"/>
    <w:rsid w:val="00940146"/>
    <w:rsid w:val="0094158D"/>
    <w:rsid w:val="00941ACB"/>
    <w:rsid w:val="00942FCE"/>
    <w:rsid w:val="00943227"/>
    <w:rsid w:val="0094389A"/>
    <w:rsid w:val="00943F44"/>
    <w:rsid w:val="0094550F"/>
    <w:rsid w:val="00946255"/>
    <w:rsid w:val="009464C2"/>
    <w:rsid w:val="00946E99"/>
    <w:rsid w:val="00947967"/>
    <w:rsid w:val="009479A7"/>
    <w:rsid w:val="00947C09"/>
    <w:rsid w:val="0095038D"/>
    <w:rsid w:val="00950904"/>
    <w:rsid w:val="00951353"/>
    <w:rsid w:val="009528FA"/>
    <w:rsid w:val="0095343E"/>
    <w:rsid w:val="00954043"/>
    <w:rsid w:val="009544CD"/>
    <w:rsid w:val="00955201"/>
    <w:rsid w:val="00955729"/>
    <w:rsid w:val="00955C83"/>
    <w:rsid w:val="00956898"/>
    <w:rsid w:val="009602EB"/>
    <w:rsid w:val="009610CE"/>
    <w:rsid w:val="0096234F"/>
    <w:rsid w:val="00962AFB"/>
    <w:rsid w:val="00962C22"/>
    <w:rsid w:val="00963206"/>
    <w:rsid w:val="00963647"/>
    <w:rsid w:val="00963948"/>
    <w:rsid w:val="00964857"/>
    <w:rsid w:val="00965200"/>
    <w:rsid w:val="00965263"/>
    <w:rsid w:val="009661B3"/>
    <w:rsid w:val="009661B5"/>
    <w:rsid w:val="009668B3"/>
    <w:rsid w:val="00966D20"/>
    <w:rsid w:val="00967AA2"/>
    <w:rsid w:val="00967BF7"/>
    <w:rsid w:val="00970011"/>
    <w:rsid w:val="00970B14"/>
    <w:rsid w:val="00970F53"/>
    <w:rsid w:val="00971201"/>
    <w:rsid w:val="00971471"/>
    <w:rsid w:val="00971895"/>
    <w:rsid w:val="0097208E"/>
    <w:rsid w:val="009726AD"/>
    <w:rsid w:val="00973782"/>
    <w:rsid w:val="00974058"/>
    <w:rsid w:val="00975378"/>
    <w:rsid w:val="00975948"/>
    <w:rsid w:val="0097726B"/>
    <w:rsid w:val="00980924"/>
    <w:rsid w:val="00980D97"/>
    <w:rsid w:val="00980DB5"/>
    <w:rsid w:val="00981399"/>
    <w:rsid w:val="00981809"/>
    <w:rsid w:val="009818DD"/>
    <w:rsid w:val="00984112"/>
    <w:rsid w:val="009842DF"/>
    <w:rsid w:val="009849C2"/>
    <w:rsid w:val="00984BE7"/>
    <w:rsid w:val="00984D24"/>
    <w:rsid w:val="00985148"/>
    <w:rsid w:val="009858EB"/>
    <w:rsid w:val="00985CCA"/>
    <w:rsid w:val="00985EAC"/>
    <w:rsid w:val="00986750"/>
    <w:rsid w:val="00987185"/>
    <w:rsid w:val="009872CF"/>
    <w:rsid w:val="0099068B"/>
    <w:rsid w:val="00991712"/>
    <w:rsid w:val="00991769"/>
    <w:rsid w:val="009917CE"/>
    <w:rsid w:val="00991CAC"/>
    <w:rsid w:val="009936BA"/>
    <w:rsid w:val="00995382"/>
    <w:rsid w:val="00996B89"/>
    <w:rsid w:val="00996D15"/>
    <w:rsid w:val="00997E85"/>
    <w:rsid w:val="00997EF7"/>
    <w:rsid w:val="009A0182"/>
    <w:rsid w:val="009A04B9"/>
    <w:rsid w:val="009A056D"/>
    <w:rsid w:val="009A08CB"/>
    <w:rsid w:val="009A0A96"/>
    <w:rsid w:val="009A0C6F"/>
    <w:rsid w:val="009A0D61"/>
    <w:rsid w:val="009A11D6"/>
    <w:rsid w:val="009A1725"/>
    <w:rsid w:val="009A1A96"/>
    <w:rsid w:val="009A1AF3"/>
    <w:rsid w:val="009A2AE8"/>
    <w:rsid w:val="009A3CFC"/>
    <w:rsid w:val="009A5B9D"/>
    <w:rsid w:val="009A6044"/>
    <w:rsid w:val="009A6D27"/>
    <w:rsid w:val="009A6F3A"/>
    <w:rsid w:val="009B0046"/>
    <w:rsid w:val="009B112B"/>
    <w:rsid w:val="009B1225"/>
    <w:rsid w:val="009B184A"/>
    <w:rsid w:val="009B1865"/>
    <w:rsid w:val="009B2D25"/>
    <w:rsid w:val="009B3A0F"/>
    <w:rsid w:val="009B4633"/>
    <w:rsid w:val="009B4677"/>
    <w:rsid w:val="009B5351"/>
    <w:rsid w:val="009B5553"/>
    <w:rsid w:val="009B5BCD"/>
    <w:rsid w:val="009B695E"/>
    <w:rsid w:val="009C0E23"/>
    <w:rsid w:val="009C1440"/>
    <w:rsid w:val="009C2107"/>
    <w:rsid w:val="009C37EB"/>
    <w:rsid w:val="009C3C83"/>
    <w:rsid w:val="009C4506"/>
    <w:rsid w:val="009C46A0"/>
    <w:rsid w:val="009C4A01"/>
    <w:rsid w:val="009C513D"/>
    <w:rsid w:val="009C5610"/>
    <w:rsid w:val="009C57A7"/>
    <w:rsid w:val="009C5D9E"/>
    <w:rsid w:val="009C6BDA"/>
    <w:rsid w:val="009C7383"/>
    <w:rsid w:val="009C7CC9"/>
    <w:rsid w:val="009C7E93"/>
    <w:rsid w:val="009D0A9B"/>
    <w:rsid w:val="009D1997"/>
    <w:rsid w:val="009D1A6B"/>
    <w:rsid w:val="009D1BAE"/>
    <w:rsid w:val="009D2C3E"/>
    <w:rsid w:val="009D2E08"/>
    <w:rsid w:val="009D2F97"/>
    <w:rsid w:val="009D567C"/>
    <w:rsid w:val="009D6260"/>
    <w:rsid w:val="009D75BE"/>
    <w:rsid w:val="009D7B5D"/>
    <w:rsid w:val="009E01FA"/>
    <w:rsid w:val="009E03EB"/>
    <w:rsid w:val="009E0625"/>
    <w:rsid w:val="009E14B0"/>
    <w:rsid w:val="009E200D"/>
    <w:rsid w:val="009E2BF1"/>
    <w:rsid w:val="009E3034"/>
    <w:rsid w:val="009E3A36"/>
    <w:rsid w:val="009E3C44"/>
    <w:rsid w:val="009E40FE"/>
    <w:rsid w:val="009E549F"/>
    <w:rsid w:val="009E5C2D"/>
    <w:rsid w:val="009E65FB"/>
    <w:rsid w:val="009E69BB"/>
    <w:rsid w:val="009E6A25"/>
    <w:rsid w:val="009E7A30"/>
    <w:rsid w:val="009F0761"/>
    <w:rsid w:val="009F0779"/>
    <w:rsid w:val="009F0792"/>
    <w:rsid w:val="009F21FF"/>
    <w:rsid w:val="009F28A8"/>
    <w:rsid w:val="009F2B80"/>
    <w:rsid w:val="009F2BA4"/>
    <w:rsid w:val="009F410F"/>
    <w:rsid w:val="009F473E"/>
    <w:rsid w:val="009F5A26"/>
    <w:rsid w:val="009F682A"/>
    <w:rsid w:val="009F6BED"/>
    <w:rsid w:val="009F7C4C"/>
    <w:rsid w:val="00A005A8"/>
    <w:rsid w:val="00A00DF8"/>
    <w:rsid w:val="00A01F5B"/>
    <w:rsid w:val="00A02064"/>
    <w:rsid w:val="00A022BE"/>
    <w:rsid w:val="00A02567"/>
    <w:rsid w:val="00A027BD"/>
    <w:rsid w:val="00A0327D"/>
    <w:rsid w:val="00A05486"/>
    <w:rsid w:val="00A069EB"/>
    <w:rsid w:val="00A0711E"/>
    <w:rsid w:val="00A0762A"/>
    <w:rsid w:val="00A076E5"/>
    <w:rsid w:val="00A07DDE"/>
    <w:rsid w:val="00A10750"/>
    <w:rsid w:val="00A11AFD"/>
    <w:rsid w:val="00A12A34"/>
    <w:rsid w:val="00A14E7E"/>
    <w:rsid w:val="00A14EC9"/>
    <w:rsid w:val="00A15408"/>
    <w:rsid w:val="00A16F6C"/>
    <w:rsid w:val="00A1706D"/>
    <w:rsid w:val="00A200CB"/>
    <w:rsid w:val="00A20683"/>
    <w:rsid w:val="00A20BE0"/>
    <w:rsid w:val="00A21424"/>
    <w:rsid w:val="00A21A3D"/>
    <w:rsid w:val="00A2253F"/>
    <w:rsid w:val="00A226B7"/>
    <w:rsid w:val="00A22D47"/>
    <w:rsid w:val="00A22EF6"/>
    <w:rsid w:val="00A22F21"/>
    <w:rsid w:val="00A2472E"/>
    <w:rsid w:val="00A24C95"/>
    <w:rsid w:val="00A25664"/>
    <w:rsid w:val="00A25916"/>
    <w:rsid w:val="00A2599A"/>
    <w:rsid w:val="00A25B86"/>
    <w:rsid w:val="00A26094"/>
    <w:rsid w:val="00A271A5"/>
    <w:rsid w:val="00A301BF"/>
    <w:rsid w:val="00A302B2"/>
    <w:rsid w:val="00A304E1"/>
    <w:rsid w:val="00A32D7E"/>
    <w:rsid w:val="00A331B4"/>
    <w:rsid w:val="00A33381"/>
    <w:rsid w:val="00A33F2E"/>
    <w:rsid w:val="00A3484E"/>
    <w:rsid w:val="00A356D3"/>
    <w:rsid w:val="00A36ADA"/>
    <w:rsid w:val="00A36CB2"/>
    <w:rsid w:val="00A37055"/>
    <w:rsid w:val="00A37AF2"/>
    <w:rsid w:val="00A37CD6"/>
    <w:rsid w:val="00A40007"/>
    <w:rsid w:val="00A40A6D"/>
    <w:rsid w:val="00A40B90"/>
    <w:rsid w:val="00A4384D"/>
    <w:rsid w:val="00A438D8"/>
    <w:rsid w:val="00A44066"/>
    <w:rsid w:val="00A45593"/>
    <w:rsid w:val="00A4580B"/>
    <w:rsid w:val="00A4614F"/>
    <w:rsid w:val="00A46C56"/>
    <w:rsid w:val="00A46F98"/>
    <w:rsid w:val="00A46FB6"/>
    <w:rsid w:val="00A473F5"/>
    <w:rsid w:val="00A4774A"/>
    <w:rsid w:val="00A4795D"/>
    <w:rsid w:val="00A5036C"/>
    <w:rsid w:val="00A51A4B"/>
    <w:rsid w:val="00A51F9D"/>
    <w:rsid w:val="00A52348"/>
    <w:rsid w:val="00A537B6"/>
    <w:rsid w:val="00A53B23"/>
    <w:rsid w:val="00A5416A"/>
    <w:rsid w:val="00A54FAD"/>
    <w:rsid w:val="00A55A0F"/>
    <w:rsid w:val="00A560E1"/>
    <w:rsid w:val="00A56178"/>
    <w:rsid w:val="00A56286"/>
    <w:rsid w:val="00A5630E"/>
    <w:rsid w:val="00A600C6"/>
    <w:rsid w:val="00A612C8"/>
    <w:rsid w:val="00A62925"/>
    <w:rsid w:val="00A62928"/>
    <w:rsid w:val="00A62B44"/>
    <w:rsid w:val="00A6314D"/>
    <w:rsid w:val="00A63574"/>
    <w:rsid w:val="00A636C2"/>
    <w:rsid w:val="00A639E9"/>
    <w:rsid w:val="00A639F4"/>
    <w:rsid w:val="00A63BCB"/>
    <w:rsid w:val="00A63E1F"/>
    <w:rsid w:val="00A6408B"/>
    <w:rsid w:val="00A6422C"/>
    <w:rsid w:val="00A64770"/>
    <w:rsid w:val="00A64DE9"/>
    <w:rsid w:val="00A65BBC"/>
    <w:rsid w:val="00A66118"/>
    <w:rsid w:val="00A67612"/>
    <w:rsid w:val="00A704D8"/>
    <w:rsid w:val="00A70C27"/>
    <w:rsid w:val="00A71662"/>
    <w:rsid w:val="00A716CA"/>
    <w:rsid w:val="00A72346"/>
    <w:rsid w:val="00A73146"/>
    <w:rsid w:val="00A733F6"/>
    <w:rsid w:val="00A7397A"/>
    <w:rsid w:val="00A74B13"/>
    <w:rsid w:val="00A77426"/>
    <w:rsid w:val="00A776E8"/>
    <w:rsid w:val="00A81A32"/>
    <w:rsid w:val="00A82119"/>
    <w:rsid w:val="00A8335D"/>
    <w:rsid w:val="00A833E9"/>
    <w:rsid w:val="00A835BD"/>
    <w:rsid w:val="00A83AFE"/>
    <w:rsid w:val="00A84772"/>
    <w:rsid w:val="00A86C6F"/>
    <w:rsid w:val="00A86F77"/>
    <w:rsid w:val="00A87FB1"/>
    <w:rsid w:val="00A90164"/>
    <w:rsid w:val="00A90810"/>
    <w:rsid w:val="00A936BD"/>
    <w:rsid w:val="00A937DA"/>
    <w:rsid w:val="00A93A31"/>
    <w:rsid w:val="00A93B95"/>
    <w:rsid w:val="00A95552"/>
    <w:rsid w:val="00A95919"/>
    <w:rsid w:val="00A97B15"/>
    <w:rsid w:val="00AA0053"/>
    <w:rsid w:val="00AA15B9"/>
    <w:rsid w:val="00AA1990"/>
    <w:rsid w:val="00AA1DFE"/>
    <w:rsid w:val="00AA2240"/>
    <w:rsid w:val="00AA2644"/>
    <w:rsid w:val="00AA2E3B"/>
    <w:rsid w:val="00AA32ED"/>
    <w:rsid w:val="00AA3495"/>
    <w:rsid w:val="00AA42D5"/>
    <w:rsid w:val="00AA4325"/>
    <w:rsid w:val="00AA4B29"/>
    <w:rsid w:val="00AA538F"/>
    <w:rsid w:val="00AA6709"/>
    <w:rsid w:val="00AA7B17"/>
    <w:rsid w:val="00AB00D7"/>
    <w:rsid w:val="00AB1877"/>
    <w:rsid w:val="00AB2FAB"/>
    <w:rsid w:val="00AB35E1"/>
    <w:rsid w:val="00AB3B03"/>
    <w:rsid w:val="00AB3BDB"/>
    <w:rsid w:val="00AB4F76"/>
    <w:rsid w:val="00AB5C14"/>
    <w:rsid w:val="00AB799B"/>
    <w:rsid w:val="00AC0D52"/>
    <w:rsid w:val="00AC1919"/>
    <w:rsid w:val="00AC1EE7"/>
    <w:rsid w:val="00AC333F"/>
    <w:rsid w:val="00AC42D9"/>
    <w:rsid w:val="00AC5800"/>
    <w:rsid w:val="00AC585C"/>
    <w:rsid w:val="00AC5B38"/>
    <w:rsid w:val="00AC5FBD"/>
    <w:rsid w:val="00AC6432"/>
    <w:rsid w:val="00AD055E"/>
    <w:rsid w:val="00AD0E2A"/>
    <w:rsid w:val="00AD0F78"/>
    <w:rsid w:val="00AD1925"/>
    <w:rsid w:val="00AD2755"/>
    <w:rsid w:val="00AD3D23"/>
    <w:rsid w:val="00AD404F"/>
    <w:rsid w:val="00AD4426"/>
    <w:rsid w:val="00AD4F68"/>
    <w:rsid w:val="00AD72BD"/>
    <w:rsid w:val="00AE030E"/>
    <w:rsid w:val="00AE060B"/>
    <w:rsid w:val="00AE067D"/>
    <w:rsid w:val="00AE1942"/>
    <w:rsid w:val="00AE22CB"/>
    <w:rsid w:val="00AE3EF1"/>
    <w:rsid w:val="00AE4B30"/>
    <w:rsid w:val="00AE519D"/>
    <w:rsid w:val="00AE6EFB"/>
    <w:rsid w:val="00AE75A2"/>
    <w:rsid w:val="00AE7CD2"/>
    <w:rsid w:val="00AF1181"/>
    <w:rsid w:val="00AF1925"/>
    <w:rsid w:val="00AF1D2C"/>
    <w:rsid w:val="00AF26F9"/>
    <w:rsid w:val="00AF27B4"/>
    <w:rsid w:val="00AF2F79"/>
    <w:rsid w:val="00AF4653"/>
    <w:rsid w:val="00AF4E22"/>
    <w:rsid w:val="00AF5D33"/>
    <w:rsid w:val="00AF6CA9"/>
    <w:rsid w:val="00AF7DB7"/>
    <w:rsid w:val="00B00821"/>
    <w:rsid w:val="00B0128B"/>
    <w:rsid w:val="00B018A1"/>
    <w:rsid w:val="00B019C6"/>
    <w:rsid w:val="00B02D0F"/>
    <w:rsid w:val="00B04ABF"/>
    <w:rsid w:val="00B05A89"/>
    <w:rsid w:val="00B07AED"/>
    <w:rsid w:val="00B112F4"/>
    <w:rsid w:val="00B12675"/>
    <w:rsid w:val="00B136C9"/>
    <w:rsid w:val="00B149FA"/>
    <w:rsid w:val="00B1509D"/>
    <w:rsid w:val="00B17284"/>
    <w:rsid w:val="00B17E8E"/>
    <w:rsid w:val="00B201E2"/>
    <w:rsid w:val="00B20E15"/>
    <w:rsid w:val="00B21591"/>
    <w:rsid w:val="00B21FEA"/>
    <w:rsid w:val="00B224A9"/>
    <w:rsid w:val="00B226D5"/>
    <w:rsid w:val="00B22E8D"/>
    <w:rsid w:val="00B26660"/>
    <w:rsid w:val="00B26E4E"/>
    <w:rsid w:val="00B27458"/>
    <w:rsid w:val="00B30F59"/>
    <w:rsid w:val="00B31667"/>
    <w:rsid w:val="00B320A3"/>
    <w:rsid w:val="00B321AD"/>
    <w:rsid w:val="00B330FE"/>
    <w:rsid w:val="00B33AC6"/>
    <w:rsid w:val="00B349B2"/>
    <w:rsid w:val="00B371CE"/>
    <w:rsid w:val="00B43286"/>
    <w:rsid w:val="00B43D53"/>
    <w:rsid w:val="00B443E4"/>
    <w:rsid w:val="00B44DAE"/>
    <w:rsid w:val="00B4755B"/>
    <w:rsid w:val="00B5112B"/>
    <w:rsid w:val="00B5154F"/>
    <w:rsid w:val="00B5201A"/>
    <w:rsid w:val="00B520E8"/>
    <w:rsid w:val="00B5265E"/>
    <w:rsid w:val="00B52835"/>
    <w:rsid w:val="00B53E2D"/>
    <w:rsid w:val="00B53F8C"/>
    <w:rsid w:val="00B54754"/>
    <w:rsid w:val="00B55321"/>
    <w:rsid w:val="00B55591"/>
    <w:rsid w:val="00B560A1"/>
    <w:rsid w:val="00B563EA"/>
    <w:rsid w:val="00B564E8"/>
    <w:rsid w:val="00B56F04"/>
    <w:rsid w:val="00B56FE2"/>
    <w:rsid w:val="00B60A39"/>
    <w:rsid w:val="00B60E51"/>
    <w:rsid w:val="00B6366A"/>
    <w:rsid w:val="00B63A54"/>
    <w:rsid w:val="00B65077"/>
    <w:rsid w:val="00B674E4"/>
    <w:rsid w:val="00B6780B"/>
    <w:rsid w:val="00B70003"/>
    <w:rsid w:val="00B713B8"/>
    <w:rsid w:val="00B72D4B"/>
    <w:rsid w:val="00B741EC"/>
    <w:rsid w:val="00B770AF"/>
    <w:rsid w:val="00B77D18"/>
    <w:rsid w:val="00B77FCE"/>
    <w:rsid w:val="00B81068"/>
    <w:rsid w:val="00B81E0B"/>
    <w:rsid w:val="00B821DC"/>
    <w:rsid w:val="00B8313A"/>
    <w:rsid w:val="00B83605"/>
    <w:rsid w:val="00B837AE"/>
    <w:rsid w:val="00B83FC7"/>
    <w:rsid w:val="00B85258"/>
    <w:rsid w:val="00B869B8"/>
    <w:rsid w:val="00B878C1"/>
    <w:rsid w:val="00B911C6"/>
    <w:rsid w:val="00B91DA5"/>
    <w:rsid w:val="00B92D69"/>
    <w:rsid w:val="00B92DD0"/>
    <w:rsid w:val="00B9304A"/>
    <w:rsid w:val="00B93503"/>
    <w:rsid w:val="00B936F8"/>
    <w:rsid w:val="00B94D3F"/>
    <w:rsid w:val="00B95BD1"/>
    <w:rsid w:val="00B975D7"/>
    <w:rsid w:val="00B97BDF"/>
    <w:rsid w:val="00BA0452"/>
    <w:rsid w:val="00BA0B75"/>
    <w:rsid w:val="00BA1BF6"/>
    <w:rsid w:val="00BA3178"/>
    <w:rsid w:val="00BA31E8"/>
    <w:rsid w:val="00BA3732"/>
    <w:rsid w:val="00BA39BB"/>
    <w:rsid w:val="00BA5073"/>
    <w:rsid w:val="00BA55E0"/>
    <w:rsid w:val="00BA6248"/>
    <w:rsid w:val="00BA639B"/>
    <w:rsid w:val="00BA64EA"/>
    <w:rsid w:val="00BA6BD4"/>
    <w:rsid w:val="00BA6C7A"/>
    <w:rsid w:val="00BA7C06"/>
    <w:rsid w:val="00BB01E3"/>
    <w:rsid w:val="00BB3752"/>
    <w:rsid w:val="00BB3F38"/>
    <w:rsid w:val="00BB401E"/>
    <w:rsid w:val="00BB4084"/>
    <w:rsid w:val="00BB4427"/>
    <w:rsid w:val="00BB4498"/>
    <w:rsid w:val="00BB464A"/>
    <w:rsid w:val="00BB4760"/>
    <w:rsid w:val="00BB4832"/>
    <w:rsid w:val="00BB4987"/>
    <w:rsid w:val="00BB4ACA"/>
    <w:rsid w:val="00BB4ED4"/>
    <w:rsid w:val="00BB5B84"/>
    <w:rsid w:val="00BB6688"/>
    <w:rsid w:val="00BB6A91"/>
    <w:rsid w:val="00BB7385"/>
    <w:rsid w:val="00BB7AE3"/>
    <w:rsid w:val="00BC0597"/>
    <w:rsid w:val="00BC1674"/>
    <w:rsid w:val="00BC1C5A"/>
    <w:rsid w:val="00BC26D4"/>
    <w:rsid w:val="00BC2968"/>
    <w:rsid w:val="00BC2A6E"/>
    <w:rsid w:val="00BC532F"/>
    <w:rsid w:val="00BC58B1"/>
    <w:rsid w:val="00BC5F95"/>
    <w:rsid w:val="00BC6C55"/>
    <w:rsid w:val="00BC6ECC"/>
    <w:rsid w:val="00BD15C2"/>
    <w:rsid w:val="00BD1C65"/>
    <w:rsid w:val="00BD2DA2"/>
    <w:rsid w:val="00BD30CC"/>
    <w:rsid w:val="00BD47FD"/>
    <w:rsid w:val="00BD5C29"/>
    <w:rsid w:val="00BD7DF4"/>
    <w:rsid w:val="00BD7EC5"/>
    <w:rsid w:val="00BE0C80"/>
    <w:rsid w:val="00BE1C8F"/>
    <w:rsid w:val="00BE269E"/>
    <w:rsid w:val="00BE2903"/>
    <w:rsid w:val="00BE31C1"/>
    <w:rsid w:val="00BE3707"/>
    <w:rsid w:val="00BE488D"/>
    <w:rsid w:val="00BE5071"/>
    <w:rsid w:val="00BE69EF"/>
    <w:rsid w:val="00BE6D09"/>
    <w:rsid w:val="00BF016E"/>
    <w:rsid w:val="00BF0F3C"/>
    <w:rsid w:val="00BF11BE"/>
    <w:rsid w:val="00BF1366"/>
    <w:rsid w:val="00BF1C36"/>
    <w:rsid w:val="00BF2A42"/>
    <w:rsid w:val="00BF3E66"/>
    <w:rsid w:val="00BF4550"/>
    <w:rsid w:val="00BF54D3"/>
    <w:rsid w:val="00BF76F8"/>
    <w:rsid w:val="00BF7781"/>
    <w:rsid w:val="00BF7AFA"/>
    <w:rsid w:val="00BF7D0B"/>
    <w:rsid w:val="00C00BD5"/>
    <w:rsid w:val="00C016EE"/>
    <w:rsid w:val="00C02D24"/>
    <w:rsid w:val="00C03D8C"/>
    <w:rsid w:val="00C041B5"/>
    <w:rsid w:val="00C046BD"/>
    <w:rsid w:val="00C0489E"/>
    <w:rsid w:val="00C055EC"/>
    <w:rsid w:val="00C0571D"/>
    <w:rsid w:val="00C06152"/>
    <w:rsid w:val="00C07A60"/>
    <w:rsid w:val="00C07CB4"/>
    <w:rsid w:val="00C107BB"/>
    <w:rsid w:val="00C10907"/>
    <w:rsid w:val="00C10CC0"/>
    <w:rsid w:val="00C10DC9"/>
    <w:rsid w:val="00C121C1"/>
    <w:rsid w:val="00C1254F"/>
    <w:rsid w:val="00C12D75"/>
    <w:rsid w:val="00C12FB3"/>
    <w:rsid w:val="00C14D6D"/>
    <w:rsid w:val="00C1552C"/>
    <w:rsid w:val="00C162AD"/>
    <w:rsid w:val="00C16D47"/>
    <w:rsid w:val="00C17341"/>
    <w:rsid w:val="00C179F3"/>
    <w:rsid w:val="00C20A6F"/>
    <w:rsid w:val="00C2267E"/>
    <w:rsid w:val="00C227E2"/>
    <w:rsid w:val="00C2367B"/>
    <w:rsid w:val="00C23763"/>
    <w:rsid w:val="00C23919"/>
    <w:rsid w:val="00C23B5F"/>
    <w:rsid w:val="00C249F5"/>
    <w:rsid w:val="00C24EEF"/>
    <w:rsid w:val="00C25CF6"/>
    <w:rsid w:val="00C26C36"/>
    <w:rsid w:val="00C272B5"/>
    <w:rsid w:val="00C27344"/>
    <w:rsid w:val="00C27D79"/>
    <w:rsid w:val="00C31A8C"/>
    <w:rsid w:val="00C32598"/>
    <w:rsid w:val="00C32768"/>
    <w:rsid w:val="00C32E3E"/>
    <w:rsid w:val="00C335F1"/>
    <w:rsid w:val="00C33C12"/>
    <w:rsid w:val="00C34540"/>
    <w:rsid w:val="00C35223"/>
    <w:rsid w:val="00C35688"/>
    <w:rsid w:val="00C3618F"/>
    <w:rsid w:val="00C36D19"/>
    <w:rsid w:val="00C3732B"/>
    <w:rsid w:val="00C37446"/>
    <w:rsid w:val="00C40695"/>
    <w:rsid w:val="00C407EB"/>
    <w:rsid w:val="00C414A5"/>
    <w:rsid w:val="00C4318B"/>
    <w:rsid w:val="00C431DF"/>
    <w:rsid w:val="00C43402"/>
    <w:rsid w:val="00C43753"/>
    <w:rsid w:val="00C44E14"/>
    <w:rsid w:val="00C456BD"/>
    <w:rsid w:val="00C47121"/>
    <w:rsid w:val="00C47782"/>
    <w:rsid w:val="00C47D84"/>
    <w:rsid w:val="00C50140"/>
    <w:rsid w:val="00C50480"/>
    <w:rsid w:val="00C504A5"/>
    <w:rsid w:val="00C524EC"/>
    <w:rsid w:val="00C526CD"/>
    <w:rsid w:val="00C52EFD"/>
    <w:rsid w:val="00C53036"/>
    <w:rsid w:val="00C530DC"/>
    <w:rsid w:val="00C5350D"/>
    <w:rsid w:val="00C549D5"/>
    <w:rsid w:val="00C6123C"/>
    <w:rsid w:val="00C61FFB"/>
    <w:rsid w:val="00C62F56"/>
    <w:rsid w:val="00C6311A"/>
    <w:rsid w:val="00C633AD"/>
    <w:rsid w:val="00C6370C"/>
    <w:rsid w:val="00C6476E"/>
    <w:rsid w:val="00C6569F"/>
    <w:rsid w:val="00C66078"/>
    <w:rsid w:val="00C668CF"/>
    <w:rsid w:val="00C7084D"/>
    <w:rsid w:val="00C70BCD"/>
    <w:rsid w:val="00C719E9"/>
    <w:rsid w:val="00C7315E"/>
    <w:rsid w:val="00C74938"/>
    <w:rsid w:val="00C74FDC"/>
    <w:rsid w:val="00C753D7"/>
    <w:rsid w:val="00C75895"/>
    <w:rsid w:val="00C758A5"/>
    <w:rsid w:val="00C75DA8"/>
    <w:rsid w:val="00C75F7B"/>
    <w:rsid w:val="00C809C2"/>
    <w:rsid w:val="00C818ED"/>
    <w:rsid w:val="00C8222D"/>
    <w:rsid w:val="00C8289A"/>
    <w:rsid w:val="00C82D4B"/>
    <w:rsid w:val="00C83122"/>
    <w:rsid w:val="00C834D2"/>
    <w:rsid w:val="00C83854"/>
    <w:rsid w:val="00C83C9F"/>
    <w:rsid w:val="00C83D78"/>
    <w:rsid w:val="00C850EC"/>
    <w:rsid w:val="00C85A32"/>
    <w:rsid w:val="00C85B6B"/>
    <w:rsid w:val="00C86B7E"/>
    <w:rsid w:val="00C90125"/>
    <w:rsid w:val="00C90165"/>
    <w:rsid w:val="00C909DA"/>
    <w:rsid w:val="00C90E78"/>
    <w:rsid w:val="00C918E9"/>
    <w:rsid w:val="00C91F5E"/>
    <w:rsid w:val="00C92DD8"/>
    <w:rsid w:val="00C9335E"/>
    <w:rsid w:val="00C94840"/>
    <w:rsid w:val="00C95EBC"/>
    <w:rsid w:val="00C96A2E"/>
    <w:rsid w:val="00C96DC5"/>
    <w:rsid w:val="00CA0698"/>
    <w:rsid w:val="00CA0B68"/>
    <w:rsid w:val="00CA0C6C"/>
    <w:rsid w:val="00CA0F57"/>
    <w:rsid w:val="00CA1E02"/>
    <w:rsid w:val="00CA2389"/>
    <w:rsid w:val="00CA2757"/>
    <w:rsid w:val="00CA417F"/>
    <w:rsid w:val="00CA48BE"/>
    <w:rsid w:val="00CA4B98"/>
    <w:rsid w:val="00CA4EE3"/>
    <w:rsid w:val="00CA59A3"/>
    <w:rsid w:val="00CA7062"/>
    <w:rsid w:val="00CB027F"/>
    <w:rsid w:val="00CB0620"/>
    <w:rsid w:val="00CB0685"/>
    <w:rsid w:val="00CB0D15"/>
    <w:rsid w:val="00CB122F"/>
    <w:rsid w:val="00CB21C2"/>
    <w:rsid w:val="00CB3A81"/>
    <w:rsid w:val="00CB53D0"/>
    <w:rsid w:val="00CB5ACD"/>
    <w:rsid w:val="00CB6A03"/>
    <w:rsid w:val="00CB7822"/>
    <w:rsid w:val="00CC0EBB"/>
    <w:rsid w:val="00CC1363"/>
    <w:rsid w:val="00CC1576"/>
    <w:rsid w:val="00CC180C"/>
    <w:rsid w:val="00CC1D2A"/>
    <w:rsid w:val="00CC39B7"/>
    <w:rsid w:val="00CC39E4"/>
    <w:rsid w:val="00CC4C29"/>
    <w:rsid w:val="00CC50E4"/>
    <w:rsid w:val="00CC5E5A"/>
    <w:rsid w:val="00CC5FE4"/>
    <w:rsid w:val="00CC6297"/>
    <w:rsid w:val="00CC7690"/>
    <w:rsid w:val="00CC7C93"/>
    <w:rsid w:val="00CD01B2"/>
    <w:rsid w:val="00CD1986"/>
    <w:rsid w:val="00CD1EF4"/>
    <w:rsid w:val="00CD3698"/>
    <w:rsid w:val="00CD4230"/>
    <w:rsid w:val="00CD54BF"/>
    <w:rsid w:val="00CD6367"/>
    <w:rsid w:val="00CD7BDF"/>
    <w:rsid w:val="00CE059A"/>
    <w:rsid w:val="00CE23D3"/>
    <w:rsid w:val="00CE29EB"/>
    <w:rsid w:val="00CE2C1F"/>
    <w:rsid w:val="00CE37E2"/>
    <w:rsid w:val="00CE40FC"/>
    <w:rsid w:val="00CE4A4A"/>
    <w:rsid w:val="00CE4D5C"/>
    <w:rsid w:val="00CE551D"/>
    <w:rsid w:val="00CE5628"/>
    <w:rsid w:val="00CE5A54"/>
    <w:rsid w:val="00CE5BD8"/>
    <w:rsid w:val="00CE64B0"/>
    <w:rsid w:val="00CE666D"/>
    <w:rsid w:val="00CE6E75"/>
    <w:rsid w:val="00CE7CE3"/>
    <w:rsid w:val="00CE7F6B"/>
    <w:rsid w:val="00CF03F6"/>
    <w:rsid w:val="00CF05DA"/>
    <w:rsid w:val="00CF0E78"/>
    <w:rsid w:val="00CF157F"/>
    <w:rsid w:val="00CF16EF"/>
    <w:rsid w:val="00CF1903"/>
    <w:rsid w:val="00CF1CDA"/>
    <w:rsid w:val="00CF2314"/>
    <w:rsid w:val="00CF28D3"/>
    <w:rsid w:val="00CF2ED6"/>
    <w:rsid w:val="00CF305D"/>
    <w:rsid w:val="00CF4BAC"/>
    <w:rsid w:val="00CF50BC"/>
    <w:rsid w:val="00CF5169"/>
    <w:rsid w:val="00CF5605"/>
    <w:rsid w:val="00CF58EB"/>
    <w:rsid w:val="00CF65B9"/>
    <w:rsid w:val="00CF6FEC"/>
    <w:rsid w:val="00CF7BE6"/>
    <w:rsid w:val="00D005D9"/>
    <w:rsid w:val="00D00916"/>
    <w:rsid w:val="00D0106E"/>
    <w:rsid w:val="00D01F18"/>
    <w:rsid w:val="00D01FC5"/>
    <w:rsid w:val="00D02871"/>
    <w:rsid w:val="00D02F97"/>
    <w:rsid w:val="00D03A82"/>
    <w:rsid w:val="00D0439A"/>
    <w:rsid w:val="00D05CFD"/>
    <w:rsid w:val="00D05F2D"/>
    <w:rsid w:val="00D06383"/>
    <w:rsid w:val="00D0661D"/>
    <w:rsid w:val="00D06ADA"/>
    <w:rsid w:val="00D10D60"/>
    <w:rsid w:val="00D116CA"/>
    <w:rsid w:val="00D118D1"/>
    <w:rsid w:val="00D11EDF"/>
    <w:rsid w:val="00D12D22"/>
    <w:rsid w:val="00D1420D"/>
    <w:rsid w:val="00D143AA"/>
    <w:rsid w:val="00D14EF6"/>
    <w:rsid w:val="00D16251"/>
    <w:rsid w:val="00D1642D"/>
    <w:rsid w:val="00D16681"/>
    <w:rsid w:val="00D17950"/>
    <w:rsid w:val="00D17B67"/>
    <w:rsid w:val="00D205DD"/>
    <w:rsid w:val="00D20650"/>
    <w:rsid w:val="00D20E85"/>
    <w:rsid w:val="00D20F2C"/>
    <w:rsid w:val="00D2332A"/>
    <w:rsid w:val="00D23745"/>
    <w:rsid w:val="00D23878"/>
    <w:rsid w:val="00D23A3F"/>
    <w:rsid w:val="00D24615"/>
    <w:rsid w:val="00D312FD"/>
    <w:rsid w:val="00D31497"/>
    <w:rsid w:val="00D315D5"/>
    <w:rsid w:val="00D31B1F"/>
    <w:rsid w:val="00D31E19"/>
    <w:rsid w:val="00D32088"/>
    <w:rsid w:val="00D32CBE"/>
    <w:rsid w:val="00D335E3"/>
    <w:rsid w:val="00D33691"/>
    <w:rsid w:val="00D35079"/>
    <w:rsid w:val="00D35F98"/>
    <w:rsid w:val="00D36127"/>
    <w:rsid w:val="00D3718C"/>
    <w:rsid w:val="00D37842"/>
    <w:rsid w:val="00D414F6"/>
    <w:rsid w:val="00D41DD3"/>
    <w:rsid w:val="00D42DC2"/>
    <w:rsid w:val="00D43BD2"/>
    <w:rsid w:val="00D44F3A"/>
    <w:rsid w:val="00D45417"/>
    <w:rsid w:val="00D45DEC"/>
    <w:rsid w:val="00D468CC"/>
    <w:rsid w:val="00D507C2"/>
    <w:rsid w:val="00D50851"/>
    <w:rsid w:val="00D525D5"/>
    <w:rsid w:val="00D52A65"/>
    <w:rsid w:val="00D52ECB"/>
    <w:rsid w:val="00D537E1"/>
    <w:rsid w:val="00D53CE3"/>
    <w:rsid w:val="00D543C0"/>
    <w:rsid w:val="00D54466"/>
    <w:rsid w:val="00D549DF"/>
    <w:rsid w:val="00D55022"/>
    <w:rsid w:val="00D5534B"/>
    <w:rsid w:val="00D55B59"/>
    <w:rsid w:val="00D55BB2"/>
    <w:rsid w:val="00D565A7"/>
    <w:rsid w:val="00D56F67"/>
    <w:rsid w:val="00D579F5"/>
    <w:rsid w:val="00D57AB5"/>
    <w:rsid w:val="00D6091A"/>
    <w:rsid w:val="00D613A5"/>
    <w:rsid w:val="00D6144C"/>
    <w:rsid w:val="00D61B6A"/>
    <w:rsid w:val="00D6327D"/>
    <w:rsid w:val="00D65168"/>
    <w:rsid w:val="00D6605A"/>
    <w:rsid w:val="00D662B0"/>
    <w:rsid w:val="00D6678B"/>
    <w:rsid w:val="00D6695F"/>
    <w:rsid w:val="00D705F6"/>
    <w:rsid w:val="00D711E9"/>
    <w:rsid w:val="00D712C0"/>
    <w:rsid w:val="00D71762"/>
    <w:rsid w:val="00D720D9"/>
    <w:rsid w:val="00D723A1"/>
    <w:rsid w:val="00D727F0"/>
    <w:rsid w:val="00D73692"/>
    <w:rsid w:val="00D73CC4"/>
    <w:rsid w:val="00D74C1C"/>
    <w:rsid w:val="00D7561F"/>
    <w:rsid w:val="00D75644"/>
    <w:rsid w:val="00D76B19"/>
    <w:rsid w:val="00D77B28"/>
    <w:rsid w:val="00D77EA3"/>
    <w:rsid w:val="00D77F79"/>
    <w:rsid w:val="00D80F55"/>
    <w:rsid w:val="00D81130"/>
    <w:rsid w:val="00D81656"/>
    <w:rsid w:val="00D81B3F"/>
    <w:rsid w:val="00D8382F"/>
    <w:rsid w:val="00D839BB"/>
    <w:rsid w:val="00D83D87"/>
    <w:rsid w:val="00D848E2"/>
    <w:rsid w:val="00D84973"/>
    <w:rsid w:val="00D84A6D"/>
    <w:rsid w:val="00D85E79"/>
    <w:rsid w:val="00D86A30"/>
    <w:rsid w:val="00D86FD2"/>
    <w:rsid w:val="00D909D9"/>
    <w:rsid w:val="00D914BF"/>
    <w:rsid w:val="00D914DC"/>
    <w:rsid w:val="00D91A0E"/>
    <w:rsid w:val="00D92675"/>
    <w:rsid w:val="00D927E7"/>
    <w:rsid w:val="00D92B20"/>
    <w:rsid w:val="00D9549D"/>
    <w:rsid w:val="00D95971"/>
    <w:rsid w:val="00D96200"/>
    <w:rsid w:val="00D963AF"/>
    <w:rsid w:val="00D9660E"/>
    <w:rsid w:val="00D978AF"/>
    <w:rsid w:val="00D97969"/>
    <w:rsid w:val="00D97CB4"/>
    <w:rsid w:val="00D97DD4"/>
    <w:rsid w:val="00D97E3D"/>
    <w:rsid w:val="00DA045D"/>
    <w:rsid w:val="00DA0A1B"/>
    <w:rsid w:val="00DA0B25"/>
    <w:rsid w:val="00DA144F"/>
    <w:rsid w:val="00DA18F9"/>
    <w:rsid w:val="00DA2EFF"/>
    <w:rsid w:val="00DA3A78"/>
    <w:rsid w:val="00DA5A8A"/>
    <w:rsid w:val="00DA7598"/>
    <w:rsid w:val="00DB0047"/>
    <w:rsid w:val="00DB02EA"/>
    <w:rsid w:val="00DB1397"/>
    <w:rsid w:val="00DB1A06"/>
    <w:rsid w:val="00DB26CD"/>
    <w:rsid w:val="00DB2DE7"/>
    <w:rsid w:val="00DB2E99"/>
    <w:rsid w:val="00DB386D"/>
    <w:rsid w:val="00DB43D3"/>
    <w:rsid w:val="00DB441C"/>
    <w:rsid w:val="00DB44AF"/>
    <w:rsid w:val="00DB4888"/>
    <w:rsid w:val="00DB4968"/>
    <w:rsid w:val="00DB5816"/>
    <w:rsid w:val="00DB658A"/>
    <w:rsid w:val="00DB6D41"/>
    <w:rsid w:val="00DB7718"/>
    <w:rsid w:val="00DB7DE7"/>
    <w:rsid w:val="00DB7F1A"/>
    <w:rsid w:val="00DC04C9"/>
    <w:rsid w:val="00DC066B"/>
    <w:rsid w:val="00DC0B3C"/>
    <w:rsid w:val="00DC1F58"/>
    <w:rsid w:val="00DC2776"/>
    <w:rsid w:val="00DC339B"/>
    <w:rsid w:val="00DC3A6A"/>
    <w:rsid w:val="00DC44B7"/>
    <w:rsid w:val="00DC4EFC"/>
    <w:rsid w:val="00DC5D40"/>
    <w:rsid w:val="00DC69A7"/>
    <w:rsid w:val="00DC6A75"/>
    <w:rsid w:val="00DD051F"/>
    <w:rsid w:val="00DD089F"/>
    <w:rsid w:val="00DD0908"/>
    <w:rsid w:val="00DD258B"/>
    <w:rsid w:val="00DD2780"/>
    <w:rsid w:val="00DD2FE1"/>
    <w:rsid w:val="00DD30E9"/>
    <w:rsid w:val="00DD319D"/>
    <w:rsid w:val="00DD4C34"/>
    <w:rsid w:val="00DD4F47"/>
    <w:rsid w:val="00DD5221"/>
    <w:rsid w:val="00DD5341"/>
    <w:rsid w:val="00DD73B9"/>
    <w:rsid w:val="00DD7CAB"/>
    <w:rsid w:val="00DD7D79"/>
    <w:rsid w:val="00DD7FBB"/>
    <w:rsid w:val="00DE0423"/>
    <w:rsid w:val="00DE0B9F"/>
    <w:rsid w:val="00DE10FA"/>
    <w:rsid w:val="00DE1B3E"/>
    <w:rsid w:val="00DE21FB"/>
    <w:rsid w:val="00DE233C"/>
    <w:rsid w:val="00DE34F0"/>
    <w:rsid w:val="00DE4238"/>
    <w:rsid w:val="00DE479C"/>
    <w:rsid w:val="00DE48EF"/>
    <w:rsid w:val="00DE51D1"/>
    <w:rsid w:val="00DE657F"/>
    <w:rsid w:val="00DE6B79"/>
    <w:rsid w:val="00DE6E05"/>
    <w:rsid w:val="00DE7D3B"/>
    <w:rsid w:val="00DF0067"/>
    <w:rsid w:val="00DF07DB"/>
    <w:rsid w:val="00DF1218"/>
    <w:rsid w:val="00DF2241"/>
    <w:rsid w:val="00DF2828"/>
    <w:rsid w:val="00DF2C73"/>
    <w:rsid w:val="00DF2D95"/>
    <w:rsid w:val="00DF2E7D"/>
    <w:rsid w:val="00DF2F4F"/>
    <w:rsid w:val="00DF59F5"/>
    <w:rsid w:val="00DF6462"/>
    <w:rsid w:val="00DF6ED1"/>
    <w:rsid w:val="00DF70A3"/>
    <w:rsid w:val="00E002AE"/>
    <w:rsid w:val="00E00819"/>
    <w:rsid w:val="00E00C7F"/>
    <w:rsid w:val="00E00FD8"/>
    <w:rsid w:val="00E0169C"/>
    <w:rsid w:val="00E01E1D"/>
    <w:rsid w:val="00E026FF"/>
    <w:rsid w:val="00E02ED1"/>
    <w:rsid w:val="00E02FA0"/>
    <w:rsid w:val="00E036DC"/>
    <w:rsid w:val="00E04089"/>
    <w:rsid w:val="00E04FE5"/>
    <w:rsid w:val="00E0524A"/>
    <w:rsid w:val="00E058B8"/>
    <w:rsid w:val="00E0665B"/>
    <w:rsid w:val="00E06948"/>
    <w:rsid w:val="00E06D13"/>
    <w:rsid w:val="00E07697"/>
    <w:rsid w:val="00E07946"/>
    <w:rsid w:val="00E10454"/>
    <w:rsid w:val="00E104C4"/>
    <w:rsid w:val="00E10560"/>
    <w:rsid w:val="00E112E5"/>
    <w:rsid w:val="00E120E4"/>
    <w:rsid w:val="00E1256A"/>
    <w:rsid w:val="00E12CC8"/>
    <w:rsid w:val="00E13D8E"/>
    <w:rsid w:val="00E14D6D"/>
    <w:rsid w:val="00E15364"/>
    <w:rsid w:val="00E1568B"/>
    <w:rsid w:val="00E16ACA"/>
    <w:rsid w:val="00E174CC"/>
    <w:rsid w:val="00E17F78"/>
    <w:rsid w:val="00E2018F"/>
    <w:rsid w:val="00E20389"/>
    <w:rsid w:val="00E21C6D"/>
    <w:rsid w:val="00E21CC7"/>
    <w:rsid w:val="00E23F8D"/>
    <w:rsid w:val="00E2454B"/>
    <w:rsid w:val="00E24D9E"/>
    <w:rsid w:val="00E25287"/>
    <w:rsid w:val="00E2531B"/>
    <w:rsid w:val="00E25849"/>
    <w:rsid w:val="00E25DE2"/>
    <w:rsid w:val="00E2640B"/>
    <w:rsid w:val="00E27266"/>
    <w:rsid w:val="00E27BCD"/>
    <w:rsid w:val="00E27BE3"/>
    <w:rsid w:val="00E27C9D"/>
    <w:rsid w:val="00E27CC8"/>
    <w:rsid w:val="00E302A2"/>
    <w:rsid w:val="00E3197E"/>
    <w:rsid w:val="00E33B90"/>
    <w:rsid w:val="00E340DF"/>
    <w:rsid w:val="00E342F8"/>
    <w:rsid w:val="00E3479F"/>
    <w:rsid w:val="00E351ED"/>
    <w:rsid w:val="00E35A39"/>
    <w:rsid w:val="00E367D1"/>
    <w:rsid w:val="00E36FA2"/>
    <w:rsid w:val="00E37317"/>
    <w:rsid w:val="00E40081"/>
    <w:rsid w:val="00E4074D"/>
    <w:rsid w:val="00E409C1"/>
    <w:rsid w:val="00E4140F"/>
    <w:rsid w:val="00E41AEF"/>
    <w:rsid w:val="00E421C4"/>
    <w:rsid w:val="00E4476D"/>
    <w:rsid w:val="00E46341"/>
    <w:rsid w:val="00E46972"/>
    <w:rsid w:val="00E471B8"/>
    <w:rsid w:val="00E4761B"/>
    <w:rsid w:val="00E512B1"/>
    <w:rsid w:val="00E5226A"/>
    <w:rsid w:val="00E52893"/>
    <w:rsid w:val="00E544E1"/>
    <w:rsid w:val="00E546BF"/>
    <w:rsid w:val="00E54928"/>
    <w:rsid w:val="00E54BA5"/>
    <w:rsid w:val="00E54BB6"/>
    <w:rsid w:val="00E54C56"/>
    <w:rsid w:val="00E55720"/>
    <w:rsid w:val="00E55B0D"/>
    <w:rsid w:val="00E5753F"/>
    <w:rsid w:val="00E57A88"/>
    <w:rsid w:val="00E6034B"/>
    <w:rsid w:val="00E623C4"/>
    <w:rsid w:val="00E62803"/>
    <w:rsid w:val="00E63051"/>
    <w:rsid w:val="00E6549E"/>
    <w:rsid w:val="00E65EDE"/>
    <w:rsid w:val="00E67124"/>
    <w:rsid w:val="00E6736F"/>
    <w:rsid w:val="00E67642"/>
    <w:rsid w:val="00E67A9B"/>
    <w:rsid w:val="00E67DBC"/>
    <w:rsid w:val="00E70274"/>
    <w:rsid w:val="00E70A94"/>
    <w:rsid w:val="00E70E59"/>
    <w:rsid w:val="00E70F81"/>
    <w:rsid w:val="00E70FBB"/>
    <w:rsid w:val="00E710A1"/>
    <w:rsid w:val="00E73DFB"/>
    <w:rsid w:val="00E73FD3"/>
    <w:rsid w:val="00E7548C"/>
    <w:rsid w:val="00E75965"/>
    <w:rsid w:val="00E75C67"/>
    <w:rsid w:val="00E77055"/>
    <w:rsid w:val="00E77460"/>
    <w:rsid w:val="00E80BD5"/>
    <w:rsid w:val="00E83ABC"/>
    <w:rsid w:val="00E844F2"/>
    <w:rsid w:val="00E84B19"/>
    <w:rsid w:val="00E85005"/>
    <w:rsid w:val="00E862DD"/>
    <w:rsid w:val="00E86458"/>
    <w:rsid w:val="00E87189"/>
    <w:rsid w:val="00E876FA"/>
    <w:rsid w:val="00E8774F"/>
    <w:rsid w:val="00E9081B"/>
    <w:rsid w:val="00E90AD0"/>
    <w:rsid w:val="00E91D52"/>
    <w:rsid w:val="00E92D0C"/>
    <w:rsid w:val="00E92FCB"/>
    <w:rsid w:val="00E9370C"/>
    <w:rsid w:val="00E9407D"/>
    <w:rsid w:val="00E94AB4"/>
    <w:rsid w:val="00E94EC3"/>
    <w:rsid w:val="00E94F68"/>
    <w:rsid w:val="00E96083"/>
    <w:rsid w:val="00E96BEC"/>
    <w:rsid w:val="00E96DA3"/>
    <w:rsid w:val="00E975B4"/>
    <w:rsid w:val="00E97A2A"/>
    <w:rsid w:val="00E97B27"/>
    <w:rsid w:val="00E97BC6"/>
    <w:rsid w:val="00EA0F63"/>
    <w:rsid w:val="00EA1130"/>
    <w:rsid w:val="00EA11EA"/>
    <w:rsid w:val="00EA120D"/>
    <w:rsid w:val="00EA147F"/>
    <w:rsid w:val="00EA1F16"/>
    <w:rsid w:val="00EA2A42"/>
    <w:rsid w:val="00EA2F8C"/>
    <w:rsid w:val="00EA3084"/>
    <w:rsid w:val="00EA3743"/>
    <w:rsid w:val="00EA3A63"/>
    <w:rsid w:val="00EA46A9"/>
    <w:rsid w:val="00EA4A27"/>
    <w:rsid w:val="00EA4FA6"/>
    <w:rsid w:val="00EA5E8E"/>
    <w:rsid w:val="00EA5EFC"/>
    <w:rsid w:val="00EA6260"/>
    <w:rsid w:val="00EA64AA"/>
    <w:rsid w:val="00EB1A25"/>
    <w:rsid w:val="00EB24A5"/>
    <w:rsid w:val="00EB506A"/>
    <w:rsid w:val="00EB612A"/>
    <w:rsid w:val="00EB6929"/>
    <w:rsid w:val="00EB6AD4"/>
    <w:rsid w:val="00EB6E52"/>
    <w:rsid w:val="00EC0F0C"/>
    <w:rsid w:val="00EC1ED7"/>
    <w:rsid w:val="00EC338F"/>
    <w:rsid w:val="00EC4497"/>
    <w:rsid w:val="00EC52FF"/>
    <w:rsid w:val="00EC5C8D"/>
    <w:rsid w:val="00EC721E"/>
    <w:rsid w:val="00EC79DD"/>
    <w:rsid w:val="00ED03AB"/>
    <w:rsid w:val="00ED1187"/>
    <w:rsid w:val="00ED1CD4"/>
    <w:rsid w:val="00ED1D2B"/>
    <w:rsid w:val="00ED3C4F"/>
    <w:rsid w:val="00ED64B5"/>
    <w:rsid w:val="00ED65AF"/>
    <w:rsid w:val="00ED6CB9"/>
    <w:rsid w:val="00ED6D6E"/>
    <w:rsid w:val="00ED791E"/>
    <w:rsid w:val="00EE0BF1"/>
    <w:rsid w:val="00EE1156"/>
    <w:rsid w:val="00EE1E9A"/>
    <w:rsid w:val="00EE2C50"/>
    <w:rsid w:val="00EE3D8F"/>
    <w:rsid w:val="00EE4F0B"/>
    <w:rsid w:val="00EE556A"/>
    <w:rsid w:val="00EE7CCA"/>
    <w:rsid w:val="00EF02C0"/>
    <w:rsid w:val="00EF1238"/>
    <w:rsid w:val="00EF260E"/>
    <w:rsid w:val="00EF38C7"/>
    <w:rsid w:val="00EF4116"/>
    <w:rsid w:val="00EF53B6"/>
    <w:rsid w:val="00EF5EAD"/>
    <w:rsid w:val="00EF727D"/>
    <w:rsid w:val="00F01585"/>
    <w:rsid w:val="00F01E89"/>
    <w:rsid w:val="00F0288E"/>
    <w:rsid w:val="00F02E2A"/>
    <w:rsid w:val="00F04010"/>
    <w:rsid w:val="00F041B2"/>
    <w:rsid w:val="00F0426F"/>
    <w:rsid w:val="00F04356"/>
    <w:rsid w:val="00F054A8"/>
    <w:rsid w:val="00F05E5F"/>
    <w:rsid w:val="00F0629F"/>
    <w:rsid w:val="00F074E0"/>
    <w:rsid w:val="00F076E1"/>
    <w:rsid w:val="00F07C46"/>
    <w:rsid w:val="00F10187"/>
    <w:rsid w:val="00F10932"/>
    <w:rsid w:val="00F10FBE"/>
    <w:rsid w:val="00F115FD"/>
    <w:rsid w:val="00F149B6"/>
    <w:rsid w:val="00F15D51"/>
    <w:rsid w:val="00F15FE9"/>
    <w:rsid w:val="00F16A14"/>
    <w:rsid w:val="00F16B5A"/>
    <w:rsid w:val="00F22374"/>
    <w:rsid w:val="00F230A6"/>
    <w:rsid w:val="00F23825"/>
    <w:rsid w:val="00F23D3A"/>
    <w:rsid w:val="00F24061"/>
    <w:rsid w:val="00F24B78"/>
    <w:rsid w:val="00F24E50"/>
    <w:rsid w:val="00F2649E"/>
    <w:rsid w:val="00F26625"/>
    <w:rsid w:val="00F2793A"/>
    <w:rsid w:val="00F27A82"/>
    <w:rsid w:val="00F311BB"/>
    <w:rsid w:val="00F31E75"/>
    <w:rsid w:val="00F3299C"/>
    <w:rsid w:val="00F32CC6"/>
    <w:rsid w:val="00F32D74"/>
    <w:rsid w:val="00F32F7F"/>
    <w:rsid w:val="00F32FD5"/>
    <w:rsid w:val="00F33AC3"/>
    <w:rsid w:val="00F3482A"/>
    <w:rsid w:val="00F353E0"/>
    <w:rsid w:val="00F362D7"/>
    <w:rsid w:val="00F37D7B"/>
    <w:rsid w:val="00F42657"/>
    <w:rsid w:val="00F43236"/>
    <w:rsid w:val="00F43295"/>
    <w:rsid w:val="00F438F8"/>
    <w:rsid w:val="00F43A90"/>
    <w:rsid w:val="00F43D25"/>
    <w:rsid w:val="00F45009"/>
    <w:rsid w:val="00F452E4"/>
    <w:rsid w:val="00F4687B"/>
    <w:rsid w:val="00F46A98"/>
    <w:rsid w:val="00F473D3"/>
    <w:rsid w:val="00F479C2"/>
    <w:rsid w:val="00F50738"/>
    <w:rsid w:val="00F50E30"/>
    <w:rsid w:val="00F515FA"/>
    <w:rsid w:val="00F52231"/>
    <w:rsid w:val="00F5314C"/>
    <w:rsid w:val="00F538FE"/>
    <w:rsid w:val="00F53941"/>
    <w:rsid w:val="00F54A70"/>
    <w:rsid w:val="00F54D18"/>
    <w:rsid w:val="00F55677"/>
    <w:rsid w:val="00F55EE1"/>
    <w:rsid w:val="00F5688C"/>
    <w:rsid w:val="00F568C1"/>
    <w:rsid w:val="00F60AB9"/>
    <w:rsid w:val="00F61DD7"/>
    <w:rsid w:val="00F61F4E"/>
    <w:rsid w:val="00F635DD"/>
    <w:rsid w:val="00F64907"/>
    <w:rsid w:val="00F6627B"/>
    <w:rsid w:val="00F665A4"/>
    <w:rsid w:val="00F667C3"/>
    <w:rsid w:val="00F70980"/>
    <w:rsid w:val="00F70CD6"/>
    <w:rsid w:val="00F7182F"/>
    <w:rsid w:val="00F71A74"/>
    <w:rsid w:val="00F71AF4"/>
    <w:rsid w:val="00F72FC4"/>
    <w:rsid w:val="00F7330D"/>
    <w:rsid w:val="00F7336E"/>
    <w:rsid w:val="00F734F2"/>
    <w:rsid w:val="00F7390F"/>
    <w:rsid w:val="00F73F23"/>
    <w:rsid w:val="00F75052"/>
    <w:rsid w:val="00F754BA"/>
    <w:rsid w:val="00F762E7"/>
    <w:rsid w:val="00F80490"/>
    <w:rsid w:val="00F804D3"/>
    <w:rsid w:val="00F807D0"/>
    <w:rsid w:val="00F80FDA"/>
    <w:rsid w:val="00F8131F"/>
    <w:rsid w:val="00F81916"/>
    <w:rsid w:val="00F81931"/>
    <w:rsid w:val="00F81CD2"/>
    <w:rsid w:val="00F81D3A"/>
    <w:rsid w:val="00F82614"/>
    <w:rsid w:val="00F82641"/>
    <w:rsid w:val="00F83061"/>
    <w:rsid w:val="00F83220"/>
    <w:rsid w:val="00F84769"/>
    <w:rsid w:val="00F857D4"/>
    <w:rsid w:val="00F866B8"/>
    <w:rsid w:val="00F87B81"/>
    <w:rsid w:val="00F90166"/>
    <w:rsid w:val="00F9034B"/>
    <w:rsid w:val="00F90F18"/>
    <w:rsid w:val="00F9149D"/>
    <w:rsid w:val="00F9171F"/>
    <w:rsid w:val="00F91884"/>
    <w:rsid w:val="00F91C6E"/>
    <w:rsid w:val="00F937E4"/>
    <w:rsid w:val="00F93B94"/>
    <w:rsid w:val="00F94A54"/>
    <w:rsid w:val="00F94DBA"/>
    <w:rsid w:val="00F95C5F"/>
    <w:rsid w:val="00F95EE7"/>
    <w:rsid w:val="00F9700B"/>
    <w:rsid w:val="00F97302"/>
    <w:rsid w:val="00F97480"/>
    <w:rsid w:val="00FA0A70"/>
    <w:rsid w:val="00FA1C51"/>
    <w:rsid w:val="00FA236B"/>
    <w:rsid w:val="00FA39E6"/>
    <w:rsid w:val="00FA401C"/>
    <w:rsid w:val="00FA490D"/>
    <w:rsid w:val="00FA4991"/>
    <w:rsid w:val="00FA73AF"/>
    <w:rsid w:val="00FA7BC9"/>
    <w:rsid w:val="00FB1079"/>
    <w:rsid w:val="00FB1173"/>
    <w:rsid w:val="00FB1632"/>
    <w:rsid w:val="00FB17A2"/>
    <w:rsid w:val="00FB3047"/>
    <w:rsid w:val="00FB378E"/>
    <w:rsid w:val="00FB37F1"/>
    <w:rsid w:val="00FB47C0"/>
    <w:rsid w:val="00FB501B"/>
    <w:rsid w:val="00FB5349"/>
    <w:rsid w:val="00FB5EA5"/>
    <w:rsid w:val="00FB7770"/>
    <w:rsid w:val="00FC0CB2"/>
    <w:rsid w:val="00FC12BA"/>
    <w:rsid w:val="00FC1FC3"/>
    <w:rsid w:val="00FC20BD"/>
    <w:rsid w:val="00FC28B4"/>
    <w:rsid w:val="00FC465E"/>
    <w:rsid w:val="00FC5047"/>
    <w:rsid w:val="00FC55E8"/>
    <w:rsid w:val="00FC6839"/>
    <w:rsid w:val="00FD0F0D"/>
    <w:rsid w:val="00FD3B91"/>
    <w:rsid w:val="00FD4E88"/>
    <w:rsid w:val="00FD5181"/>
    <w:rsid w:val="00FD576B"/>
    <w:rsid w:val="00FD579E"/>
    <w:rsid w:val="00FD6845"/>
    <w:rsid w:val="00FE092E"/>
    <w:rsid w:val="00FE180D"/>
    <w:rsid w:val="00FE2B15"/>
    <w:rsid w:val="00FE2D90"/>
    <w:rsid w:val="00FE2FE9"/>
    <w:rsid w:val="00FE4516"/>
    <w:rsid w:val="00FE5BF5"/>
    <w:rsid w:val="00FE60E8"/>
    <w:rsid w:val="00FE63EB"/>
    <w:rsid w:val="00FE64C8"/>
    <w:rsid w:val="00FE7295"/>
    <w:rsid w:val="00FE7607"/>
    <w:rsid w:val="00FF03A1"/>
    <w:rsid w:val="00FF0EBA"/>
    <w:rsid w:val="00FF13C4"/>
    <w:rsid w:val="00FF2089"/>
    <w:rsid w:val="00FF2222"/>
    <w:rsid w:val="00FF255C"/>
    <w:rsid w:val="00FF59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62928"/>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qFormat/>
    <w:rsid w:val="00B869B8"/>
    <w:pPr>
      <w:spacing w:before="720" w:after="720"/>
      <w:ind w:left="7371"/>
    </w:pPr>
    <w:rPr>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1280"/>
      <w:jc w:val="left"/>
    </w:pPr>
    <w:rPr>
      <w:rFonts w:asciiTheme="minorHAnsi" w:hAnsiTheme="minorHAnsi"/>
      <w:sz w:val="18"/>
      <w:szCs w:val="18"/>
    </w:r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1600"/>
      <w:jc w:val="left"/>
    </w:pPr>
    <w:rPr>
      <w:rFonts w:asciiTheme="minorHAnsi" w:hAnsiTheme="minorHAnsi"/>
      <w:sz w:val="18"/>
      <w:szCs w:val="18"/>
    </w:r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spacing w:before="120" w:after="120"/>
      <w:jc w:val="left"/>
    </w:pPr>
    <w:rPr>
      <w:rFonts w:asciiTheme="minorHAnsi" w:hAnsiTheme="minorHAnsi"/>
      <w:b/>
      <w:bCs/>
      <w:caps/>
      <w:sz w:val="20"/>
    </w:rPr>
  </w:style>
  <w:style w:type="paragraph" w:styleId="21">
    <w:name w:val="toc 2"/>
    <w:basedOn w:val="a6"/>
    <w:next w:val="a6"/>
    <w:autoRedefine/>
    <w:uiPriority w:val="39"/>
    <w:rsid w:val="00B320A3"/>
    <w:pPr>
      <w:tabs>
        <w:tab w:val="right" w:leader="hyphen" w:pos="8834"/>
      </w:tabs>
      <w:wordWrap w:val="0"/>
      <w:spacing w:line="480" w:lineRule="exact"/>
      <w:ind w:leftChars="100" w:left="1034" w:rightChars="100" w:right="340" w:hangingChars="204" w:hanging="694"/>
    </w:pPr>
    <w:rPr>
      <w:rFonts w:ascii="Arial" w:hAnsi="Arial" w:cs="Arial"/>
      <w:smallCaps/>
      <w:noProof/>
      <w:szCs w:val="32"/>
    </w:rPr>
  </w:style>
  <w:style w:type="paragraph" w:styleId="30">
    <w:name w:val="toc 3"/>
    <w:basedOn w:val="a6"/>
    <w:next w:val="a6"/>
    <w:autoRedefine/>
    <w:uiPriority w:val="39"/>
    <w:rsid w:val="00E67124"/>
    <w:pPr>
      <w:tabs>
        <w:tab w:val="right" w:leader="hyphen" w:pos="8834"/>
      </w:tabs>
      <w:ind w:left="640"/>
      <w:jc w:val="left"/>
    </w:pPr>
    <w:rPr>
      <w:rFonts w:ascii="Arial" w:hAnsi="Arial" w:cs="Arial"/>
      <w:iCs/>
      <w:noProof/>
      <w:szCs w:val="32"/>
    </w:rPr>
  </w:style>
  <w:style w:type="paragraph" w:styleId="40">
    <w:name w:val="toc 4"/>
    <w:basedOn w:val="a6"/>
    <w:next w:val="a6"/>
    <w:autoRedefine/>
    <w:uiPriority w:val="39"/>
    <w:rsid w:val="004E0062"/>
    <w:pPr>
      <w:ind w:left="960"/>
      <w:jc w:val="left"/>
    </w:pPr>
    <w:rPr>
      <w:rFonts w:asciiTheme="minorHAnsi" w:hAnsiTheme="minorHAnsi"/>
      <w:sz w:val="18"/>
      <w:szCs w:val="18"/>
    </w:rPr>
  </w:style>
  <w:style w:type="paragraph" w:styleId="70">
    <w:name w:val="toc 7"/>
    <w:basedOn w:val="a6"/>
    <w:next w:val="a6"/>
    <w:autoRedefine/>
    <w:uiPriority w:val="39"/>
    <w:rsid w:val="004E0062"/>
    <w:pPr>
      <w:ind w:left="1920"/>
      <w:jc w:val="left"/>
    </w:pPr>
    <w:rPr>
      <w:rFonts w:asciiTheme="minorHAnsi" w:hAnsiTheme="minorHAnsi"/>
      <w:sz w:val="18"/>
      <w:szCs w:val="18"/>
    </w:rPr>
  </w:style>
  <w:style w:type="paragraph" w:styleId="80">
    <w:name w:val="toc 8"/>
    <w:basedOn w:val="a6"/>
    <w:next w:val="a6"/>
    <w:autoRedefine/>
    <w:uiPriority w:val="39"/>
    <w:rsid w:val="004E0062"/>
    <w:pPr>
      <w:ind w:left="2240"/>
      <w:jc w:val="left"/>
    </w:pPr>
    <w:rPr>
      <w:rFonts w:asciiTheme="minorHAnsi" w:hAnsiTheme="minorHAnsi"/>
      <w:sz w:val="18"/>
      <w:szCs w:val="18"/>
    </w:rPr>
  </w:style>
  <w:style w:type="paragraph" w:styleId="91">
    <w:name w:val="toc 9"/>
    <w:basedOn w:val="a6"/>
    <w:next w:val="a6"/>
    <w:autoRedefine/>
    <w:uiPriority w:val="39"/>
    <w:rsid w:val="004E0062"/>
    <w:pPr>
      <w:ind w:left="2560"/>
      <w:jc w:val="left"/>
    </w:pPr>
    <w:rPr>
      <w:rFonts w:asciiTheme="minorHAnsi" w:hAnsiTheme="minorHAnsi"/>
      <w:sz w:val="18"/>
      <w:szCs w:val="18"/>
    </w:r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63C70"/>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663C70"/>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663C70"/>
    <w:pPr>
      <w:spacing w:line="300" w:lineRule="exact"/>
    </w:pPr>
    <w:rPr>
      <w:sz w:val="24"/>
      <w:szCs w:val="24"/>
    </w:rPr>
  </w:style>
  <w:style w:type="paragraph" w:customStyle="1" w:styleId="120">
    <w:name w:val="表格12"/>
    <w:basedOn w:val="14"/>
    <w:rsid w:val="00663C70"/>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調查委員"/>
    <w:basedOn w:val="aa"/>
    <w:qFormat/>
    <w:rsid w:val="00352EA2"/>
    <w:pPr>
      <w:spacing w:before="0" w:after="0"/>
      <w:ind w:left="0"/>
      <w:jc w:val="left"/>
    </w:pPr>
    <w:rPr>
      <w:b/>
      <w:bCs/>
      <w:szCs w:val="28"/>
    </w:rPr>
  </w:style>
  <w:style w:type="paragraph" w:customStyle="1" w:styleId="afb">
    <w:name w:val="協查人員"/>
    <w:basedOn w:val="aa"/>
    <w:qFormat/>
    <w:rsid w:val="00A62928"/>
    <w:pPr>
      <w:spacing w:beforeLines="50" w:before="228" w:after="0"/>
      <w:ind w:leftChars="1100" w:left="3742"/>
      <w:jc w:val="left"/>
    </w:pPr>
    <w:rPr>
      <w:bCs/>
      <w:snapToGrid/>
      <w:kern w:val="0"/>
      <w:szCs w:val="36"/>
    </w:rPr>
  </w:style>
  <w:style w:type="paragraph" w:styleId="afc">
    <w:name w:val="footnote text"/>
    <w:basedOn w:val="a6"/>
    <w:link w:val="afd"/>
    <w:uiPriority w:val="99"/>
    <w:semiHidden/>
    <w:unhideWhenUsed/>
    <w:rsid w:val="00474511"/>
    <w:pPr>
      <w:snapToGrid w:val="0"/>
      <w:jc w:val="left"/>
    </w:pPr>
    <w:rPr>
      <w:sz w:val="20"/>
    </w:rPr>
  </w:style>
  <w:style w:type="character" w:customStyle="1" w:styleId="afd">
    <w:name w:val="註腳文字 字元"/>
    <w:basedOn w:val="a7"/>
    <w:link w:val="afc"/>
    <w:uiPriority w:val="99"/>
    <w:semiHidden/>
    <w:rsid w:val="00474511"/>
    <w:rPr>
      <w:rFonts w:ascii="標楷體" w:eastAsia="標楷體"/>
      <w:kern w:val="2"/>
    </w:rPr>
  </w:style>
  <w:style w:type="character" w:styleId="afe">
    <w:name w:val="footnote reference"/>
    <w:basedOn w:val="a7"/>
    <w:uiPriority w:val="99"/>
    <w:semiHidden/>
    <w:unhideWhenUsed/>
    <w:rsid w:val="004745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62928"/>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qFormat/>
    <w:rsid w:val="00B869B8"/>
    <w:pPr>
      <w:spacing w:before="720" w:after="720"/>
      <w:ind w:left="7371"/>
    </w:pPr>
    <w:rPr>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1280"/>
      <w:jc w:val="left"/>
    </w:pPr>
    <w:rPr>
      <w:rFonts w:asciiTheme="minorHAnsi" w:hAnsiTheme="minorHAnsi"/>
      <w:sz w:val="18"/>
      <w:szCs w:val="18"/>
    </w:r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1600"/>
      <w:jc w:val="left"/>
    </w:pPr>
    <w:rPr>
      <w:rFonts w:asciiTheme="minorHAnsi" w:hAnsiTheme="minorHAnsi"/>
      <w:sz w:val="18"/>
      <w:szCs w:val="18"/>
    </w:r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spacing w:before="120" w:after="120"/>
      <w:jc w:val="left"/>
    </w:pPr>
    <w:rPr>
      <w:rFonts w:asciiTheme="minorHAnsi" w:hAnsiTheme="minorHAnsi"/>
      <w:b/>
      <w:bCs/>
      <w:caps/>
      <w:sz w:val="20"/>
    </w:rPr>
  </w:style>
  <w:style w:type="paragraph" w:styleId="21">
    <w:name w:val="toc 2"/>
    <w:basedOn w:val="a6"/>
    <w:next w:val="a6"/>
    <w:autoRedefine/>
    <w:uiPriority w:val="39"/>
    <w:rsid w:val="00B320A3"/>
    <w:pPr>
      <w:tabs>
        <w:tab w:val="right" w:leader="hyphen" w:pos="8834"/>
      </w:tabs>
      <w:wordWrap w:val="0"/>
      <w:spacing w:line="480" w:lineRule="exact"/>
      <w:ind w:leftChars="100" w:left="1034" w:rightChars="100" w:right="340" w:hangingChars="204" w:hanging="694"/>
    </w:pPr>
    <w:rPr>
      <w:rFonts w:ascii="Arial" w:hAnsi="Arial" w:cs="Arial"/>
      <w:smallCaps/>
      <w:noProof/>
      <w:szCs w:val="32"/>
    </w:rPr>
  </w:style>
  <w:style w:type="paragraph" w:styleId="30">
    <w:name w:val="toc 3"/>
    <w:basedOn w:val="a6"/>
    <w:next w:val="a6"/>
    <w:autoRedefine/>
    <w:uiPriority w:val="39"/>
    <w:rsid w:val="00E67124"/>
    <w:pPr>
      <w:tabs>
        <w:tab w:val="right" w:leader="hyphen" w:pos="8834"/>
      </w:tabs>
      <w:ind w:left="640"/>
      <w:jc w:val="left"/>
    </w:pPr>
    <w:rPr>
      <w:rFonts w:ascii="Arial" w:hAnsi="Arial" w:cs="Arial"/>
      <w:iCs/>
      <w:noProof/>
      <w:szCs w:val="32"/>
    </w:rPr>
  </w:style>
  <w:style w:type="paragraph" w:styleId="40">
    <w:name w:val="toc 4"/>
    <w:basedOn w:val="a6"/>
    <w:next w:val="a6"/>
    <w:autoRedefine/>
    <w:uiPriority w:val="39"/>
    <w:rsid w:val="004E0062"/>
    <w:pPr>
      <w:ind w:left="960"/>
      <w:jc w:val="left"/>
    </w:pPr>
    <w:rPr>
      <w:rFonts w:asciiTheme="minorHAnsi" w:hAnsiTheme="minorHAnsi"/>
      <w:sz w:val="18"/>
      <w:szCs w:val="18"/>
    </w:rPr>
  </w:style>
  <w:style w:type="paragraph" w:styleId="70">
    <w:name w:val="toc 7"/>
    <w:basedOn w:val="a6"/>
    <w:next w:val="a6"/>
    <w:autoRedefine/>
    <w:uiPriority w:val="39"/>
    <w:rsid w:val="004E0062"/>
    <w:pPr>
      <w:ind w:left="1920"/>
      <w:jc w:val="left"/>
    </w:pPr>
    <w:rPr>
      <w:rFonts w:asciiTheme="minorHAnsi" w:hAnsiTheme="minorHAnsi"/>
      <w:sz w:val="18"/>
      <w:szCs w:val="18"/>
    </w:rPr>
  </w:style>
  <w:style w:type="paragraph" w:styleId="80">
    <w:name w:val="toc 8"/>
    <w:basedOn w:val="a6"/>
    <w:next w:val="a6"/>
    <w:autoRedefine/>
    <w:uiPriority w:val="39"/>
    <w:rsid w:val="004E0062"/>
    <w:pPr>
      <w:ind w:left="2240"/>
      <w:jc w:val="left"/>
    </w:pPr>
    <w:rPr>
      <w:rFonts w:asciiTheme="minorHAnsi" w:hAnsiTheme="minorHAnsi"/>
      <w:sz w:val="18"/>
      <w:szCs w:val="18"/>
    </w:rPr>
  </w:style>
  <w:style w:type="paragraph" w:styleId="91">
    <w:name w:val="toc 9"/>
    <w:basedOn w:val="a6"/>
    <w:next w:val="a6"/>
    <w:autoRedefine/>
    <w:uiPriority w:val="39"/>
    <w:rsid w:val="004E0062"/>
    <w:pPr>
      <w:ind w:left="2560"/>
      <w:jc w:val="left"/>
    </w:pPr>
    <w:rPr>
      <w:rFonts w:asciiTheme="minorHAnsi" w:hAnsiTheme="minorHAnsi"/>
      <w:sz w:val="18"/>
      <w:szCs w:val="18"/>
    </w:r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63C70"/>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663C70"/>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663C70"/>
    <w:pPr>
      <w:spacing w:line="300" w:lineRule="exact"/>
    </w:pPr>
    <w:rPr>
      <w:sz w:val="24"/>
      <w:szCs w:val="24"/>
    </w:rPr>
  </w:style>
  <w:style w:type="paragraph" w:customStyle="1" w:styleId="120">
    <w:name w:val="表格12"/>
    <w:basedOn w:val="14"/>
    <w:rsid w:val="00663C70"/>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調查委員"/>
    <w:basedOn w:val="aa"/>
    <w:qFormat/>
    <w:rsid w:val="00352EA2"/>
    <w:pPr>
      <w:spacing w:before="0" w:after="0"/>
      <w:ind w:left="0"/>
      <w:jc w:val="left"/>
    </w:pPr>
    <w:rPr>
      <w:b/>
      <w:bCs/>
      <w:szCs w:val="28"/>
    </w:rPr>
  </w:style>
  <w:style w:type="paragraph" w:customStyle="1" w:styleId="afb">
    <w:name w:val="協查人員"/>
    <w:basedOn w:val="aa"/>
    <w:qFormat/>
    <w:rsid w:val="00A62928"/>
    <w:pPr>
      <w:spacing w:beforeLines="50" w:before="228" w:after="0"/>
      <w:ind w:leftChars="1100" w:left="3742"/>
      <w:jc w:val="left"/>
    </w:pPr>
    <w:rPr>
      <w:bCs/>
      <w:snapToGrid/>
      <w:kern w:val="0"/>
      <w:szCs w:val="36"/>
    </w:rPr>
  </w:style>
  <w:style w:type="paragraph" w:styleId="afc">
    <w:name w:val="footnote text"/>
    <w:basedOn w:val="a6"/>
    <w:link w:val="afd"/>
    <w:uiPriority w:val="99"/>
    <w:semiHidden/>
    <w:unhideWhenUsed/>
    <w:rsid w:val="00474511"/>
    <w:pPr>
      <w:snapToGrid w:val="0"/>
      <w:jc w:val="left"/>
    </w:pPr>
    <w:rPr>
      <w:sz w:val="20"/>
    </w:rPr>
  </w:style>
  <w:style w:type="character" w:customStyle="1" w:styleId="afd">
    <w:name w:val="註腳文字 字元"/>
    <w:basedOn w:val="a7"/>
    <w:link w:val="afc"/>
    <w:uiPriority w:val="99"/>
    <w:semiHidden/>
    <w:rsid w:val="00474511"/>
    <w:rPr>
      <w:rFonts w:ascii="標楷體" w:eastAsia="標楷體"/>
      <w:kern w:val="2"/>
    </w:rPr>
  </w:style>
  <w:style w:type="character" w:styleId="afe">
    <w:name w:val="footnote reference"/>
    <w:basedOn w:val="a7"/>
    <w:uiPriority w:val="99"/>
    <w:semiHidden/>
    <w:unhideWhenUsed/>
    <w:rsid w:val="004745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DF3ED-5F7D-47C7-9534-021FC6D0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16</TotalTime>
  <Pages>1</Pages>
  <Words>1742</Words>
  <Characters>9933</Characters>
  <Application>Microsoft Office Word</Application>
  <DocSecurity>0</DocSecurity>
  <Lines>82</Lines>
  <Paragraphs>23</Paragraphs>
  <ScaleCrop>false</ScaleCrop>
  <Company>cy</Company>
  <LinksUpToDate>false</LinksUpToDate>
  <CharactersWithSpaces>11652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調查計畫</dc:title>
  <dc:creator>楊昌憲</dc:creator>
  <cp:lastModifiedBy>admin</cp:lastModifiedBy>
  <cp:revision>3</cp:revision>
  <cp:lastPrinted>2017-08-03T04:24:00Z</cp:lastPrinted>
  <dcterms:created xsi:type="dcterms:W3CDTF">2017-08-15T01:35:00Z</dcterms:created>
  <dcterms:modified xsi:type="dcterms:W3CDTF">2017-08-15T01:50:00Z</dcterms:modified>
</cp:coreProperties>
</file>